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F20" w:rsidRPr="0036395A" w:rsidRDefault="009E3F20" w:rsidP="009E3F20">
      <w:pPr>
        <w:spacing w:after="0" w:line="240" w:lineRule="auto"/>
        <w:jc w:val="both"/>
        <w:rPr>
          <w:rFonts w:ascii="Times New Roman" w:eastAsia="Calibri" w:hAnsi="Times New Roman" w:cs="Times New Roman"/>
          <w:bCs/>
          <w:iCs/>
          <w:noProof/>
          <w:sz w:val="24"/>
          <w:szCs w:val="24"/>
          <w:lang w:val="sr-Cyrl-RS"/>
        </w:rPr>
      </w:pPr>
      <w:r w:rsidRPr="0036395A">
        <w:rPr>
          <w:rFonts w:ascii="Times New Roman" w:eastAsia="Calibri" w:hAnsi="Times New Roman" w:cs="Times New Roman"/>
          <w:bCs/>
          <w:iCs/>
          <w:noProof/>
          <w:sz w:val="24"/>
          <w:szCs w:val="24"/>
          <w:lang w:val="sr-Latn-RS"/>
        </w:rPr>
        <w:t>РЕПУБЛИКА СРБИЈА</w:t>
      </w:r>
      <w:r w:rsidRPr="0036395A">
        <w:rPr>
          <w:rFonts w:ascii="Times New Roman" w:eastAsia="Calibri" w:hAnsi="Times New Roman" w:cs="Times New Roman"/>
          <w:bCs/>
          <w:iCs/>
          <w:noProof/>
          <w:sz w:val="24"/>
          <w:szCs w:val="24"/>
          <w:lang w:val="sr-Cyrl-RS"/>
        </w:rPr>
        <w:tab/>
      </w:r>
      <w:r w:rsidRPr="0036395A">
        <w:rPr>
          <w:rFonts w:ascii="Times New Roman" w:eastAsia="Calibri" w:hAnsi="Times New Roman" w:cs="Times New Roman"/>
          <w:bCs/>
          <w:iCs/>
          <w:noProof/>
          <w:sz w:val="24"/>
          <w:szCs w:val="24"/>
          <w:lang w:val="sr-Cyrl-RS"/>
        </w:rPr>
        <w:tab/>
      </w:r>
      <w:r w:rsidRPr="0036395A">
        <w:rPr>
          <w:rFonts w:ascii="Times New Roman" w:eastAsia="Calibri" w:hAnsi="Times New Roman" w:cs="Times New Roman"/>
          <w:bCs/>
          <w:iCs/>
          <w:noProof/>
          <w:sz w:val="24"/>
          <w:szCs w:val="24"/>
          <w:lang w:val="sr-Cyrl-RS"/>
        </w:rPr>
        <w:tab/>
      </w:r>
      <w:r w:rsidRPr="0036395A">
        <w:rPr>
          <w:rFonts w:ascii="Times New Roman" w:eastAsia="Calibri" w:hAnsi="Times New Roman" w:cs="Times New Roman"/>
          <w:bCs/>
          <w:iCs/>
          <w:noProof/>
          <w:sz w:val="24"/>
          <w:szCs w:val="24"/>
          <w:lang w:val="sr-Cyrl-RS"/>
        </w:rPr>
        <w:tab/>
      </w:r>
      <w:r w:rsidRPr="0036395A">
        <w:rPr>
          <w:rFonts w:ascii="Times New Roman" w:eastAsia="Calibri" w:hAnsi="Times New Roman" w:cs="Times New Roman"/>
          <w:bCs/>
          <w:iCs/>
          <w:noProof/>
          <w:sz w:val="24"/>
          <w:szCs w:val="24"/>
          <w:lang w:val="sr-Cyrl-RS"/>
        </w:rPr>
        <w:tab/>
      </w:r>
      <w:r w:rsidRPr="0036395A">
        <w:rPr>
          <w:rFonts w:ascii="Times New Roman" w:eastAsia="Calibri" w:hAnsi="Times New Roman" w:cs="Times New Roman"/>
          <w:bCs/>
          <w:iCs/>
          <w:noProof/>
          <w:sz w:val="24"/>
          <w:szCs w:val="24"/>
          <w:lang w:val="sr-Cyrl-RS"/>
        </w:rPr>
        <w:tab/>
      </w:r>
      <w:r w:rsidRPr="0036395A">
        <w:rPr>
          <w:rFonts w:ascii="Times New Roman" w:eastAsia="Calibri" w:hAnsi="Times New Roman" w:cs="Times New Roman"/>
          <w:bCs/>
          <w:iCs/>
          <w:noProof/>
          <w:sz w:val="24"/>
          <w:szCs w:val="24"/>
          <w:lang w:val="sr-Cyrl-RS"/>
        </w:rPr>
        <w:tab/>
        <w:t xml:space="preserve">        </w:t>
      </w:r>
    </w:p>
    <w:p w:rsidR="009E3F20" w:rsidRPr="0036395A" w:rsidRDefault="009E3F20" w:rsidP="009E3F20">
      <w:pPr>
        <w:tabs>
          <w:tab w:val="left" w:pos="3345"/>
        </w:tabs>
        <w:spacing w:after="0" w:line="240" w:lineRule="auto"/>
        <w:jc w:val="both"/>
        <w:rPr>
          <w:rFonts w:ascii="Times New Roman" w:eastAsia="Calibri" w:hAnsi="Times New Roman" w:cs="Times New Roman"/>
          <w:bCs/>
          <w:iCs/>
          <w:noProof/>
          <w:sz w:val="24"/>
          <w:szCs w:val="24"/>
          <w:lang w:val="sr-Latn-RS"/>
        </w:rPr>
      </w:pPr>
      <w:r w:rsidRPr="0036395A">
        <w:rPr>
          <w:rFonts w:ascii="Times New Roman" w:eastAsia="Calibri" w:hAnsi="Times New Roman" w:cs="Times New Roman"/>
          <w:bCs/>
          <w:iCs/>
          <w:noProof/>
          <w:sz w:val="24"/>
          <w:szCs w:val="24"/>
          <w:lang w:val="sr-Latn-RS"/>
        </w:rPr>
        <w:t>НАРОДНА СКУПШТИНА</w:t>
      </w:r>
      <w:r w:rsidRPr="0036395A">
        <w:rPr>
          <w:rFonts w:ascii="Times New Roman" w:eastAsia="Calibri" w:hAnsi="Times New Roman" w:cs="Times New Roman"/>
          <w:bCs/>
          <w:iCs/>
          <w:noProof/>
          <w:sz w:val="24"/>
          <w:szCs w:val="24"/>
          <w:lang w:val="sr-Latn-RS"/>
        </w:rPr>
        <w:tab/>
      </w:r>
    </w:p>
    <w:p w:rsidR="009E3F20" w:rsidRPr="0036395A" w:rsidRDefault="009E3F20" w:rsidP="009E3F20">
      <w:pPr>
        <w:spacing w:after="0" w:line="240" w:lineRule="auto"/>
        <w:jc w:val="both"/>
        <w:rPr>
          <w:rFonts w:ascii="Times New Roman" w:eastAsia="Calibri" w:hAnsi="Times New Roman" w:cs="Times New Roman"/>
          <w:bCs/>
          <w:iCs/>
          <w:noProof/>
          <w:sz w:val="24"/>
          <w:szCs w:val="24"/>
          <w:lang w:val="sr-Latn-RS"/>
        </w:rPr>
      </w:pPr>
      <w:r w:rsidRPr="0036395A">
        <w:rPr>
          <w:rFonts w:ascii="Times New Roman" w:eastAsia="Calibri" w:hAnsi="Times New Roman" w:cs="Times New Roman"/>
          <w:bCs/>
          <w:iCs/>
          <w:noProof/>
          <w:sz w:val="24"/>
          <w:szCs w:val="24"/>
          <w:lang w:val="sr-Cyrl-RS"/>
        </w:rPr>
        <w:t>О</w:t>
      </w:r>
      <w:r w:rsidRPr="0036395A">
        <w:rPr>
          <w:rFonts w:ascii="Times New Roman" w:eastAsia="Calibri" w:hAnsi="Times New Roman" w:cs="Times New Roman"/>
          <w:bCs/>
          <w:iCs/>
          <w:noProof/>
          <w:sz w:val="24"/>
          <w:szCs w:val="24"/>
          <w:lang w:val="sr-Latn-RS"/>
        </w:rPr>
        <w:t>дбор за културу и информисање</w:t>
      </w:r>
    </w:p>
    <w:p w:rsidR="009E3F20" w:rsidRPr="0036395A" w:rsidRDefault="009E3F20" w:rsidP="009E3F20">
      <w:pPr>
        <w:spacing w:after="0" w:line="240" w:lineRule="auto"/>
        <w:jc w:val="both"/>
        <w:rPr>
          <w:rFonts w:ascii="Times New Roman" w:eastAsia="Calibri" w:hAnsi="Times New Roman" w:cs="Times New Roman"/>
          <w:bCs/>
          <w:iCs/>
          <w:noProof/>
          <w:sz w:val="24"/>
          <w:szCs w:val="24"/>
          <w:lang w:val="sr-Latn-RS"/>
        </w:rPr>
      </w:pPr>
      <w:r w:rsidRPr="0036395A">
        <w:rPr>
          <w:rFonts w:ascii="Times New Roman" w:eastAsia="Calibri" w:hAnsi="Times New Roman" w:cs="Times New Roman"/>
          <w:bCs/>
          <w:iCs/>
          <w:noProof/>
          <w:sz w:val="24"/>
          <w:szCs w:val="24"/>
          <w:lang w:val="sr-Latn-RS"/>
        </w:rPr>
        <w:t xml:space="preserve">16 Број: </w:t>
      </w:r>
      <w:r w:rsidRPr="0036395A">
        <w:rPr>
          <w:rFonts w:ascii="Times New Roman" w:eastAsia="Calibri" w:hAnsi="Times New Roman" w:cs="Times New Roman"/>
          <w:noProof/>
          <w:sz w:val="24"/>
          <w:szCs w:val="24"/>
          <w:lang w:val="sr-Cyrl-RS"/>
        </w:rPr>
        <w:t>06-2/53-18</w:t>
      </w:r>
    </w:p>
    <w:p w:rsidR="009E3F20" w:rsidRPr="0036395A" w:rsidRDefault="00AF3B4C" w:rsidP="009E3F20">
      <w:pPr>
        <w:spacing w:after="0" w:line="240" w:lineRule="auto"/>
        <w:jc w:val="both"/>
        <w:rPr>
          <w:rFonts w:ascii="Times New Roman" w:eastAsia="Calibri" w:hAnsi="Times New Roman" w:cs="Times New Roman"/>
          <w:bCs/>
          <w:iCs/>
          <w:noProof/>
          <w:sz w:val="24"/>
          <w:szCs w:val="24"/>
          <w:lang w:val="sr-Latn-RS"/>
        </w:rPr>
      </w:pPr>
      <w:r w:rsidRPr="0036395A">
        <w:rPr>
          <w:rFonts w:ascii="Times New Roman" w:eastAsia="Calibri" w:hAnsi="Times New Roman" w:cs="Times New Roman"/>
          <w:bCs/>
          <w:iCs/>
          <w:noProof/>
          <w:sz w:val="24"/>
          <w:szCs w:val="24"/>
          <w:lang w:val="sr-Cyrl-RS"/>
        </w:rPr>
        <w:t>30</w:t>
      </w:r>
      <w:r w:rsidR="009E3F20" w:rsidRPr="0036395A">
        <w:rPr>
          <w:rFonts w:ascii="Times New Roman" w:eastAsia="Calibri" w:hAnsi="Times New Roman" w:cs="Times New Roman"/>
          <w:bCs/>
          <w:iCs/>
          <w:noProof/>
          <w:sz w:val="24"/>
          <w:szCs w:val="24"/>
          <w:lang w:val="sr-Cyrl-RS"/>
        </w:rPr>
        <w:t xml:space="preserve">. </w:t>
      </w:r>
      <w:r w:rsidRPr="0036395A">
        <w:rPr>
          <w:rFonts w:ascii="Times New Roman" w:eastAsia="Calibri" w:hAnsi="Times New Roman" w:cs="Times New Roman"/>
          <w:bCs/>
          <w:iCs/>
          <w:noProof/>
          <w:sz w:val="24"/>
          <w:szCs w:val="24"/>
          <w:lang w:val="sr-Cyrl-RS"/>
        </w:rPr>
        <w:t>априла</w:t>
      </w:r>
      <w:r w:rsidR="009E3F20" w:rsidRPr="0036395A">
        <w:rPr>
          <w:rFonts w:ascii="Times New Roman" w:eastAsia="Calibri" w:hAnsi="Times New Roman" w:cs="Times New Roman"/>
          <w:bCs/>
          <w:iCs/>
          <w:noProof/>
          <w:sz w:val="24"/>
          <w:szCs w:val="24"/>
          <w:lang w:val="sr-Cyrl-RS"/>
        </w:rPr>
        <w:t xml:space="preserve"> 2018</w:t>
      </w:r>
      <w:r w:rsidR="009E3F20" w:rsidRPr="0036395A">
        <w:rPr>
          <w:rFonts w:ascii="Times New Roman" w:eastAsia="Calibri" w:hAnsi="Times New Roman" w:cs="Times New Roman"/>
          <w:bCs/>
          <w:iCs/>
          <w:noProof/>
          <w:sz w:val="24"/>
          <w:szCs w:val="24"/>
          <w:lang w:val="sr-Latn-RS"/>
        </w:rPr>
        <w:t>. године</w:t>
      </w:r>
    </w:p>
    <w:p w:rsidR="009E3F20" w:rsidRPr="0036395A" w:rsidRDefault="009E3F20" w:rsidP="009E3F20">
      <w:pPr>
        <w:spacing w:after="0" w:line="240" w:lineRule="auto"/>
        <w:jc w:val="both"/>
        <w:rPr>
          <w:rFonts w:ascii="Times New Roman" w:eastAsia="Calibri" w:hAnsi="Times New Roman" w:cs="Times New Roman"/>
          <w:bCs/>
          <w:iCs/>
          <w:noProof/>
          <w:sz w:val="24"/>
          <w:szCs w:val="24"/>
          <w:lang w:val="sr-Latn-RS"/>
        </w:rPr>
      </w:pPr>
      <w:r w:rsidRPr="0036395A">
        <w:rPr>
          <w:rFonts w:ascii="Times New Roman" w:eastAsia="Calibri" w:hAnsi="Times New Roman" w:cs="Times New Roman"/>
          <w:bCs/>
          <w:iCs/>
          <w:noProof/>
          <w:sz w:val="24"/>
          <w:szCs w:val="24"/>
          <w:lang w:val="sr-Latn-RS"/>
        </w:rPr>
        <w:t>Б е о г р а д</w:t>
      </w:r>
    </w:p>
    <w:p w:rsidR="009E3F20" w:rsidRPr="0036395A" w:rsidRDefault="009E3F20" w:rsidP="009E3F20">
      <w:pPr>
        <w:spacing w:after="0" w:line="240" w:lineRule="auto"/>
        <w:jc w:val="both"/>
        <w:rPr>
          <w:rFonts w:ascii="Times New Roman" w:eastAsia="Calibri" w:hAnsi="Times New Roman" w:cs="Times New Roman"/>
          <w:noProof/>
          <w:sz w:val="24"/>
          <w:szCs w:val="24"/>
          <w:lang w:val="sr-Latn-RS"/>
        </w:rPr>
      </w:pPr>
    </w:p>
    <w:p w:rsidR="009E3F20" w:rsidRPr="0036395A" w:rsidRDefault="009E3F20" w:rsidP="009E3F20">
      <w:pPr>
        <w:spacing w:after="0" w:line="240" w:lineRule="auto"/>
        <w:jc w:val="both"/>
        <w:rPr>
          <w:rFonts w:ascii="Times New Roman" w:eastAsia="Calibri" w:hAnsi="Times New Roman" w:cs="Times New Roman"/>
          <w:noProof/>
          <w:sz w:val="24"/>
          <w:szCs w:val="24"/>
          <w:lang w:val="sr-Cyrl-CS"/>
        </w:rPr>
      </w:pPr>
    </w:p>
    <w:p w:rsidR="009E3F20" w:rsidRPr="0036395A" w:rsidRDefault="009E3F20" w:rsidP="009E3F20">
      <w:pPr>
        <w:tabs>
          <w:tab w:val="left" w:pos="1440"/>
        </w:tabs>
        <w:spacing w:after="0" w:line="240" w:lineRule="auto"/>
        <w:jc w:val="center"/>
        <w:rPr>
          <w:rFonts w:ascii="Times New Roman" w:eastAsia="Times New Roman" w:hAnsi="Times New Roman" w:cs="Times New Roman"/>
          <w:noProof/>
          <w:sz w:val="24"/>
          <w:szCs w:val="24"/>
          <w:lang w:val="ru-RU"/>
        </w:rPr>
      </w:pPr>
      <w:r w:rsidRPr="0036395A">
        <w:rPr>
          <w:rFonts w:ascii="Times New Roman" w:eastAsia="Times New Roman" w:hAnsi="Times New Roman" w:cs="Times New Roman"/>
          <w:noProof/>
          <w:sz w:val="24"/>
          <w:szCs w:val="24"/>
          <w:lang w:val="ru-RU"/>
        </w:rPr>
        <w:t>З А П И С Н И К</w:t>
      </w:r>
    </w:p>
    <w:p w:rsidR="009E3F20" w:rsidRPr="0036395A" w:rsidRDefault="009E3F20" w:rsidP="009E3F20">
      <w:pPr>
        <w:tabs>
          <w:tab w:val="left" w:pos="1440"/>
        </w:tabs>
        <w:spacing w:after="0" w:line="240" w:lineRule="auto"/>
        <w:ind w:right="-80"/>
        <w:jc w:val="center"/>
        <w:rPr>
          <w:rFonts w:ascii="Times New Roman" w:eastAsia="Times New Roman" w:hAnsi="Times New Roman" w:cs="Times New Roman"/>
          <w:noProof/>
          <w:sz w:val="24"/>
          <w:szCs w:val="24"/>
          <w:lang w:val="ru-RU"/>
        </w:rPr>
      </w:pPr>
      <w:r w:rsidRPr="0036395A">
        <w:rPr>
          <w:rFonts w:ascii="Times New Roman" w:eastAsia="Times New Roman" w:hAnsi="Times New Roman" w:cs="Times New Roman"/>
          <w:noProof/>
          <w:sz w:val="24"/>
          <w:szCs w:val="24"/>
          <w:lang w:val="sr-Latn-RS"/>
        </w:rPr>
        <w:t>1</w:t>
      </w:r>
      <w:r w:rsidRPr="0036395A">
        <w:rPr>
          <w:rFonts w:ascii="Times New Roman" w:eastAsia="Times New Roman" w:hAnsi="Times New Roman" w:cs="Times New Roman"/>
          <w:noProof/>
          <w:sz w:val="24"/>
          <w:szCs w:val="24"/>
          <w:lang w:val="sr-Cyrl-RS"/>
        </w:rPr>
        <w:t>8</w:t>
      </w:r>
      <w:r w:rsidRPr="0036395A">
        <w:rPr>
          <w:rFonts w:ascii="Times New Roman" w:eastAsia="Times New Roman" w:hAnsi="Times New Roman" w:cs="Times New Roman"/>
          <w:noProof/>
          <w:sz w:val="24"/>
          <w:szCs w:val="24"/>
          <w:lang w:val="sr-Latn-RS"/>
        </w:rPr>
        <w:t>.</w:t>
      </w:r>
      <w:r w:rsidRPr="0036395A">
        <w:rPr>
          <w:rFonts w:ascii="Times New Roman" w:eastAsia="Times New Roman" w:hAnsi="Times New Roman" w:cs="Times New Roman"/>
          <w:noProof/>
          <w:sz w:val="24"/>
          <w:szCs w:val="24"/>
          <w:lang w:val="ru-RU"/>
        </w:rPr>
        <w:t xml:space="preserve"> СЕДНИЦЕ ОДБОРА </w:t>
      </w:r>
      <w:r w:rsidRPr="0036395A">
        <w:rPr>
          <w:rFonts w:ascii="Times New Roman" w:eastAsia="Times New Roman" w:hAnsi="Times New Roman" w:cs="Times New Roman"/>
          <w:noProof/>
          <w:sz w:val="24"/>
          <w:szCs w:val="24"/>
          <w:lang w:val="sr-Cyrl-CS"/>
        </w:rPr>
        <w:t xml:space="preserve">ЗА </w:t>
      </w:r>
      <w:r w:rsidRPr="0036395A">
        <w:rPr>
          <w:rFonts w:ascii="Times New Roman" w:eastAsia="Times New Roman" w:hAnsi="Times New Roman" w:cs="Times New Roman"/>
          <w:noProof/>
          <w:sz w:val="24"/>
          <w:szCs w:val="24"/>
          <w:lang w:val="ru-RU"/>
        </w:rPr>
        <w:t>КУЛТУРУ И ИНФОРМИСАЊЕ</w:t>
      </w:r>
    </w:p>
    <w:p w:rsidR="009E3F20" w:rsidRPr="0036395A" w:rsidRDefault="009E3F20" w:rsidP="009E3F20">
      <w:pPr>
        <w:tabs>
          <w:tab w:val="left" w:pos="1440"/>
        </w:tabs>
        <w:spacing w:after="0" w:line="240" w:lineRule="auto"/>
        <w:ind w:right="-80"/>
        <w:jc w:val="center"/>
        <w:rPr>
          <w:rFonts w:ascii="Times New Roman" w:eastAsia="Times New Roman" w:hAnsi="Times New Roman" w:cs="Times New Roman"/>
          <w:noProof/>
          <w:sz w:val="24"/>
          <w:szCs w:val="24"/>
          <w:lang w:val="ru-RU"/>
        </w:rPr>
      </w:pPr>
      <w:r w:rsidRPr="0036395A">
        <w:rPr>
          <w:rFonts w:ascii="Times New Roman" w:eastAsia="Times New Roman" w:hAnsi="Times New Roman" w:cs="Times New Roman"/>
          <w:noProof/>
          <w:sz w:val="24"/>
          <w:szCs w:val="24"/>
          <w:lang w:val="ru-RU"/>
        </w:rPr>
        <w:t>НАРОДНЕ СКУПШТИНЕ РЕПУБЛИКЕ СРБИЈЕ,</w:t>
      </w:r>
    </w:p>
    <w:p w:rsidR="009E3F20" w:rsidRPr="0036395A" w:rsidRDefault="009E3F20" w:rsidP="009E3F20">
      <w:pPr>
        <w:tabs>
          <w:tab w:val="left" w:pos="0"/>
        </w:tabs>
        <w:spacing w:after="360" w:line="240" w:lineRule="auto"/>
        <w:jc w:val="center"/>
        <w:rPr>
          <w:rFonts w:ascii="Times New Roman" w:eastAsia="Calibri" w:hAnsi="Times New Roman" w:cs="Times New Roman"/>
          <w:noProof/>
          <w:sz w:val="24"/>
          <w:szCs w:val="24"/>
          <w:lang w:val="sr-Cyrl-RS"/>
        </w:rPr>
      </w:pPr>
      <w:r w:rsidRPr="0036395A">
        <w:rPr>
          <w:rFonts w:ascii="Times New Roman" w:eastAsia="Times New Roman" w:hAnsi="Times New Roman" w:cs="Times New Roman"/>
          <w:noProof/>
          <w:sz w:val="24"/>
          <w:szCs w:val="24"/>
          <w:lang w:val="ru-RU"/>
        </w:rPr>
        <w:t>ОДРЖАНЕ 1</w:t>
      </w:r>
      <w:r w:rsidRPr="0036395A">
        <w:rPr>
          <w:rFonts w:ascii="Times New Roman" w:eastAsia="Times New Roman" w:hAnsi="Times New Roman" w:cs="Times New Roman"/>
          <w:noProof/>
          <w:sz w:val="24"/>
          <w:szCs w:val="24"/>
          <w:lang w:val="sr-Latn-RS"/>
        </w:rPr>
        <w:t>2</w:t>
      </w:r>
      <w:r w:rsidRPr="0036395A">
        <w:rPr>
          <w:rFonts w:ascii="Times New Roman" w:eastAsia="Times New Roman" w:hAnsi="Times New Roman" w:cs="Times New Roman"/>
          <w:noProof/>
          <w:sz w:val="24"/>
          <w:szCs w:val="24"/>
          <w:lang w:val="sr-Cyrl-RS"/>
        </w:rPr>
        <w:t xml:space="preserve">. АПРИЛА </w:t>
      </w:r>
      <w:r w:rsidRPr="0036395A">
        <w:rPr>
          <w:rFonts w:ascii="Times New Roman" w:eastAsia="Times New Roman" w:hAnsi="Times New Roman" w:cs="Times New Roman"/>
          <w:noProof/>
          <w:sz w:val="24"/>
          <w:szCs w:val="24"/>
          <w:lang w:val="sr-Cyrl-CS"/>
        </w:rPr>
        <w:t xml:space="preserve"> 2018. ГОДИНЕ</w:t>
      </w:r>
    </w:p>
    <w:p w:rsidR="009E3F20" w:rsidRPr="0036395A" w:rsidRDefault="009E3F20" w:rsidP="009E3F20">
      <w:pPr>
        <w:spacing w:after="0" w:line="240" w:lineRule="auto"/>
        <w:jc w:val="both"/>
        <w:rPr>
          <w:rFonts w:ascii="Times New Roman" w:eastAsia="Calibri" w:hAnsi="Times New Roman" w:cs="Times New Roman"/>
          <w:noProof/>
          <w:sz w:val="24"/>
          <w:szCs w:val="24"/>
          <w:lang w:val="sr-Latn-RS"/>
        </w:rPr>
      </w:pPr>
    </w:p>
    <w:p w:rsidR="009E3F20" w:rsidRPr="0036395A" w:rsidRDefault="009E3F20" w:rsidP="009E3F20">
      <w:pPr>
        <w:spacing w:after="240" w:line="240" w:lineRule="auto"/>
        <w:jc w:val="both"/>
        <w:rPr>
          <w:rFonts w:ascii="Times New Roman" w:eastAsia="Calibri" w:hAnsi="Times New Roman" w:cs="Times New Roman"/>
          <w:noProof/>
          <w:sz w:val="24"/>
          <w:szCs w:val="24"/>
          <w:lang w:val="ru-RU"/>
        </w:rPr>
      </w:pPr>
      <w:r w:rsidRPr="0036395A">
        <w:rPr>
          <w:rFonts w:ascii="Times New Roman" w:eastAsia="Calibri" w:hAnsi="Times New Roman" w:cs="Times New Roman"/>
          <w:noProof/>
          <w:sz w:val="24"/>
          <w:szCs w:val="24"/>
          <w:lang w:val="sr-Cyrl-CS"/>
        </w:rPr>
        <w:tab/>
      </w:r>
      <w:r w:rsidRPr="0036395A">
        <w:rPr>
          <w:rFonts w:ascii="Times New Roman" w:eastAsia="Calibri" w:hAnsi="Times New Roman" w:cs="Times New Roman"/>
          <w:noProof/>
          <w:sz w:val="24"/>
          <w:szCs w:val="24"/>
          <w:lang w:val="ru-RU"/>
        </w:rPr>
        <w:t xml:space="preserve">Седница је почела у </w:t>
      </w:r>
      <w:r w:rsidRPr="0036395A">
        <w:rPr>
          <w:rFonts w:ascii="Times New Roman" w:eastAsia="Calibri" w:hAnsi="Times New Roman" w:cs="Times New Roman"/>
          <w:noProof/>
          <w:sz w:val="24"/>
          <w:szCs w:val="24"/>
          <w:lang w:val="sr-Cyrl-RS"/>
        </w:rPr>
        <w:t>1</w:t>
      </w:r>
      <w:r w:rsidR="00AF3B4C" w:rsidRPr="0036395A">
        <w:rPr>
          <w:rFonts w:ascii="Times New Roman" w:eastAsia="Calibri" w:hAnsi="Times New Roman" w:cs="Times New Roman"/>
          <w:noProof/>
          <w:sz w:val="24"/>
          <w:szCs w:val="24"/>
          <w:lang w:val="sr-Cyrl-RS"/>
        </w:rPr>
        <w:t>3</w:t>
      </w:r>
      <w:r w:rsidRPr="0036395A">
        <w:rPr>
          <w:rFonts w:ascii="Times New Roman" w:eastAsia="Calibri" w:hAnsi="Times New Roman" w:cs="Times New Roman"/>
          <w:noProof/>
          <w:sz w:val="24"/>
          <w:szCs w:val="24"/>
          <w:lang w:val="sr-Latn-RS"/>
        </w:rPr>
        <w:t>,</w:t>
      </w:r>
      <w:r w:rsidRPr="0036395A">
        <w:rPr>
          <w:rFonts w:ascii="Times New Roman" w:eastAsia="Calibri" w:hAnsi="Times New Roman" w:cs="Times New Roman"/>
          <w:noProof/>
          <w:sz w:val="24"/>
          <w:szCs w:val="24"/>
          <w:lang w:val="sr-Cyrl-RS"/>
        </w:rPr>
        <w:t xml:space="preserve">05 </w:t>
      </w:r>
      <w:r w:rsidRPr="0036395A">
        <w:rPr>
          <w:rFonts w:ascii="Times New Roman" w:eastAsia="Calibri" w:hAnsi="Times New Roman" w:cs="Times New Roman"/>
          <w:noProof/>
          <w:sz w:val="24"/>
          <w:szCs w:val="24"/>
          <w:lang w:val="ru-RU"/>
        </w:rPr>
        <w:t xml:space="preserve">часова.  </w:t>
      </w:r>
    </w:p>
    <w:p w:rsidR="009E3F20" w:rsidRPr="0036395A" w:rsidRDefault="009E3F20" w:rsidP="009E3F20">
      <w:pPr>
        <w:spacing w:after="240" w:line="240" w:lineRule="auto"/>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ru-RU"/>
        </w:rPr>
        <w:tab/>
        <w:t>Седницом је председава</w:t>
      </w:r>
      <w:r w:rsidR="00404AF4" w:rsidRPr="0036395A">
        <w:rPr>
          <w:rFonts w:ascii="Times New Roman" w:eastAsia="Calibri" w:hAnsi="Times New Roman" w:cs="Times New Roman"/>
          <w:noProof/>
          <w:sz w:val="24"/>
          <w:szCs w:val="24"/>
          <w:lang w:val="ru-RU"/>
        </w:rPr>
        <w:t>о</w:t>
      </w:r>
      <w:r w:rsidRPr="0036395A">
        <w:rPr>
          <w:rFonts w:ascii="Times New Roman" w:eastAsia="Calibri" w:hAnsi="Times New Roman" w:cs="Times New Roman"/>
          <w:noProof/>
          <w:sz w:val="24"/>
          <w:szCs w:val="24"/>
          <w:lang w:val="ru-RU"/>
        </w:rPr>
        <w:t xml:space="preserve"> </w:t>
      </w:r>
      <w:r w:rsidR="00404AF4" w:rsidRPr="0036395A">
        <w:rPr>
          <w:rFonts w:ascii="Times New Roman" w:eastAsia="Calibri" w:hAnsi="Times New Roman" w:cs="Times New Roman"/>
          <w:noProof/>
          <w:sz w:val="24"/>
          <w:szCs w:val="24"/>
          <w:lang w:val="sr-Cyrl-RS"/>
        </w:rPr>
        <w:t>Мирко Крлић</w:t>
      </w:r>
      <w:r w:rsidRPr="0036395A">
        <w:rPr>
          <w:rFonts w:ascii="Times New Roman" w:eastAsia="Calibri" w:hAnsi="Times New Roman" w:cs="Times New Roman"/>
          <w:noProof/>
          <w:sz w:val="24"/>
          <w:szCs w:val="24"/>
          <w:lang w:val="sr-Latn-RS"/>
        </w:rPr>
        <w:t>,</w:t>
      </w:r>
      <w:r w:rsidRPr="0036395A">
        <w:rPr>
          <w:rFonts w:ascii="Times New Roman" w:eastAsia="Calibri" w:hAnsi="Times New Roman" w:cs="Times New Roman"/>
          <w:noProof/>
          <w:sz w:val="24"/>
          <w:szCs w:val="24"/>
          <w:lang w:val="sr-Cyrl-RS"/>
        </w:rPr>
        <w:t xml:space="preserve"> председник Одбора</w:t>
      </w:r>
      <w:r w:rsidRPr="0036395A">
        <w:rPr>
          <w:rFonts w:ascii="Times New Roman" w:eastAsia="Calibri" w:hAnsi="Times New Roman" w:cs="Times New Roman"/>
          <w:noProof/>
          <w:sz w:val="24"/>
          <w:szCs w:val="24"/>
          <w:lang w:val="sr-Cyrl-CS"/>
        </w:rPr>
        <w:t>.</w:t>
      </w:r>
    </w:p>
    <w:p w:rsidR="009E3F20" w:rsidRPr="0036395A" w:rsidRDefault="009E3F20" w:rsidP="009E3F20">
      <w:pPr>
        <w:spacing w:after="240" w:line="240" w:lineRule="auto"/>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ab/>
        <w:t xml:space="preserve">Седници су присуствовали: Драгана Костић, Станија Компировић, проф. др Марко Атлагић, </w:t>
      </w:r>
      <w:r w:rsidR="0036395A" w:rsidRPr="0036395A">
        <w:rPr>
          <w:rFonts w:ascii="Times New Roman" w:eastAsia="Calibri" w:hAnsi="Times New Roman" w:cs="Times New Roman"/>
          <w:noProof/>
          <w:sz w:val="24"/>
          <w:szCs w:val="24"/>
          <w:lang w:val="sr-Cyrl-RS"/>
        </w:rPr>
        <w:t xml:space="preserve">мр Јадранка Јовановић, </w:t>
      </w:r>
      <w:r w:rsidRPr="0036395A">
        <w:rPr>
          <w:rFonts w:ascii="Times New Roman" w:eastAsia="Calibri" w:hAnsi="Times New Roman" w:cs="Times New Roman"/>
          <w:noProof/>
          <w:sz w:val="24"/>
          <w:szCs w:val="24"/>
          <w:lang w:val="sr-Cyrl-CS"/>
        </w:rPr>
        <w:t xml:space="preserve">проф. др </w:t>
      </w:r>
      <w:r w:rsidRPr="0036395A">
        <w:rPr>
          <w:rFonts w:ascii="Times New Roman" w:eastAsia="Calibri" w:hAnsi="Times New Roman" w:cs="Times New Roman"/>
          <w:noProof/>
          <w:sz w:val="24"/>
          <w:szCs w:val="24"/>
          <w:lang w:val="sr-Cyrl-RS"/>
        </w:rPr>
        <w:t>Снежана Богосављевић Бошковић</w:t>
      </w:r>
      <w:r w:rsidRPr="0036395A">
        <w:rPr>
          <w:rFonts w:ascii="Times New Roman" w:eastAsia="Calibri" w:hAnsi="Times New Roman" w:cs="Times New Roman"/>
          <w:noProof/>
          <w:sz w:val="24"/>
          <w:szCs w:val="24"/>
          <w:lang w:val="sr-Cyrl-CS"/>
        </w:rPr>
        <w:t xml:space="preserve">, </w:t>
      </w:r>
      <w:r w:rsidRPr="0036395A">
        <w:rPr>
          <w:rFonts w:ascii="Times New Roman" w:eastAsia="Calibri" w:hAnsi="Times New Roman" w:cs="Times New Roman"/>
          <w:noProof/>
          <w:sz w:val="24"/>
          <w:szCs w:val="24"/>
          <w:lang w:val="sr-Cyrl-RS"/>
        </w:rPr>
        <w:t>др Ана Стевановић</w:t>
      </w:r>
      <w:r w:rsidR="0036395A" w:rsidRPr="0036395A">
        <w:rPr>
          <w:rFonts w:ascii="Times New Roman" w:eastAsia="Calibri" w:hAnsi="Times New Roman" w:cs="Times New Roman"/>
          <w:noProof/>
          <w:sz w:val="24"/>
          <w:szCs w:val="24"/>
          <w:lang w:val="sr-Cyrl-RS"/>
        </w:rPr>
        <w:t xml:space="preserve"> и</w:t>
      </w:r>
      <w:r w:rsidRPr="0036395A">
        <w:rPr>
          <w:rFonts w:ascii="Times New Roman" w:eastAsia="Calibri" w:hAnsi="Times New Roman" w:cs="Times New Roman"/>
          <w:noProof/>
          <w:sz w:val="24"/>
          <w:szCs w:val="24"/>
          <w:lang w:val="sr-Cyrl-CS"/>
        </w:rPr>
        <w:t xml:space="preserve"> </w:t>
      </w:r>
      <w:r w:rsidR="0036395A" w:rsidRPr="0036395A">
        <w:rPr>
          <w:rFonts w:ascii="Times New Roman" w:eastAsia="Calibri" w:hAnsi="Times New Roman" w:cs="Times New Roman"/>
          <w:noProof/>
          <w:sz w:val="24"/>
          <w:szCs w:val="24"/>
          <w:lang w:val="sr-Cyrl-CS"/>
        </w:rPr>
        <w:t>Весна Марјановић</w:t>
      </w:r>
      <w:r w:rsidRPr="0036395A">
        <w:rPr>
          <w:rFonts w:ascii="Times New Roman" w:eastAsia="Calibri" w:hAnsi="Times New Roman" w:cs="Times New Roman"/>
          <w:noProof/>
          <w:sz w:val="24"/>
          <w:szCs w:val="24"/>
          <w:lang w:val="sr-Cyrl-CS"/>
        </w:rPr>
        <w:t>,</w:t>
      </w:r>
      <w:r w:rsidRPr="0036395A">
        <w:rPr>
          <w:rFonts w:ascii="Times New Roman" w:eastAsia="Calibri" w:hAnsi="Times New Roman" w:cs="Times New Roman"/>
          <w:noProof/>
          <w:sz w:val="24"/>
          <w:szCs w:val="24"/>
          <w:lang w:val="ru-RU"/>
        </w:rPr>
        <w:t xml:space="preserve"> </w:t>
      </w:r>
      <w:r w:rsidRPr="0036395A">
        <w:rPr>
          <w:rFonts w:ascii="Times New Roman" w:eastAsia="Calibri" w:hAnsi="Times New Roman" w:cs="Times New Roman"/>
          <w:noProof/>
          <w:sz w:val="24"/>
          <w:szCs w:val="24"/>
          <w:lang w:val="sr-Cyrl-CS"/>
        </w:rPr>
        <w:t>чланови Одбора</w:t>
      </w:r>
      <w:r w:rsidRPr="0036395A">
        <w:rPr>
          <w:rFonts w:ascii="Times New Roman" w:eastAsia="Calibri" w:hAnsi="Times New Roman" w:cs="Times New Roman"/>
          <w:noProof/>
          <w:sz w:val="24"/>
          <w:szCs w:val="24"/>
          <w:lang w:val="ru-RU"/>
        </w:rPr>
        <w:t>.</w:t>
      </w:r>
      <w:r w:rsidRPr="0036395A">
        <w:rPr>
          <w:rFonts w:ascii="Times New Roman" w:eastAsia="Calibri" w:hAnsi="Times New Roman" w:cs="Times New Roman"/>
          <w:noProof/>
          <w:sz w:val="24"/>
          <w:szCs w:val="24"/>
          <w:lang w:val="sr-Cyrl-CS"/>
        </w:rPr>
        <w:t xml:space="preserve">  </w:t>
      </w:r>
    </w:p>
    <w:p w:rsidR="009E3F20" w:rsidRPr="0036395A" w:rsidRDefault="009E3F20" w:rsidP="009E3F20">
      <w:pPr>
        <w:spacing w:after="240" w:line="240" w:lineRule="auto"/>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ab/>
        <w:t xml:space="preserve">Седници </w:t>
      </w:r>
      <w:r w:rsidR="0036395A" w:rsidRPr="0036395A">
        <w:rPr>
          <w:rFonts w:ascii="Times New Roman" w:eastAsia="Calibri" w:hAnsi="Times New Roman" w:cs="Times New Roman"/>
          <w:noProof/>
          <w:sz w:val="24"/>
          <w:szCs w:val="24"/>
          <w:lang w:val="sr-Cyrl-CS"/>
        </w:rPr>
        <w:t>је</w:t>
      </w:r>
      <w:r w:rsidRPr="0036395A">
        <w:rPr>
          <w:rFonts w:ascii="Times New Roman" w:eastAsia="Calibri" w:hAnsi="Times New Roman" w:cs="Times New Roman"/>
          <w:noProof/>
          <w:sz w:val="24"/>
          <w:szCs w:val="24"/>
          <w:lang w:val="sr-Cyrl-CS"/>
        </w:rPr>
        <w:t xml:space="preserve"> присуствова</w:t>
      </w:r>
      <w:r w:rsidR="0036395A" w:rsidRPr="0036395A">
        <w:rPr>
          <w:rFonts w:ascii="Times New Roman" w:eastAsia="Calibri" w:hAnsi="Times New Roman" w:cs="Times New Roman"/>
          <w:noProof/>
          <w:sz w:val="24"/>
          <w:szCs w:val="24"/>
          <w:lang w:val="sr-Cyrl-CS"/>
        </w:rPr>
        <w:t xml:space="preserve">о </w:t>
      </w:r>
      <w:r w:rsidRPr="0036395A">
        <w:rPr>
          <w:rFonts w:ascii="Times New Roman" w:eastAsia="Calibri" w:hAnsi="Times New Roman" w:cs="Times New Roman"/>
          <w:noProof/>
          <w:sz w:val="24"/>
          <w:szCs w:val="24"/>
          <w:lang w:val="sr-Cyrl-CS"/>
        </w:rPr>
        <w:t>Младен Лукић</w:t>
      </w:r>
      <w:r w:rsidR="0036395A" w:rsidRPr="0036395A">
        <w:rPr>
          <w:rFonts w:ascii="Times New Roman" w:eastAsia="Calibri" w:hAnsi="Times New Roman" w:cs="Times New Roman"/>
          <w:noProof/>
          <w:sz w:val="24"/>
          <w:szCs w:val="24"/>
          <w:lang w:val="sr-Cyrl-CS"/>
        </w:rPr>
        <w:t xml:space="preserve">, </w:t>
      </w:r>
      <w:r w:rsidRPr="0036395A">
        <w:rPr>
          <w:rFonts w:ascii="Times New Roman" w:eastAsia="Calibri" w:hAnsi="Times New Roman" w:cs="Times New Roman"/>
          <w:noProof/>
          <w:sz w:val="24"/>
          <w:szCs w:val="24"/>
          <w:lang w:val="sr-Cyrl-CS"/>
        </w:rPr>
        <w:t>замен</w:t>
      </w:r>
      <w:r w:rsidR="0036395A" w:rsidRPr="0036395A">
        <w:rPr>
          <w:rFonts w:ascii="Times New Roman" w:eastAsia="Calibri" w:hAnsi="Times New Roman" w:cs="Times New Roman"/>
          <w:noProof/>
          <w:sz w:val="24"/>
          <w:szCs w:val="24"/>
          <w:lang w:val="sr-Cyrl-CS"/>
        </w:rPr>
        <w:t>ик</w:t>
      </w:r>
      <w:r w:rsidRPr="0036395A">
        <w:rPr>
          <w:rFonts w:ascii="Times New Roman" w:eastAsia="Calibri" w:hAnsi="Times New Roman" w:cs="Times New Roman"/>
          <w:noProof/>
          <w:sz w:val="24"/>
          <w:szCs w:val="24"/>
          <w:lang w:val="sr-Cyrl-CS"/>
        </w:rPr>
        <w:t xml:space="preserve"> члана Одбора. </w:t>
      </w:r>
    </w:p>
    <w:p w:rsidR="009E3F20" w:rsidRPr="0036395A" w:rsidRDefault="009E3F20" w:rsidP="009E3F20">
      <w:pPr>
        <w:spacing w:after="240" w:line="240" w:lineRule="auto"/>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Седници нису присуствовали чланови Одбора</w:t>
      </w:r>
      <w:r w:rsidRPr="0036395A">
        <w:rPr>
          <w:rFonts w:ascii="Times New Roman" w:eastAsia="Calibri" w:hAnsi="Times New Roman" w:cs="Times New Roman"/>
          <w:noProof/>
          <w:sz w:val="24"/>
          <w:szCs w:val="24"/>
          <w:lang w:val="sr-Latn-RS"/>
        </w:rPr>
        <w:t>:</w:t>
      </w:r>
      <w:r w:rsidR="0036395A" w:rsidRPr="0036395A">
        <w:rPr>
          <w:rFonts w:ascii="Times New Roman" w:eastAsia="Calibri" w:hAnsi="Times New Roman" w:cs="Times New Roman"/>
          <w:noProof/>
          <w:sz w:val="24"/>
          <w:szCs w:val="24"/>
          <w:lang w:val="sr-Cyrl-RS"/>
        </w:rPr>
        <w:t xml:space="preserve"> Јасмина Обрадовић,</w:t>
      </w:r>
      <w:r w:rsidRPr="0036395A">
        <w:rPr>
          <w:rFonts w:ascii="Times New Roman" w:eastAsia="Calibri" w:hAnsi="Times New Roman" w:cs="Times New Roman"/>
          <w:noProof/>
          <w:sz w:val="24"/>
          <w:szCs w:val="24"/>
          <w:lang w:val="sr-Cyrl-RS"/>
        </w:rPr>
        <w:t xml:space="preserve"> </w:t>
      </w:r>
      <w:r w:rsidR="0036395A" w:rsidRPr="0036395A">
        <w:rPr>
          <w:rFonts w:ascii="Times New Roman" w:eastAsia="Calibri" w:hAnsi="Times New Roman" w:cs="Times New Roman"/>
          <w:noProof/>
          <w:sz w:val="24"/>
          <w:szCs w:val="24"/>
          <w:lang w:val="sr-Cyrl-CS"/>
        </w:rPr>
        <w:t xml:space="preserve">Снежана Пауновић, Татјана Мацура, </w:t>
      </w:r>
      <w:r w:rsidR="0036395A" w:rsidRPr="0036395A">
        <w:rPr>
          <w:rFonts w:ascii="Times New Roman" w:eastAsia="Calibri" w:hAnsi="Times New Roman" w:cs="Times New Roman"/>
          <w:noProof/>
          <w:sz w:val="24"/>
          <w:szCs w:val="24"/>
          <w:lang w:val="sr-Cyrl-RS"/>
        </w:rPr>
        <w:t>Александра Белачић, Наташа Михаиловић Вацић,</w:t>
      </w:r>
      <w:r w:rsidRPr="0036395A">
        <w:rPr>
          <w:rFonts w:ascii="Times New Roman" w:eastAsia="Calibri" w:hAnsi="Times New Roman" w:cs="Times New Roman"/>
          <w:noProof/>
          <w:sz w:val="24"/>
          <w:szCs w:val="24"/>
          <w:lang w:val="sr-Cyrl-RS"/>
        </w:rPr>
        <w:t xml:space="preserve"> </w:t>
      </w:r>
      <w:r w:rsidR="0036395A" w:rsidRPr="0036395A">
        <w:rPr>
          <w:rFonts w:ascii="Times New Roman" w:eastAsia="Calibri" w:hAnsi="Times New Roman" w:cs="Times New Roman"/>
          <w:noProof/>
          <w:sz w:val="24"/>
          <w:szCs w:val="24"/>
          <w:lang w:val="sr-Cyrl-CS"/>
        </w:rPr>
        <w:t>Хаџи Милорад Стошић,Ђорђе Вукадиновић и Наташа Мићић</w:t>
      </w:r>
      <w:r w:rsidRPr="0036395A">
        <w:rPr>
          <w:rFonts w:ascii="Times New Roman" w:eastAsia="Calibri" w:hAnsi="Times New Roman" w:cs="Times New Roman"/>
          <w:noProof/>
          <w:sz w:val="24"/>
          <w:szCs w:val="24"/>
          <w:lang w:val="sr-Cyrl-RS"/>
        </w:rPr>
        <w:t xml:space="preserve">, </w:t>
      </w:r>
      <w:r w:rsidRPr="0036395A">
        <w:rPr>
          <w:rFonts w:ascii="Times New Roman" w:eastAsia="Calibri" w:hAnsi="Times New Roman" w:cs="Times New Roman"/>
          <w:noProof/>
          <w:sz w:val="24"/>
          <w:szCs w:val="24"/>
          <w:lang w:val="sr-Cyrl-CS"/>
        </w:rPr>
        <w:t>нити њихов</w:t>
      </w:r>
      <w:r w:rsidRPr="0036395A">
        <w:rPr>
          <w:rFonts w:ascii="Times New Roman" w:eastAsia="Calibri" w:hAnsi="Times New Roman" w:cs="Times New Roman"/>
          <w:noProof/>
          <w:sz w:val="24"/>
          <w:szCs w:val="24"/>
          <w:lang w:val="sr-Cyrl-RS"/>
        </w:rPr>
        <w:t>и</w:t>
      </w:r>
      <w:r w:rsidRPr="0036395A">
        <w:rPr>
          <w:rFonts w:ascii="Times New Roman" w:eastAsia="Calibri" w:hAnsi="Times New Roman" w:cs="Times New Roman"/>
          <w:noProof/>
          <w:sz w:val="24"/>
          <w:szCs w:val="24"/>
          <w:lang w:val="sr-Cyrl-CS"/>
        </w:rPr>
        <w:t xml:space="preserve"> заменици.</w:t>
      </w:r>
    </w:p>
    <w:p w:rsidR="009E3F20" w:rsidRPr="0036395A" w:rsidRDefault="009E3F20" w:rsidP="009E3F20">
      <w:pPr>
        <w:spacing w:after="240" w:line="240" w:lineRule="auto"/>
        <w:ind w:firstLine="720"/>
        <w:jc w:val="both"/>
        <w:rPr>
          <w:rFonts w:ascii="Times New Roman" w:eastAsia="Calibri" w:hAnsi="Times New Roman" w:cs="Times New Roman"/>
          <w:noProof/>
          <w:sz w:val="24"/>
          <w:szCs w:val="24"/>
        </w:rPr>
      </w:pPr>
      <w:r w:rsidRPr="0036395A">
        <w:rPr>
          <w:rFonts w:ascii="Times New Roman" w:eastAsia="Calibri" w:hAnsi="Times New Roman" w:cs="Times New Roman"/>
          <w:noProof/>
          <w:sz w:val="24"/>
          <w:szCs w:val="24"/>
          <w:lang w:val="sr-Latn-RS"/>
        </w:rPr>
        <w:t>Поред чланова Одбора седници су присуствовали</w:t>
      </w:r>
      <w:r w:rsidR="001C5425" w:rsidRPr="0036395A">
        <w:rPr>
          <w:rFonts w:ascii="Times New Roman" w:eastAsia="Calibri" w:hAnsi="Times New Roman" w:cs="Times New Roman"/>
          <w:noProof/>
          <w:sz w:val="24"/>
          <w:szCs w:val="24"/>
        </w:rPr>
        <w:t xml:space="preserve">: </w:t>
      </w:r>
      <w:r w:rsidR="0036395A">
        <w:rPr>
          <w:rFonts w:ascii="Times New Roman" w:eastAsia="Calibri" w:hAnsi="Times New Roman" w:cs="Times New Roman"/>
          <w:noProof/>
          <w:sz w:val="24"/>
          <w:szCs w:val="24"/>
          <w:lang w:val="sr-Cyrl-RS"/>
        </w:rPr>
        <w:t xml:space="preserve">Александра Чабраја, народни посланик, </w:t>
      </w:r>
      <w:r w:rsidR="001C5425" w:rsidRPr="0036395A">
        <w:rPr>
          <w:rFonts w:ascii="Times New Roman" w:eastAsia="Calibri" w:hAnsi="Times New Roman" w:cs="Times New Roman"/>
          <w:noProof/>
          <w:sz w:val="24"/>
          <w:szCs w:val="24"/>
        </w:rPr>
        <w:t>Бранислав Маричић, шеф Кабинета</w:t>
      </w:r>
      <w:r w:rsidR="003F323D">
        <w:rPr>
          <w:rFonts w:ascii="Times New Roman" w:eastAsia="Calibri" w:hAnsi="Times New Roman" w:cs="Times New Roman"/>
          <w:noProof/>
          <w:sz w:val="24"/>
          <w:szCs w:val="24"/>
        </w:rPr>
        <w:t xml:space="preserve"> </w:t>
      </w:r>
      <w:r w:rsidR="003F323D">
        <w:rPr>
          <w:rFonts w:ascii="Times New Roman" w:eastAsia="Calibri" w:hAnsi="Times New Roman" w:cs="Times New Roman"/>
          <w:noProof/>
          <w:sz w:val="24"/>
          <w:szCs w:val="24"/>
          <w:lang w:val="sr-Cyrl-RS"/>
        </w:rPr>
        <w:t>у Министарству културе и информисања</w:t>
      </w:r>
      <w:r w:rsidR="001C5425" w:rsidRPr="0036395A">
        <w:rPr>
          <w:rFonts w:ascii="Times New Roman" w:eastAsia="Calibri" w:hAnsi="Times New Roman" w:cs="Times New Roman"/>
          <w:noProof/>
          <w:sz w:val="24"/>
          <w:szCs w:val="24"/>
        </w:rPr>
        <w:t>, Игор Јовичић, секретар Министарства, Драган Блешић, посебни саветник министра</w:t>
      </w:r>
      <w:r w:rsidR="003F323D">
        <w:rPr>
          <w:rFonts w:ascii="Times New Roman" w:eastAsia="Calibri" w:hAnsi="Times New Roman" w:cs="Times New Roman"/>
          <w:noProof/>
          <w:sz w:val="24"/>
          <w:szCs w:val="24"/>
          <w:lang w:val="sr-Cyrl-RS"/>
        </w:rPr>
        <w:t xml:space="preserve"> културе и информисаања</w:t>
      </w:r>
      <w:r w:rsidR="001C5425" w:rsidRPr="0036395A">
        <w:rPr>
          <w:rFonts w:ascii="Times New Roman" w:eastAsia="Calibri" w:hAnsi="Times New Roman" w:cs="Times New Roman"/>
          <w:noProof/>
          <w:sz w:val="24"/>
          <w:szCs w:val="24"/>
        </w:rPr>
        <w:t xml:space="preserve"> и Предраг Благојевић, виши саветник</w:t>
      </w:r>
      <w:r w:rsidR="003F323D">
        <w:rPr>
          <w:rFonts w:ascii="Times New Roman" w:eastAsia="Calibri" w:hAnsi="Times New Roman" w:cs="Times New Roman"/>
          <w:noProof/>
          <w:sz w:val="24"/>
          <w:szCs w:val="24"/>
          <w:lang w:val="sr-Cyrl-RS"/>
        </w:rPr>
        <w:t xml:space="preserve"> у Министарству</w:t>
      </w:r>
      <w:r w:rsidR="001C5425" w:rsidRPr="0036395A">
        <w:rPr>
          <w:rFonts w:ascii="Times New Roman" w:eastAsia="Calibri" w:hAnsi="Times New Roman" w:cs="Times New Roman"/>
          <w:noProof/>
          <w:sz w:val="24"/>
          <w:szCs w:val="24"/>
        </w:rPr>
        <w:t>.</w:t>
      </w:r>
    </w:p>
    <w:p w:rsidR="009E3F20" w:rsidRPr="0036395A" w:rsidRDefault="009E3F20" w:rsidP="009E3F20">
      <w:pPr>
        <w:spacing w:after="360" w:line="240" w:lineRule="auto"/>
        <w:ind w:firstLine="720"/>
        <w:jc w:val="both"/>
        <w:rPr>
          <w:rFonts w:ascii="Times New Roman" w:eastAsia="Calibri" w:hAnsi="Times New Roman" w:cs="Times New Roman"/>
          <w:noProof/>
          <w:sz w:val="24"/>
          <w:szCs w:val="24"/>
          <w:lang w:val="sr-Cyrl-RS"/>
        </w:rPr>
      </w:pPr>
      <w:r w:rsidRPr="0036395A">
        <w:rPr>
          <w:rFonts w:ascii="Times New Roman" w:eastAsia="Calibri" w:hAnsi="Times New Roman" w:cs="Times New Roman"/>
          <w:bCs/>
          <w:noProof/>
          <w:sz w:val="24"/>
          <w:szCs w:val="24"/>
          <w:lang w:val="sr-Cyrl-RS"/>
        </w:rPr>
        <w:t>На предлог председавајућег, чланови Одбора су већином гласова усвојили следећи</w:t>
      </w:r>
    </w:p>
    <w:p w:rsidR="009E3F20" w:rsidRPr="0036395A" w:rsidRDefault="009E3F20" w:rsidP="009E3F20">
      <w:pPr>
        <w:tabs>
          <w:tab w:val="left" w:pos="990"/>
        </w:tabs>
        <w:spacing w:after="0" w:line="240" w:lineRule="auto"/>
        <w:ind w:right="-47"/>
        <w:jc w:val="center"/>
        <w:rPr>
          <w:rFonts w:ascii="Times New Roman" w:eastAsia="Times New Roman" w:hAnsi="Times New Roman" w:cs="Times New Roman"/>
          <w:noProof/>
          <w:sz w:val="24"/>
          <w:szCs w:val="24"/>
          <w:lang w:val="sr-Cyrl-CS"/>
        </w:rPr>
      </w:pPr>
      <w:r w:rsidRPr="0036395A">
        <w:rPr>
          <w:rFonts w:ascii="Times New Roman" w:eastAsia="Times New Roman" w:hAnsi="Times New Roman" w:cs="Times New Roman"/>
          <w:noProof/>
          <w:sz w:val="24"/>
          <w:szCs w:val="24"/>
          <w:lang w:val="sr-Cyrl-CS"/>
        </w:rPr>
        <w:t>Д н е в н и   р е д:</w:t>
      </w:r>
    </w:p>
    <w:p w:rsidR="009E3F20" w:rsidRPr="0036395A" w:rsidRDefault="009E3F20" w:rsidP="009E3F20">
      <w:pPr>
        <w:tabs>
          <w:tab w:val="left" w:pos="990"/>
        </w:tabs>
        <w:spacing w:after="0" w:line="240" w:lineRule="auto"/>
        <w:ind w:right="-47"/>
        <w:jc w:val="center"/>
        <w:rPr>
          <w:rFonts w:ascii="Times New Roman" w:eastAsia="Times New Roman" w:hAnsi="Times New Roman" w:cs="Times New Roman"/>
          <w:noProof/>
          <w:sz w:val="24"/>
          <w:szCs w:val="24"/>
          <w:lang w:val="sr-Cyrl-CS"/>
        </w:rPr>
      </w:pPr>
    </w:p>
    <w:p w:rsidR="009E3F20" w:rsidRPr="0036395A" w:rsidRDefault="009E3F20" w:rsidP="009E3F20">
      <w:pPr>
        <w:numPr>
          <w:ilvl w:val="0"/>
          <w:numId w:val="2"/>
        </w:numPr>
        <w:tabs>
          <w:tab w:val="left" w:pos="990"/>
        </w:tabs>
        <w:spacing w:after="0"/>
        <w:ind w:right="-47"/>
        <w:contextualSpacing/>
        <w:jc w:val="both"/>
        <w:rPr>
          <w:rFonts w:ascii="Times New Roman" w:eastAsia="Times New Roman" w:hAnsi="Times New Roman" w:cs="Times New Roman"/>
          <w:noProof/>
          <w:sz w:val="24"/>
          <w:szCs w:val="24"/>
          <w:lang w:val="sr-Cyrl-CS"/>
        </w:rPr>
      </w:pPr>
      <w:r w:rsidRPr="0036395A">
        <w:rPr>
          <w:rFonts w:ascii="Times New Roman" w:eastAsia="Times New Roman" w:hAnsi="Times New Roman" w:cs="Times New Roman"/>
          <w:noProof/>
          <w:sz w:val="24"/>
          <w:szCs w:val="24"/>
          <w:lang w:val="sr-Cyrl-CS"/>
        </w:rPr>
        <w:t xml:space="preserve">Разматрање Збирне листе кандидата за чланове Националног савета за културу. </w:t>
      </w:r>
    </w:p>
    <w:p w:rsidR="009E3F20" w:rsidRPr="0036395A" w:rsidRDefault="009E3F20" w:rsidP="009E3F20">
      <w:pPr>
        <w:tabs>
          <w:tab w:val="left" w:pos="990"/>
        </w:tabs>
        <w:spacing w:after="0"/>
        <w:ind w:left="720" w:right="-47"/>
        <w:contextualSpacing/>
        <w:jc w:val="both"/>
        <w:rPr>
          <w:rFonts w:ascii="Times New Roman" w:eastAsia="Times New Roman" w:hAnsi="Times New Roman" w:cs="Times New Roman"/>
          <w:noProof/>
          <w:sz w:val="24"/>
          <w:szCs w:val="24"/>
          <w:lang w:val="sr-Cyrl-CS"/>
        </w:rPr>
      </w:pPr>
    </w:p>
    <w:p w:rsidR="009E27DA" w:rsidRPr="0036395A" w:rsidRDefault="009E3F20" w:rsidP="009E27DA">
      <w:pPr>
        <w:tabs>
          <w:tab w:val="left" w:pos="709"/>
        </w:tabs>
        <w:spacing w:after="120"/>
        <w:ind w:left="709" w:right="-47"/>
        <w:contextualSpacing/>
        <w:jc w:val="both"/>
        <w:rPr>
          <w:rFonts w:ascii="Times New Roman" w:eastAsia="Times New Roman" w:hAnsi="Times New Roman" w:cs="Times New Roman"/>
          <w:noProof/>
          <w:sz w:val="24"/>
          <w:szCs w:val="24"/>
          <w:lang w:val="sr-Cyrl-CS"/>
        </w:rPr>
      </w:pPr>
      <w:r w:rsidRPr="0036395A">
        <w:rPr>
          <w:rFonts w:ascii="Times New Roman" w:eastAsia="Times New Roman" w:hAnsi="Times New Roman" w:cs="Times New Roman"/>
          <w:noProof/>
          <w:sz w:val="24"/>
          <w:szCs w:val="24"/>
          <w:lang w:val="sr-Cyrl-CS"/>
        </w:rPr>
        <w:tab/>
        <w:t>Пре преласка на разматрање утврђеног дневног реда усвојени су без примедаба:</w:t>
      </w:r>
    </w:p>
    <w:p w:rsidR="009E27DA" w:rsidRPr="0036395A" w:rsidRDefault="009E27DA" w:rsidP="009E27DA">
      <w:pPr>
        <w:tabs>
          <w:tab w:val="left" w:pos="709"/>
        </w:tabs>
        <w:spacing w:after="120"/>
        <w:ind w:left="709" w:right="-47"/>
        <w:contextualSpacing/>
        <w:jc w:val="both"/>
        <w:rPr>
          <w:rFonts w:ascii="Times New Roman" w:eastAsia="Times New Roman" w:hAnsi="Times New Roman" w:cs="Times New Roman"/>
          <w:noProof/>
          <w:sz w:val="24"/>
          <w:szCs w:val="24"/>
          <w:lang w:val="sr-Cyrl-CS"/>
        </w:rPr>
      </w:pPr>
    </w:p>
    <w:p w:rsidR="009E3F20" w:rsidRPr="0036395A" w:rsidRDefault="009E27DA" w:rsidP="009E27DA">
      <w:pPr>
        <w:tabs>
          <w:tab w:val="left" w:pos="709"/>
        </w:tabs>
        <w:spacing w:after="120"/>
        <w:ind w:right="-47"/>
        <w:contextualSpacing/>
        <w:jc w:val="both"/>
        <w:rPr>
          <w:rFonts w:ascii="Times New Roman" w:eastAsia="Times New Roman" w:hAnsi="Times New Roman" w:cs="Times New Roman"/>
          <w:noProof/>
          <w:sz w:val="24"/>
          <w:szCs w:val="24"/>
          <w:lang w:val="sr-Cyrl-CS"/>
        </w:rPr>
      </w:pPr>
      <w:r w:rsidRPr="0036395A">
        <w:rPr>
          <w:rFonts w:ascii="Times New Roman" w:eastAsia="Times New Roman" w:hAnsi="Times New Roman" w:cs="Times New Roman"/>
          <w:noProof/>
          <w:sz w:val="24"/>
          <w:szCs w:val="24"/>
          <w:lang w:val="sr-Cyrl-CS"/>
        </w:rPr>
        <w:tab/>
      </w:r>
      <w:r w:rsidR="009E3F20" w:rsidRPr="0036395A">
        <w:rPr>
          <w:rFonts w:ascii="Times New Roman" w:eastAsia="Times New Roman" w:hAnsi="Times New Roman" w:cs="Times New Roman"/>
          <w:noProof/>
          <w:sz w:val="24"/>
          <w:szCs w:val="24"/>
          <w:lang w:val="sr-Cyrl-CS"/>
        </w:rPr>
        <w:t>-</w:t>
      </w:r>
      <w:r w:rsidRPr="0036395A">
        <w:rPr>
          <w:rFonts w:ascii="Times New Roman" w:eastAsia="Times New Roman" w:hAnsi="Times New Roman" w:cs="Times New Roman"/>
          <w:noProof/>
          <w:sz w:val="24"/>
          <w:szCs w:val="24"/>
          <w:lang w:val="sr-Cyrl-CS"/>
        </w:rPr>
        <w:t>з</w:t>
      </w:r>
      <w:r w:rsidR="009E3F20" w:rsidRPr="0036395A">
        <w:rPr>
          <w:rFonts w:ascii="Times New Roman" w:eastAsia="Times New Roman" w:hAnsi="Times New Roman" w:cs="Times New Roman"/>
          <w:noProof/>
          <w:sz w:val="24"/>
          <w:szCs w:val="24"/>
          <w:lang w:val="sr-Cyrl-CS"/>
        </w:rPr>
        <w:t xml:space="preserve">аписник </w:t>
      </w:r>
      <w:r w:rsidRPr="0036395A">
        <w:rPr>
          <w:rFonts w:ascii="Times New Roman" w:eastAsia="Times New Roman" w:hAnsi="Times New Roman" w:cs="Times New Roman"/>
          <w:noProof/>
          <w:sz w:val="24"/>
          <w:szCs w:val="24"/>
          <w:lang w:val="sr-Cyrl-CS"/>
        </w:rPr>
        <w:t>14.</w:t>
      </w:r>
      <w:r w:rsidR="009E3F20" w:rsidRPr="0036395A">
        <w:rPr>
          <w:rFonts w:ascii="Times New Roman" w:eastAsia="Times New Roman" w:hAnsi="Times New Roman" w:cs="Times New Roman"/>
          <w:noProof/>
          <w:sz w:val="24"/>
          <w:szCs w:val="24"/>
          <w:lang w:val="sr-Cyrl-CS"/>
        </w:rPr>
        <w:t xml:space="preserve"> седнице Одбора за културу и информисање, одржане </w:t>
      </w:r>
      <w:r w:rsidRPr="0036395A">
        <w:rPr>
          <w:rFonts w:ascii="Times New Roman" w:eastAsia="Times New Roman" w:hAnsi="Times New Roman" w:cs="Times New Roman"/>
          <w:noProof/>
          <w:sz w:val="24"/>
          <w:szCs w:val="24"/>
          <w:lang w:val="sr-Cyrl-CS"/>
        </w:rPr>
        <w:t>6. фебруара 2017. године</w:t>
      </w:r>
      <w:r w:rsidRPr="0036395A">
        <w:rPr>
          <w:rFonts w:ascii="Times New Roman" w:eastAsia="Times New Roman" w:hAnsi="Times New Roman" w:cs="Times New Roman"/>
          <w:noProof/>
          <w:sz w:val="24"/>
          <w:szCs w:val="24"/>
        </w:rPr>
        <w:t>;</w:t>
      </w:r>
    </w:p>
    <w:p w:rsidR="009E3F20" w:rsidRPr="0036395A" w:rsidRDefault="009E27DA" w:rsidP="009E27DA">
      <w:pPr>
        <w:tabs>
          <w:tab w:val="left" w:pos="709"/>
        </w:tabs>
        <w:spacing w:after="0"/>
        <w:ind w:right="-47"/>
        <w:contextualSpacing/>
        <w:jc w:val="both"/>
        <w:rPr>
          <w:rFonts w:ascii="Times New Roman" w:eastAsia="Times New Roman" w:hAnsi="Times New Roman" w:cs="Times New Roman"/>
          <w:noProof/>
          <w:sz w:val="24"/>
          <w:szCs w:val="24"/>
          <w:lang w:val="sr-Cyrl-CS"/>
        </w:rPr>
      </w:pPr>
      <w:r w:rsidRPr="0036395A">
        <w:rPr>
          <w:rFonts w:ascii="Times New Roman" w:eastAsia="Times New Roman" w:hAnsi="Times New Roman" w:cs="Times New Roman"/>
          <w:noProof/>
          <w:sz w:val="24"/>
          <w:szCs w:val="24"/>
          <w:lang w:val="sr-Cyrl-CS"/>
        </w:rPr>
        <w:tab/>
      </w:r>
      <w:r w:rsidR="009E3F20" w:rsidRPr="0036395A">
        <w:rPr>
          <w:rFonts w:ascii="Times New Roman" w:eastAsia="Times New Roman" w:hAnsi="Times New Roman" w:cs="Times New Roman"/>
          <w:noProof/>
          <w:sz w:val="24"/>
          <w:szCs w:val="24"/>
          <w:lang w:val="sr-Cyrl-CS"/>
        </w:rPr>
        <w:t>-</w:t>
      </w:r>
      <w:r w:rsidRPr="0036395A">
        <w:rPr>
          <w:rFonts w:ascii="Times New Roman" w:eastAsia="Times New Roman" w:hAnsi="Times New Roman" w:cs="Times New Roman"/>
          <w:noProof/>
          <w:sz w:val="24"/>
          <w:szCs w:val="24"/>
          <w:lang w:val="sr-Cyrl-CS"/>
        </w:rPr>
        <w:t>з</w:t>
      </w:r>
      <w:r w:rsidR="009E3F20" w:rsidRPr="0036395A">
        <w:rPr>
          <w:rFonts w:ascii="Times New Roman" w:eastAsia="Times New Roman" w:hAnsi="Times New Roman" w:cs="Times New Roman"/>
          <w:noProof/>
          <w:sz w:val="24"/>
          <w:szCs w:val="24"/>
          <w:lang w:val="sr-Cyrl-CS"/>
        </w:rPr>
        <w:t xml:space="preserve">аписник </w:t>
      </w:r>
      <w:r w:rsidRPr="0036395A">
        <w:rPr>
          <w:rFonts w:ascii="Times New Roman" w:eastAsia="Times New Roman" w:hAnsi="Times New Roman" w:cs="Times New Roman"/>
          <w:noProof/>
          <w:sz w:val="24"/>
          <w:szCs w:val="24"/>
          <w:lang w:val="sr-Cyrl-CS"/>
        </w:rPr>
        <w:t>15.</w:t>
      </w:r>
      <w:r w:rsidR="009E3F20" w:rsidRPr="0036395A">
        <w:rPr>
          <w:rFonts w:ascii="Times New Roman" w:eastAsia="Times New Roman" w:hAnsi="Times New Roman" w:cs="Times New Roman"/>
          <w:noProof/>
          <w:sz w:val="24"/>
          <w:szCs w:val="24"/>
          <w:lang w:val="sr-Cyrl-CS"/>
        </w:rPr>
        <w:t xml:space="preserve"> седнице Одбора за културу и информисање, одржане </w:t>
      </w:r>
      <w:r w:rsidRPr="0036395A">
        <w:rPr>
          <w:rFonts w:ascii="Times New Roman" w:eastAsia="Times New Roman" w:hAnsi="Times New Roman" w:cs="Times New Roman"/>
          <w:noProof/>
          <w:sz w:val="24"/>
          <w:szCs w:val="24"/>
          <w:lang w:val="sr-Cyrl-CS"/>
        </w:rPr>
        <w:t>16.  јуна 2017. године</w:t>
      </w:r>
      <w:r w:rsidRPr="0036395A">
        <w:rPr>
          <w:rFonts w:ascii="Times New Roman" w:eastAsia="Times New Roman" w:hAnsi="Times New Roman" w:cs="Times New Roman"/>
          <w:noProof/>
          <w:sz w:val="24"/>
          <w:szCs w:val="24"/>
        </w:rPr>
        <w:t>;</w:t>
      </w:r>
      <w:r w:rsidR="009E3F20" w:rsidRPr="0036395A">
        <w:rPr>
          <w:rFonts w:ascii="Times New Roman" w:eastAsia="Times New Roman" w:hAnsi="Times New Roman" w:cs="Times New Roman"/>
          <w:noProof/>
          <w:sz w:val="24"/>
          <w:szCs w:val="24"/>
          <w:lang w:val="sr-Cyrl-CS"/>
        </w:rPr>
        <w:t xml:space="preserve"> </w:t>
      </w:r>
    </w:p>
    <w:p w:rsidR="009E3F20" w:rsidRPr="0036395A" w:rsidRDefault="009E27DA" w:rsidP="009E27DA">
      <w:pPr>
        <w:tabs>
          <w:tab w:val="left" w:pos="709"/>
        </w:tabs>
        <w:spacing w:after="0"/>
        <w:ind w:right="-47"/>
        <w:contextualSpacing/>
        <w:jc w:val="both"/>
        <w:rPr>
          <w:rFonts w:ascii="Times New Roman" w:eastAsia="Times New Roman" w:hAnsi="Times New Roman" w:cs="Times New Roman"/>
          <w:noProof/>
          <w:sz w:val="24"/>
          <w:szCs w:val="24"/>
          <w:lang w:val="sr-Cyrl-CS"/>
        </w:rPr>
      </w:pPr>
      <w:r w:rsidRPr="0036395A">
        <w:rPr>
          <w:rFonts w:ascii="Times New Roman" w:eastAsia="Times New Roman" w:hAnsi="Times New Roman" w:cs="Times New Roman"/>
          <w:noProof/>
          <w:sz w:val="24"/>
          <w:szCs w:val="24"/>
          <w:lang w:val="sr-Cyrl-CS"/>
        </w:rPr>
        <w:tab/>
      </w:r>
      <w:r w:rsidR="009E3F20" w:rsidRPr="0036395A">
        <w:rPr>
          <w:rFonts w:ascii="Times New Roman" w:eastAsia="Times New Roman" w:hAnsi="Times New Roman" w:cs="Times New Roman"/>
          <w:noProof/>
          <w:sz w:val="24"/>
          <w:szCs w:val="24"/>
          <w:lang w:val="sr-Cyrl-CS"/>
        </w:rPr>
        <w:t>-</w:t>
      </w:r>
      <w:r w:rsidRPr="0036395A">
        <w:rPr>
          <w:rFonts w:ascii="Times New Roman" w:eastAsia="Times New Roman" w:hAnsi="Times New Roman" w:cs="Times New Roman"/>
          <w:noProof/>
          <w:sz w:val="24"/>
          <w:szCs w:val="24"/>
          <w:lang w:val="sr-Cyrl-CS"/>
        </w:rPr>
        <w:t>з</w:t>
      </w:r>
      <w:r w:rsidR="009E3F20" w:rsidRPr="0036395A">
        <w:rPr>
          <w:rFonts w:ascii="Times New Roman" w:eastAsia="Times New Roman" w:hAnsi="Times New Roman" w:cs="Times New Roman"/>
          <w:noProof/>
          <w:sz w:val="24"/>
          <w:szCs w:val="24"/>
          <w:lang w:val="sr-Cyrl-CS"/>
        </w:rPr>
        <w:t xml:space="preserve">аписник </w:t>
      </w:r>
      <w:r w:rsidRPr="0036395A">
        <w:rPr>
          <w:rFonts w:ascii="Times New Roman" w:eastAsia="Times New Roman" w:hAnsi="Times New Roman" w:cs="Times New Roman"/>
          <w:noProof/>
          <w:sz w:val="24"/>
          <w:szCs w:val="24"/>
          <w:lang w:val="sr-Cyrl-CS"/>
        </w:rPr>
        <w:t>16.</w:t>
      </w:r>
      <w:r w:rsidR="009E3F20" w:rsidRPr="0036395A">
        <w:rPr>
          <w:rFonts w:ascii="Times New Roman" w:eastAsia="Times New Roman" w:hAnsi="Times New Roman" w:cs="Times New Roman"/>
          <w:noProof/>
          <w:sz w:val="24"/>
          <w:szCs w:val="24"/>
          <w:lang w:val="sr-Cyrl-CS"/>
        </w:rPr>
        <w:t xml:space="preserve"> седнице Одбора за културу и информисање, одржане </w:t>
      </w:r>
      <w:r w:rsidRPr="0036395A">
        <w:rPr>
          <w:rFonts w:ascii="Times New Roman" w:eastAsia="Times New Roman" w:hAnsi="Times New Roman" w:cs="Times New Roman"/>
          <w:noProof/>
          <w:sz w:val="24"/>
          <w:szCs w:val="24"/>
          <w:lang w:val="sr-Cyrl-CS"/>
        </w:rPr>
        <w:t>2. новембра  2017. године</w:t>
      </w:r>
      <w:r w:rsidR="009E3F20" w:rsidRPr="0036395A">
        <w:rPr>
          <w:rFonts w:ascii="Times New Roman" w:eastAsia="Times New Roman" w:hAnsi="Times New Roman" w:cs="Times New Roman"/>
          <w:noProof/>
          <w:sz w:val="24"/>
          <w:szCs w:val="24"/>
          <w:lang w:val="sr-Cyrl-CS"/>
        </w:rPr>
        <w:t>.</w:t>
      </w:r>
    </w:p>
    <w:p w:rsidR="009E3F20" w:rsidRPr="0036395A" w:rsidRDefault="009E3F20" w:rsidP="009E3F20">
      <w:pPr>
        <w:tabs>
          <w:tab w:val="left" w:pos="990"/>
        </w:tabs>
        <w:spacing w:after="0"/>
        <w:ind w:left="720" w:right="-47"/>
        <w:contextualSpacing/>
        <w:jc w:val="both"/>
        <w:rPr>
          <w:rFonts w:ascii="Times New Roman" w:eastAsia="Times New Roman" w:hAnsi="Times New Roman" w:cs="Times New Roman"/>
          <w:noProof/>
          <w:sz w:val="24"/>
          <w:szCs w:val="24"/>
          <w:lang w:val="sr-Cyrl-CS"/>
        </w:rPr>
      </w:pPr>
    </w:p>
    <w:p w:rsidR="009E3F20" w:rsidRPr="0036395A" w:rsidRDefault="009E3F20" w:rsidP="009E3F20">
      <w:pPr>
        <w:spacing w:after="480" w:line="240" w:lineRule="auto"/>
        <w:ind w:left="1134"/>
        <w:contextualSpacing/>
        <w:jc w:val="both"/>
        <w:rPr>
          <w:rFonts w:ascii="Times New Roman" w:eastAsia="Times New Roman" w:hAnsi="Times New Roman" w:cs="Times New Roman"/>
          <w:sz w:val="24"/>
          <w:szCs w:val="24"/>
          <w:lang w:val="sr-Cyrl-RS"/>
        </w:rPr>
      </w:pPr>
    </w:p>
    <w:p w:rsidR="009E3F20" w:rsidRPr="0036395A" w:rsidRDefault="009E3F20" w:rsidP="00CD72F2">
      <w:pPr>
        <w:spacing w:after="24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b/>
          <w:noProof/>
          <w:sz w:val="24"/>
          <w:szCs w:val="24"/>
          <w:lang w:val="sr-Cyrl-RS"/>
        </w:rPr>
        <w:t xml:space="preserve">ПРВА ТАЧКА- </w:t>
      </w:r>
      <w:r w:rsidRPr="0036395A">
        <w:rPr>
          <w:rFonts w:ascii="Times New Roman" w:eastAsia="Calibri" w:hAnsi="Times New Roman" w:cs="Times New Roman"/>
          <w:noProof/>
          <w:sz w:val="24"/>
          <w:szCs w:val="24"/>
          <w:lang w:val="sr-Cyrl-CS"/>
        </w:rPr>
        <w:t>Разматрање Збирне листе кандидата за чланове Националног савета за културу</w:t>
      </w:r>
    </w:p>
    <w:p w:rsidR="0027510B" w:rsidRPr="0036395A" w:rsidRDefault="009E3F20" w:rsidP="001C5425">
      <w:pPr>
        <w:tabs>
          <w:tab w:val="left" w:pos="709"/>
          <w:tab w:val="left" w:pos="851"/>
        </w:tabs>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 xml:space="preserve">У уводним напоменама, </w:t>
      </w:r>
      <w:r w:rsidR="003F323D">
        <w:rPr>
          <w:rFonts w:ascii="Times New Roman" w:eastAsia="Calibri" w:hAnsi="Times New Roman" w:cs="Times New Roman"/>
          <w:noProof/>
          <w:sz w:val="24"/>
          <w:szCs w:val="24"/>
          <w:lang w:val="sr-Cyrl-CS"/>
        </w:rPr>
        <w:t>председник Одбора Мирко Крлић</w:t>
      </w:r>
      <w:r w:rsidRPr="0036395A">
        <w:rPr>
          <w:rFonts w:ascii="Times New Roman" w:eastAsia="Calibri" w:hAnsi="Times New Roman" w:cs="Times New Roman"/>
          <w:noProof/>
          <w:sz w:val="24"/>
          <w:szCs w:val="24"/>
          <w:lang w:val="sr-Cyrl-CS"/>
        </w:rPr>
        <w:t xml:space="preserve"> је подсети</w:t>
      </w:r>
      <w:r w:rsidR="0027510B" w:rsidRPr="0036395A">
        <w:rPr>
          <w:rFonts w:ascii="Times New Roman" w:eastAsia="Calibri" w:hAnsi="Times New Roman" w:cs="Times New Roman"/>
          <w:noProof/>
          <w:sz w:val="24"/>
          <w:szCs w:val="24"/>
          <w:lang w:val="sr-Cyrl-CS"/>
        </w:rPr>
        <w:t>о</w:t>
      </w:r>
      <w:r w:rsidRPr="0036395A">
        <w:rPr>
          <w:rFonts w:ascii="Times New Roman" w:eastAsia="Calibri" w:hAnsi="Times New Roman" w:cs="Times New Roman"/>
          <w:noProof/>
          <w:sz w:val="24"/>
          <w:szCs w:val="24"/>
          <w:lang w:val="sr-Cyrl-CS"/>
        </w:rPr>
        <w:t xml:space="preserve"> </w:t>
      </w:r>
      <w:r w:rsidR="0027510B" w:rsidRPr="0036395A">
        <w:rPr>
          <w:rFonts w:ascii="Times New Roman" w:eastAsia="Calibri" w:hAnsi="Times New Roman" w:cs="Times New Roman"/>
          <w:noProof/>
          <w:sz w:val="24"/>
          <w:szCs w:val="24"/>
          <w:lang w:val="sr-Cyrl-CS"/>
        </w:rPr>
        <w:t>чланове Одбора</w:t>
      </w:r>
      <w:r w:rsidR="0027510B" w:rsidRPr="0036395A">
        <w:rPr>
          <w:rFonts w:ascii="Times New Roman" w:hAnsi="Times New Roman" w:cs="Times New Roman"/>
          <w:sz w:val="24"/>
          <w:szCs w:val="24"/>
        </w:rPr>
        <w:t xml:space="preserve"> </w:t>
      </w:r>
      <w:r w:rsidR="0027510B" w:rsidRPr="0036395A">
        <w:rPr>
          <w:rFonts w:ascii="Times New Roman" w:eastAsia="Calibri" w:hAnsi="Times New Roman" w:cs="Times New Roman"/>
          <w:noProof/>
          <w:sz w:val="24"/>
          <w:szCs w:val="24"/>
          <w:lang w:val="sr-Cyrl-CS"/>
        </w:rPr>
        <w:t>да је, сагласно члану 15. Закона о култури, Национални савет за културу стручно-саветодавно тело, образовано ради обезбеђивања сталне стручне подршке у очувању, развоју и ширењу културе.</w:t>
      </w:r>
    </w:p>
    <w:p w:rsidR="0027510B" w:rsidRPr="0036395A" w:rsidRDefault="0027510B" w:rsidP="0027510B">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Напоменуо је да Савет има деветнаест чланова које бира Народна скупштина на предлог овлашћених предлагача, из реда угледних и афирмисаних уметника и стручњака у култури, на период од пет година.</w:t>
      </w:r>
    </w:p>
    <w:p w:rsidR="0027510B" w:rsidRPr="0036395A" w:rsidRDefault="0027510B" w:rsidP="0027510B">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Истакао је да је Министарство културе и информисања, у складу са чланом 16. Закона о култури 29. марта 2018. године упутило Народној скупштини Збирну листу кандидата за чланове Националног савета за културу.</w:t>
      </w:r>
    </w:p>
    <w:p w:rsidR="0027510B" w:rsidRPr="0036395A" w:rsidRDefault="0027510B" w:rsidP="00CD72F2">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Нагласио је и то да су сви овлашћени предлагачи били су у обавези да предложе утврђени број, или највише двоструко већи број кандидата од оног броја који се бира из редова сваког од предлагача, а да су своје предлоге кандидата, овлашћени предлагачи доставили Министарству културе и информисања, на основу којих је Министарство и сачинило Збирну листу.</w:t>
      </w:r>
    </w:p>
    <w:p w:rsidR="0027510B" w:rsidRPr="0036395A" w:rsidRDefault="0027510B" w:rsidP="00CD72F2">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 xml:space="preserve">Констатовао је да члан 16. Закона прописује да има укупно </w:t>
      </w:r>
      <w:r w:rsidR="00556318" w:rsidRPr="0036395A">
        <w:rPr>
          <w:rFonts w:ascii="Times New Roman" w:eastAsia="Calibri" w:hAnsi="Times New Roman" w:cs="Times New Roman"/>
          <w:noProof/>
          <w:sz w:val="24"/>
          <w:szCs w:val="24"/>
          <w:lang w:val="sr-Cyrl-CS"/>
        </w:rPr>
        <w:t>осам</w:t>
      </w:r>
      <w:r w:rsidRPr="0036395A">
        <w:rPr>
          <w:rFonts w:ascii="Times New Roman" w:eastAsia="Calibri" w:hAnsi="Times New Roman" w:cs="Times New Roman"/>
          <w:noProof/>
          <w:sz w:val="24"/>
          <w:szCs w:val="24"/>
          <w:lang w:val="sr-Cyrl-CS"/>
        </w:rPr>
        <w:t xml:space="preserve"> овлашћених предлагача, као и да за члана Савета не може да буде изабрано лице које је именовано, изабрано или постављено на функцију у</w:t>
      </w:r>
      <w:r w:rsidR="00556318" w:rsidRPr="0036395A">
        <w:rPr>
          <w:rFonts w:ascii="Times New Roman" w:eastAsia="Calibri" w:hAnsi="Times New Roman" w:cs="Times New Roman"/>
          <w:noProof/>
          <w:sz w:val="24"/>
          <w:szCs w:val="24"/>
          <w:lang w:val="sr-Cyrl-CS"/>
        </w:rPr>
        <w:t xml:space="preserve"> </w:t>
      </w:r>
      <w:r w:rsidRPr="0036395A">
        <w:rPr>
          <w:rFonts w:ascii="Times New Roman" w:eastAsia="Calibri" w:hAnsi="Times New Roman" w:cs="Times New Roman"/>
          <w:noProof/>
          <w:sz w:val="24"/>
          <w:szCs w:val="24"/>
          <w:lang w:val="sr-Cyrl-CS"/>
        </w:rPr>
        <w:t>државном органу, органу  аутономне покрајине и органу јединице локалне самоуправе.</w:t>
      </w:r>
    </w:p>
    <w:p w:rsidR="0027510B" w:rsidRPr="0036395A" w:rsidRDefault="00CD72F2" w:rsidP="005601B5">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 xml:space="preserve">Замолио је све присутне да се држе прописане процедуре и да у току дискусије не улазе у појединости биографија предложених кандидата, с обзиром да то није тема </w:t>
      </w:r>
      <w:r w:rsidR="00556318" w:rsidRPr="0036395A">
        <w:rPr>
          <w:rFonts w:ascii="Times New Roman" w:eastAsia="Calibri" w:hAnsi="Times New Roman" w:cs="Times New Roman"/>
          <w:noProof/>
          <w:sz w:val="24"/>
          <w:szCs w:val="24"/>
          <w:lang w:val="sr-Cyrl-CS"/>
        </w:rPr>
        <w:t xml:space="preserve">ове тачке </w:t>
      </w:r>
      <w:r w:rsidRPr="0036395A">
        <w:rPr>
          <w:rFonts w:ascii="Times New Roman" w:eastAsia="Calibri" w:hAnsi="Times New Roman" w:cs="Times New Roman"/>
          <w:noProof/>
          <w:sz w:val="24"/>
          <w:szCs w:val="24"/>
          <w:lang w:val="sr-Cyrl-CS"/>
        </w:rPr>
        <w:t xml:space="preserve">Дневног реда, односно да </w:t>
      </w:r>
      <w:r w:rsidR="00556318" w:rsidRPr="0036395A">
        <w:rPr>
          <w:rFonts w:ascii="Times New Roman" w:eastAsia="Calibri" w:hAnsi="Times New Roman" w:cs="Times New Roman"/>
          <w:noProof/>
          <w:sz w:val="24"/>
          <w:szCs w:val="24"/>
          <w:lang w:val="sr-Cyrl-CS"/>
        </w:rPr>
        <w:t>је задатак Одбора да на седници</w:t>
      </w:r>
      <w:r w:rsidR="003F323D">
        <w:rPr>
          <w:rFonts w:ascii="Times New Roman" w:eastAsia="Calibri" w:hAnsi="Times New Roman" w:cs="Times New Roman"/>
          <w:noProof/>
          <w:sz w:val="24"/>
          <w:szCs w:val="24"/>
          <w:lang w:val="sr-Cyrl-CS"/>
        </w:rPr>
        <w:t xml:space="preserve"> искључиво утврди</w:t>
      </w:r>
      <w:r w:rsidRPr="0036395A">
        <w:rPr>
          <w:rFonts w:ascii="Times New Roman" w:eastAsia="Calibri" w:hAnsi="Times New Roman" w:cs="Times New Roman"/>
          <w:noProof/>
          <w:sz w:val="24"/>
          <w:szCs w:val="24"/>
          <w:lang w:val="sr-Cyrl-CS"/>
        </w:rPr>
        <w:t xml:space="preserve">, да ли су </w:t>
      </w:r>
      <w:r w:rsidR="00556318" w:rsidRPr="0036395A">
        <w:rPr>
          <w:rFonts w:ascii="Times New Roman" w:eastAsia="Calibri" w:hAnsi="Times New Roman" w:cs="Times New Roman"/>
          <w:noProof/>
          <w:sz w:val="24"/>
          <w:szCs w:val="24"/>
          <w:lang w:val="sr-Cyrl-CS"/>
        </w:rPr>
        <w:t>предлоге</w:t>
      </w:r>
      <w:r w:rsidRPr="0036395A">
        <w:rPr>
          <w:rFonts w:ascii="Times New Roman" w:eastAsia="Calibri" w:hAnsi="Times New Roman" w:cs="Times New Roman"/>
          <w:noProof/>
          <w:sz w:val="24"/>
          <w:szCs w:val="24"/>
          <w:lang w:val="sr-Cyrl-CS"/>
        </w:rPr>
        <w:t xml:space="preserve"> кандидата поднели сви овлашћени предлагачи, као и да ли је Збирна листа сачињена у складу са одредбама члана 16. Закона о култури.</w:t>
      </w:r>
    </w:p>
    <w:p w:rsidR="0027510B" w:rsidRPr="0036395A" w:rsidRDefault="008F2F11" w:rsidP="008F2F11">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 xml:space="preserve">Напоменуо је да је </w:t>
      </w:r>
      <w:r w:rsidR="003F323D">
        <w:rPr>
          <w:rFonts w:ascii="Times New Roman" w:eastAsia="Calibri" w:hAnsi="Times New Roman" w:cs="Times New Roman"/>
          <w:noProof/>
          <w:sz w:val="24"/>
          <w:szCs w:val="24"/>
          <w:lang w:val="sr-Cyrl-CS"/>
        </w:rPr>
        <w:t xml:space="preserve">свим </w:t>
      </w:r>
      <w:r w:rsidRPr="0036395A">
        <w:rPr>
          <w:rFonts w:ascii="Times New Roman" w:eastAsia="Calibri" w:hAnsi="Times New Roman" w:cs="Times New Roman"/>
          <w:noProof/>
          <w:sz w:val="24"/>
          <w:szCs w:val="24"/>
          <w:lang w:val="sr-Cyrl-CS"/>
        </w:rPr>
        <w:t>члановима/заменицима чланова Одбора у</w:t>
      </w:r>
      <w:r w:rsidR="0027510B" w:rsidRPr="0036395A">
        <w:rPr>
          <w:rFonts w:ascii="Times New Roman" w:eastAsia="Calibri" w:hAnsi="Times New Roman" w:cs="Times New Roman"/>
          <w:noProof/>
          <w:sz w:val="24"/>
          <w:szCs w:val="24"/>
          <w:lang w:val="sr-Cyrl-CS"/>
        </w:rPr>
        <w:t xml:space="preserve"> материјалу за седницу </w:t>
      </w:r>
      <w:r w:rsidRPr="0036395A">
        <w:rPr>
          <w:rFonts w:ascii="Times New Roman" w:eastAsia="Calibri" w:hAnsi="Times New Roman" w:cs="Times New Roman"/>
          <w:noProof/>
          <w:sz w:val="24"/>
          <w:szCs w:val="24"/>
          <w:lang w:val="sr-Cyrl-CS"/>
        </w:rPr>
        <w:t>достављено</w:t>
      </w:r>
      <w:r w:rsidR="0027510B" w:rsidRPr="0036395A">
        <w:rPr>
          <w:rFonts w:ascii="Times New Roman" w:eastAsia="Calibri" w:hAnsi="Times New Roman" w:cs="Times New Roman"/>
          <w:noProof/>
          <w:sz w:val="24"/>
          <w:szCs w:val="24"/>
          <w:lang w:val="sr-Cyrl-CS"/>
        </w:rPr>
        <w:t>:</w:t>
      </w:r>
    </w:p>
    <w:p w:rsidR="0027510B" w:rsidRPr="0036395A" w:rsidRDefault="0027510B" w:rsidP="008F2F11">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 Збирн</w:t>
      </w:r>
      <w:r w:rsidR="008F2F11" w:rsidRPr="0036395A">
        <w:rPr>
          <w:rFonts w:ascii="Times New Roman" w:eastAsia="Calibri" w:hAnsi="Times New Roman" w:cs="Times New Roman"/>
          <w:noProof/>
          <w:sz w:val="24"/>
          <w:szCs w:val="24"/>
          <w:lang w:val="sr-Cyrl-CS"/>
        </w:rPr>
        <w:t>а</w:t>
      </w:r>
      <w:r w:rsidRPr="0036395A">
        <w:rPr>
          <w:rFonts w:ascii="Times New Roman" w:eastAsia="Calibri" w:hAnsi="Times New Roman" w:cs="Times New Roman"/>
          <w:noProof/>
          <w:sz w:val="24"/>
          <w:szCs w:val="24"/>
          <w:lang w:val="sr-Cyrl-CS"/>
        </w:rPr>
        <w:t xml:space="preserve"> лист</w:t>
      </w:r>
      <w:r w:rsidR="00556318" w:rsidRPr="0036395A">
        <w:rPr>
          <w:rFonts w:ascii="Times New Roman" w:eastAsia="Calibri" w:hAnsi="Times New Roman" w:cs="Times New Roman"/>
          <w:noProof/>
          <w:sz w:val="24"/>
          <w:szCs w:val="24"/>
          <w:lang w:val="sr-Cyrl-CS"/>
        </w:rPr>
        <w:t>а</w:t>
      </w:r>
      <w:r w:rsidRPr="0036395A">
        <w:rPr>
          <w:rFonts w:ascii="Times New Roman" w:eastAsia="Calibri" w:hAnsi="Times New Roman" w:cs="Times New Roman"/>
          <w:noProof/>
          <w:sz w:val="24"/>
          <w:szCs w:val="24"/>
          <w:lang w:val="sr-Cyrl-CS"/>
        </w:rPr>
        <w:t xml:space="preserve"> кандидата за чланове Националног савета за културу;</w:t>
      </w:r>
    </w:p>
    <w:p w:rsidR="008F2F11" w:rsidRPr="0036395A" w:rsidRDefault="0027510B" w:rsidP="008F2F11">
      <w:pPr>
        <w:spacing w:after="120"/>
        <w:ind w:firstLine="720"/>
        <w:jc w:val="both"/>
        <w:rPr>
          <w:rFonts w:ascii="Times New Roman" w:eastAsia="Calibri" w:hAnsi="Times New Roman" w:cs="Times New Roman"/>
          <w:noProof/>
          <w:sz w:val="24"/>
          <w:szCs w:val="24"/>
        </w:rPr>
      </w:pPr>
      <w:r w:rsidRPr="0036395A">
        <w:rPr>
          <w:rFonts w:ascii="Times New Roman" w:eastAsia="Calibri" w:hAnsi="Times New Roman" w:cs="Times New Roman"/>
          <w:noProof/>
          <w:sz w:val="24"/>
          <w:szCs w:val="24"/>
          <w:lang w:val="sr-Cyrl-CS"/>
        </w:rPr>
        <w:t>- б</w:t>
      </w:r>
      <w:r w:rsidR="008F2F11" w:rsidRPr="0036395A">
        <w:rPr>
          <w:rFonts w:ascii="Times New Roman" w:eastAsia="Calibri" w:hAnsi="Times New Roman" w:cs="Times New Roman"/>
          <w:noProof/>
          <w:sz w:val="24"/>
          <w:szCs w:val="24"/>
          <w:lang w:val="sr-Cyrl-CS"/>
        </w:rPr>
        <w:t>иографије предложених кандидата</w:t>
      </w:r>
      <w:r w:rsidR="008F2F11" w:rsidRPr="0036395A">
        <w:rPr>
          <w:rFonts w:ascii="Times New Roman" w:eastAsia="Calibri" w:hAnsi="Times New Roman" w:cs="Times New Roman"/>
          <w:noProof/>
          <w:sz w:val="24"/>
          <w:szCs w:val="24"/>
        </w:rPr>
        <w:t>;</w:t>
      </w:r>
    </w:p>
    <w:p w:rsidR="0027510B" w:rsidRPr="0036395A" w:rsidRDefault="0027510B" w:rsidP="0042644A">
      <w:pPr>
        <w:tabs>
          <w:tab w:val="left" w:pos="6208"/>
        </w:tabs>
        <w:spacing w:after="120"/>
        <w:ind w:firstLine="720"/>
        <w:jc w:val="both"/>
        <w:rPr>
          <w:rFonts w:ascii="Times New Roman" w:eastAsia="Calibri" w:hAnsi="Times New Roman" w:cs="Times New Roman"/>
          <w:noProof/>
          <w:sz w:val="24"/>
          <w:szCs w:val="24"/>
        </w:rPr>
      </w:pPr>
      <w:r w:rsidRPr="0036395A">
        <w:rPr>
          <w:rFonts w:ascii="Times New Roman" w:eastAsia="Calibri" w:hAnsi="Times New Roman" w:cs="Times New Roman"/>
          <w:noProof/>
          <w:sz w:val="24"/>
          <w:szCs w:val="24"/>
          <w:lang w:val="sr-Cyrl-CS"/>
        </w:rPr>
        <w:t>- допис</w:t>
      </w:r>
      <w:r w:rsidR="00556318" w:rsidRPr="0036395A">
        <w:rPr>
          <w:rFonts w:ascii="Times New Roman" w:eastAsia="Calibri" w:hAnsi="Times New Roman" w:cs="Times New Roman"/>
          <w:noProof/>
          <w:sz w:val="24"/>
          <w:szCs w:val="24"/>
          <w:lang w:val="sr-Cyrl-CS"/>
        </w:rPr>
        <w:t>и</w:t>
      </w:r>
      <w:r w:rsidRPr="0036395A">
        <w:rPr>
          <w:rFonts w:ascii="Times New Roman" w:eastAsia="Calibri" w:hAnsi="Times New Roman" w:cs="Times New Roman"/>
          <w:noProof/>
          <w:sz w:val="24"/>
          <w:szCs w:val="24"/>
          <w:lang w:val="sr-Cyrl-CS"/>
        </w:rPr>
        <w:t xml:space="preserve"> овлашћених предлагача.</w:t>
      </w:r>
      <w:r w:rsidR="0042644A" w:rsidRPr="0036395A">
        <w:rPr>
          <w:rFonts w:ascii="Times New Roman" w:eastAsia="Calibri" w:hAnsi="Times New Roman" w:cs="Times New Roman"/>
          <w:noProof/>
          <w:sz w:val="24"/>
          <w:szCs w:val="24"/>
          <w:lang w:val="sr-Cyrl-CS"/>
        </w:rPr>
        <w:tab/>
      </w:r>
    </w:p>
    <w:p w:rsidR="0042644A" w:rsidRPr="0036395A" w:rsidRDefault="0042644A" w:rsidP="001C5425">
      <w:pPr>
        <w:spacing w:after="600"/>
        <w:ind w:firstLine="720"/>
        <w:jc w:val="both"/>
        <w:rPr>
          <w:rFonts w:ascii="Times New Roman" w:eastAsia="Calibri" w:hAnsi="Times New Roman" w:cs="Times New Roman"/>
          <w:noProof/>
          <w:sz w:val="24"/>
          <w:szCs w:val="24"/>
          <w:lang w:val="sr-Cyrl-RS"/>
        </w:rPr>
      </w:pPr>
      <w:r w:rsidRPr="0036395A">
        <w:rPr>
          <w:rFonts w:ascii="Times New Roman" w:eastAsia="Calibri" w:hAnsi="Times New Roman" w:cs="Times New Roman"/>
          <w:noProof/>
          <w:sz w:val="24"/>
          <w:szCs w:val="24"/>
          <w:lang w:val="sr-Cyrl-RS"/>
        </w:rPr>
        <w:t>Своје излагање је завршио напоменувши да су</w:t>
      </w:r>
      <w:r w:rsidRPr="0036395A">
        <w:rPr>
          <w:rFonts w:ascii="Times New Roman" w:hAnsi="Times New Roman" w:cs="Times New Roman"/>
          <w:sz w:val="24"/>
          <w:szCs w:val="24"/>
        </w:rPr>
        <w:t xml:space="preserve"> </w:t>
      </w:r>
      <w:r w:rsidRPr="0036395A">
        <w:rPr>
          <w:rFonts w:ascii="Times New Roman" w:hAnsi="Times New Roman" w:cs="Times New Roman"/>
          <w:sz w:val="24"/>
          <w:szCs w:val="24"/>
          <w:lang w:val="sr-Cyrl-RS"/>
        </w:rPr>
        <w:t xml:space="preserve">11. априла 2018. године </w:t>
      </w:r>
      <w:r w:rsidRPr="0036395A">
        <w:rPr>
          <w:rFonts w:ascii="Times New Roman" w:eastAsia="Calibri" w:hAnsi="Times New Roman" w:cs="Times New Roman"/>
          <w:noProof/>
          <w:sz w:val="24"/>
          <w:szCs w:val="24"/>
          <w:lang w:val="sr-Cyrl-RS"/>
        </w:rPr>
        <w:t xml:space="preserve">на </w:t>
      </w:r>
      <w:r w:rsidR="00556318" w:rsidRPr="0036395A">
        <w:rPr>
          <w:rFonts w:ascii="Times New Roman" w:eastAsia="Calibri" w:hAnsi="Times New Roman" w:cs="Times New Roman"/>
          <w:noProof/>
          <w:sz w:val="24"/>
          <w:szCs w:val="24"/>
          <w:lang w:val="sr-Cyrl-RS"/>
        </w:rPr>
        <w:t>емаил</w:t>
      </w:r>
      <w:r w:rsidRPr="0036395A">
        <w:rPr>
          <w:rFonts w:ascii="Times New Roman" w:eastAsia="Calibri" w:hAnsi="Times New Roman" w:cs="Times New Roman"/>
          <w:noProof/>
          <w:sz w:val="24"/>
          <w:szCs w:val="24"/>
          <w:lang w:val="sr-Cyrl-RS"/>
        </w:rPr>
        <w:t xml:space="preserve"> службе Одбора стигли дописи</w:t>
      </w:r>
      <w:r w:rsidRPr="0036395A">
        <w:rPr>
          <w:rFonts w:ascii="Times New Roman" w:eastAsia="Calibri" w:hAnsi="Times New Roman" w:cs="Times New Roman"/>
          <w:noProof/>
          <w:sz w:val="24"/>
          <w:szCs w:val="24"/>
        </w:rPr>
        <w:t>:</w:t>
      </w:r>
      <w:r w:rsidRPr="0036395A">
        <w:rPr>
          <w:rFonts w:ascii="Times New Roman" w:eastAsia="Calibri" w:hAnsi="Times New Roman" w:cs="Times New Roman"/>
          <w:noProof/>
          <w:sz w:val="24"/>
          <w:szCs w:val="24"/>
          <w:lang w:val="sr-Cyrl-RS"/>
        </w:rPr>
        <w:t xml:space="preserve"> Српског ПЕН центра, Српског књижевног друштва и Удружења кљижевних преводилаца Србије, као и допис четири репрезентативна удружења</w:t>
      </w:r>
      <w:r w:rsidR="00556318" w:rsidRPr="0036395A">
        <w:rPr>
          <w:rFonts w:ascii="Times New Roman" w:hAnsi="Times New Roman" w:cs="Times New Roman"/>
          <w:sz w:val="24"/>
          <w:szCs w:val="24"/>
        </w:rPr>
        <w:t xml:space="preserve"> </w:t>
      </w:r>
      <w:r w:rsidR="00556318" w:rsidRPr="0036395A">
        <w:rPr>
          <w:rFonts w:ascii="Times New Roman" w:hAnsi="Times New Roman" w:cs="Times New Roman"/>
          <w:sz w:val="24"/>
          <w:szCs w:val="24"/>
          <w:lang w:val="sr-Cyrl-RS"/>
        </w:rPr>
        <w:t xml:space="preserve">из области </w:t>
      </w:r>
      <w:r w:rsidR="00556318" w:rsidRPr="0036395A">
        <w:rPr>
          <w:rFonts w:ascii="Times New Roman" w:eastAsia="Calibri" w:hAnsi="Times New Roman" w:cs="Times New Roman"/>
          <w:noProof/>
          <w:sz w:val="24"/>
          <w:szCs w:val="24"/>
          <w:lang w:val="sr-Cyrl-RS"/>
        </w:rPr>
        <w:t>позоришн</w:t>
      </w:r>
      <w:r w:rsidR="00982922" w:rsidRPr="0036395A">
        <w:rPr>
          <w:rFonts w:ascii="Times New Roman" w:eastAsia="Calibri" w:hAnsi="Times New Roman" w:cs="Times New Roman"/>
          <w:noProof/>
          <w:sz w:val="24"/>
          <w:szCs w:val="24"/>
          <w:lang w:val="sr-Cyrl-RS"/>
        </w:rPr>
        <w:t>е</w:t>
      </w:r>
      <w:r w:rsidR="00556318" w:rsidRPr="0036395A">
        <w:rPr>
          <w:rFonts w:ascii="Times New Roman" w:eastAsia="Calibri" w:hAnsi="Times New Roman" w:cs="Times New Roman"/>
          <w:noProof/>
          <w:sz w:val="24"/>
          <w:szCs w:val="24"/>
          <w:lang w:val="sr-Cyrl-RS"/>
        </w:rPr>
        <w:t xml:space="preserve"> уметност</w:t>
      </w:r>
      <w:r w:rsidR="00982922" w:rsidRPr="0036395A">
        <w:rPr>
          <w:rFonts w:ascii="Times New Roman" w:eastAsia="Calibri" w:hAnsi="Times New Roman" w:cs="Times New Roman"/>
          <w:noProof/>
          <w:sz w:val="24"/>
          <w:szCs w:val="24"/>
          <w:lang w:val="sr-Cyrl-RS"/>
        </w:rPr>
        <w:t>и</w:t>
      </w:r>
      <w:r w:rsidR="00556318" w:rsidRPr="0036395A">
        <w:rPr>
          <w:rFonts w:ascii="Times New Roman" w:eastAsia="Calibri" w:hAnsi="Times New Roman" w:cs="Times New Roman"/>
          <w:noProof/>
          <w:sz w:val="24"/>
          <w:szCs w:val="24"/>
          <w:lang w:val="sr-Cyrl-RS"/>
        </w:rPr>
        <w:t>, филмск</w:t>
      </w:r>
      <w:r w:rsidR="00982922" w:rsidRPr="0036395A">
        <w:rPr>
          <w:rFonts w:ascii="Times New Roman" w:eastAsia="Calibri" w:hAnsi="Times New Roman" w:cs="Times New Roman"/>
          <w:noProof/>
          <w:sz w:val="24"/>
          <w:szCs w:val="24"/>
          <w:lang w:val="sr-Cyrl-RS"/>
        </w:rPr>
        <w:t>е</w:t>
      </w:r>
      <w:r w:rsidR="00556318" w:rsidRPr="0036395A">
        <w:rPr>
          <w:rFonts w:ascii="Times New Roman" w:eastAsia="Calibri" w:hAnsi="Times New Roman" w:cs="Times New Roman"/>
          <w:noProof/>
          <w:sz w:val="24"/>
          <w:szCs w:val="24"/>
          <w:lang w:val="sr-Cyrl-RS"/>
        </w:rPr>
        <w:t xml:space="preserve"> уметност</w:t>
      </w:r>
      <w:r w:rsidR="00982922" w:rsidRPr="0036395A">
        <w:rPr>
          <w:rFonts w:ascii="Times New Roman" w:eastAsia="Calibri" w:hAnsi="Times New Roman" w:cs="Times New Roman"/>
          <w:noProof/>
          <w:sz w:val="24"/>
          <w:szCs w:val="24"/>
          <w:lang w:val="sr-Cyrl-RS"/>
        </w:rPr>
        <w:t>и</w:t>
      </w:r>
      <w:r w:rsidR="00556318" w:rsidRPr="0036395A">
        <w:rPr>
          <w:rFonts w:ascii="Times New Roman" w:eastAsia="Calibri" w:hAnsi="Times New Roman" w:cs="Times New Roman"/>
          <w:noProof/>
          <w:sz w:val="24"/>
          <w:szCs w:val="24"/>
          <w:lang w:val="sr-Cyrl-RS"/>
        </w:rPr>
        <w:t xml:space="preserve"> и уметничк</w:t>
      </w:r>
      <w:r w:rsidR="00982922" w:rsidRPr="0036395A">
        <w:rPr>
          <w:rFonts w:ascii="Times New Roman" w:eastAsia="Calibri" w:hAnsi="Times New Roman" w:cs="Times New Roman"/>
          <w:noProof/>
          <w:sz w:val="24"/>
          <w:szCs w:val="24"/>
          <w:lang w:val="sr-Cyrl-RS"/>
        </w:rPr>
        <w:t>е</w:t>
      </w:r>
      <w:r w:rsidR="00556318" w:rsidRPr="0036395A">
        <w:rPr>
          <w:rFonts w:ascii="Times New Roman" w:eastAsia="Calibri" w:hAnsi="Times New Roman" w:cs="Times New Roman"/>
          <w:noProof/>
          <w:sz w:val="24"/>
          <w:szCs w:val="24"/>
          <w:lang w:val="sr-Cyrl-RS"/>
        </w:rPr>
        <w:t xml:space="preserve"> игр</w:t>
      </w:r>
      <w:r w:rsidR="00982922" w:rsidRPr="0036395A">
        <w:rPr>
          <w:rFonts w:ascii="Times New Roman" w:eastAsia="Calibri" w:hAnsi="Times New Roman" w:cs="Times New Roman"/>
          <w:noProof/>
          <w:sz w:val="24"/>
          <w:szCs w:val="24"/>
          <w:lang w:val="sr-Cyrl-RS"/>
        </w:rPr>
        <w:t>е</w:t>
      </w:r>
      <w:r w:rsidRPr="0036395A">
        <w:rPr>
          <w:rFonts w:ascii="Times New Roman" w:eastAsia="Calibri" w:hAnsi="Times New Roman" w:cs="Times New Roman"/>
          <w:noProof/>
          <w:sz w:val="24"/>
          <w:szCs w:val="24"/>
          <w:lang w:val="sr-Cyrl-RS"/>
        </w:rPr>
        <w:t>.</w:t>
      </w:r>
    </w:p>
    <w:p w:rsidR="00917D7F" w:rsidRPr="0036395A" w:rsidRDefault="00917D7F" w:rsidP="00982922">
      <w:pPr>
        <w:spacing w:after="120"/>
        <w:ind w:firstLine="720"/>
        <w:jc w:val="both"/>
        <w:rPr>
          <w:rFonts w:ascii="Times New Roman" w:eastAsia="Calibri" w:hAnsi="Times New Roman" w:cs="Times New Roman"/>
          <w:noProof/>
          <w:kern w:val="20"/>
          <w:sz w:val="24"/>
          <w:szCs w:val="24"/>
          <w:lang w:val="sr-Cyrl-RS"/>
        </w:rPr>
      </w:pPr>
      <w:r w:rsidRPr="0036395A">
        <w:rPr>
          <w:rFonts w:ascii="Times New Roman" w:eastAsia="Calibri" w:hAnsi="Times New Roman" w:cs="Times New Roman"/>
          <w:noProof/>
          <w:kern w:val="20"/>
          <w:sz w:val="24"/>
          <w:szCs w:val="24"/>
          <w:lang w:val="sr-Cyrl-RS"/>
        </w:rPr>
        <w:lastRenderedPageBreak/>
        <w:t xml:space="preserve">Игор Јовичић, секретар Министарства културе и информисања, напоменуо је да је Министарство објединило све предлоге овлашћених предлагача за чланове Националног савета за културу, не улазећи </w:t>
      </w:r>
      <w:r w:rsidR="00982922" w:rsidRPr="0036395A">
        <w:rPr>
          <w:rFonts w:ascii="Times New Roman" w:eastAsia="Calibri" w:hAnsi="Times New Roman" w:cs="Times New Roman"/>
          <w:noProof/>
          <w:kern w:val="20"/>
          <w:sz w:val="24"/>
          <w:szCs w:val="24"/>
          <w:lang w:val="sr-Cyrl-RS"/>
        </w:rPr>
        <w:t xml:space="preserve">притом </w:t>
      </w:r>
      <w:r w:rsidRPr="0036395A">
        <w:rPr>
          <w:rFonts w:ascii="Times New Roman" w:eastAsia="Calibri" w:hAnsi="Times New Roman" w:cs="Times New Roman"/>
          <w:noProof/>
          <w:kern w:val="20"/>
          <w:sz w:val="24"/>
          <w:szCs w:val="24"/>
          <w:lang w:val="sr-Cyrl-RS"/>
        </w:rPr>
        <w:t>у аутономију предлагања кандидата који сваки овлашћени предлагач, сагласно одредбама Закона поседује.</w:t>
      </w:r>
    </w:p>
    <w:p w:rsidR="00917D7F" w:rsidRPr="0036395A" w:rsidRDefault="00917D7F" w:rsidP="009E3F20">
      <w:pPr>
        <w:spacing w:after="240"/>
        <w:ind w:firstLine="720"/>
        <w:jc w:val="both"/>
        <w:rPr>
          <w:rFonts w:ascii="Times New Roman" w:eastAsia="Calibri" w:hAnsi="Times New Roman" w:cs="Times New Roman"/>
          <w:noProof/>
          <w:kern w:val="20"/>
          <w:sz w:val="24"/>
          <w:szCs w:val="24"/>
          <w:lang w:val="sr-Cyrl-RS"/>
        </w:rPr>
      </w:pPr>
      <w:r w:rsidRPr="0036395A">
        <w:rPr>
          <w:rFonts w:ascii="Times New Roman" w:eastAsia="Calibri" w:hAnsi="Times New Roman" w:cs="Times New Roman"/>
          <w:noProof/>
          <w:kern w:val="20"/>
          <w:sz w:val="24"/>
          <w:szCs w:val="24"/>
          <w:lang w:val="sr-Cyrl-RS"/>
        </w:rPr>
        <w:t xml:space="preserve">Указао је на чињеницу да је Министарство </w:t>
      </w:r>
      <w:r w:rsidR="00982922" w:rsidRPr="0036395A">
        <w:rPr>
          <w:rFonts w:ascii="Times New Roman" w:eastAsia="Calibri" w:hAnsi="Times New Roman" w:cs="Times New Roman"/>
          <w:noProof/>
          <w:kern w:val="20"/>
          <w:sz w:val="24"/>
          <w:szCs w:val="24"/>
          <w:lang w:val="sr-Cyrl-RS"/>
        </w:rPr>
        <w:t>активније</w:t>
      </w:r>
      <w:r w:rsidRPr="0036395A">
        <w:rPr>
          <w:rFonts w:ascii="Times New Roman" w:eastAsia="Calibri" w:hAnsi="Times New Roman" w:cs="Times New Roman"/>
          <w:noProof/>
          <w:kern w:val="20"/>
          <w:sz w:val="24"/>
          <w:szCs w:val="24"/>
          <w:lang w:val="sr-Cyrl-RS"/>
        </w:rPr>
        <w:t xml:space="preserve"> учествовало једино у поступку предлага</w:t>
      </w:r>
      <w:r w:rsidR="00982922" w:rsidRPr="0036395A">
        <w:rPr>
          <w:rFonts w:ascii="Times New Roman" w:eastAsia="Calibri" w:hAnsi="Times New Roman" w:cs="Times New Roman"/>
          <w:noProof/>
          <w:kern w:val="20"/>
          <w:sz w:val="24"/>
          <w:szCs w:val="24"/>
          <w:lang w:val="sr-Cyrl-RS"/>
        </w:rPr>
        <w:t>њ</w:t>
      </w:r>
      <w:r w:rsidRPr="0036395A">
        <w:rPr>
          <w:rFonts w:ascii="Times New Roman" w:eastAsia="Calibri" w:hAnsi="Times New Roman" w:cs="Times New Roman"/>
          <w:noProof/>
          <w:kern w:val="20"/>
          <w:sz w:val="24"/>
          <w:szCs w:val="24"/>
          <w:lang w:val="sr-Cyrl-RS"/>
        </w:rPr>
        <w:t>а четири кандидата из реда истакнутих уметника и стручњака у култури, а који се бирају на предлог Владе.</w:t>
      </w:r>
    </w:p>
    <w:p w:rsidR="009E3F20" w:rsidRPr="0036395A" w:rsidRDefault="009E3F20" w:rsidP="009E3F20">
      <w:pPr>
        <w:spacing w:after="240"/>
        <w:ind w:firstLine="720"/>
        <w:jc w:val="both"/>
        <w:rPr>
          <w:rFonts w:ascii="Times New Roman" w:eastAsia="Calibri" w:hAnsi="Times New Roman" w:cs="Times New Roman"/>
          <w:noProof/>
          <w:kern w:val="20"/>
          <w:sz w:val="24"/>
          <w:szCs w:val="24"/>
          <w:lang w:val="sr-Cyrl-RS"/>
        </w:rPr>
      </w:pPr>
      <w:r w:rsidRPr="0036395A">
        <w:rPr>
          <w:rFonts w:ascii="Times New Roman" w:eastAsia="Calibri" w:hAnsi="Times New Roman" w:cs="Times New Roman"/>
          <w:noProof/>
          <w:kern w:val="20"/>
          <w:sz w:val="24"/>
          <w:szCs w:val="24"/>
          <w:lang w:val="sr-Cyrl-RS"/>
        </w:rPr>
        <w:t xml:space="preserve">У дискусији су учествовали: </w:t>
      </w:r>
      <w:r w:rsidR="006D7869" w:rsidRPr="0036395A">
        <w:rPr>
          <w:rFonts w:ascii="Times New Roman" w:eastAsia="Calibri" w:hAnsi="Times New Roman" w:cs="Times New Roman"/>
          <w:noProof/>
          <w:kern w:val="20"/>
          <w:sz w:val="24"/>
          <w:szCs w:val="24"/>
          <w:lang w:val="sr-Cyrl-RS"/>
        </w:rPr>
        <w:t>Весна Марјановић,</w:t>
      </w:r>
      <w:r w:rsidR="000A1F52" w:rsidRPr="0036395A">
        <w:rPr>
          <w:rFonts w:ascii="Times New Roman" w:eastAsia="Calibri" w:hAnsi="Times New Roman" w:cs="Times New Roman"/>
          <w:noProof/>
          <w:kern w:val="20"/>
          <w:sz w:val="24"/>
          <w:szCs w:val="24"/>
          <w:lang w:val="sr-Cyrl-RS"/>
        </w:rPr>
        <w:t xml:space="preserve"> Мирко Крлић, Игор Јовичић, </w:t>
      </w:r>
      <w:r w:rsidR="006D7869" w:rsidRPr="0036395A">
        <w:rPr>
          <w:rFonts w:ascii="Times New Roman" w:eastAsia="Calibri" w:hAnsi="Times New Roman" w:cs="Times New Roman"/>
          <w:noProof/>
          <w:kern w:val="20"/>
          <w:sz w:val="24"/>
          <w:szCs w:val="24"/>
          <w:lang w:val="sr-Cyrl-RS"/>
        </w:rPr>
        <w:t xml:space="preserve"> </w:t>
      </w:r>
      <w:r w:rsidRPr="0036395A">
        <w:rPr>
          <w:rFonts w:ascii="Times New Roman" w:eastAsia="Calibri" w:hAnsi="Times New Roman" w:cs="Times New Roman"/>
          <w:noProof/>
          <w:kern w:val="20"/>
          <w:sz w:val="24"/>
          <w:szCs w:val="24"/>
          <w:lang w:val="sr-Cyrl-RS"/>
        </w:rPr>
        <w:t>др Ана Стевановић,</w:t>
      </w:r>
      <w:r w:rsidR="00AF3B4C" w:rsidRPr="0036395A">
        <w:rPr>
          <w:rFonts w:ascii="Times New Roman" w:eastAsia="Calibri" w:hAnsi="Times New Roman" w:cs="Times New Roman"/>
          <w:noProof/>
          <w:kern w:val="20"/>
          <w:sz w:val="24"/>
          <w:szCs w:val="24"/>
          <w:lang w:val="sr-Cyrl-RS"/>
        </w:rPr>
        <w:t xml:space="preserve"> Александра Чабраја</w:t>
      </w:r>
      <w:r w:rsidR="00AE47D5" w:rsidRPr="0036395A">
        <w:rPr>
          <w:rFonts w:ascii="Times New Roman" w:eastAsia="Calibri" w:hAnsi="Times New Roman" w:cs="Times New Roman"/>
          <w:noProof/>
          <w:kern w:val="20"/>
          <w:sz w:val="24"/>
          <w:szCs w:val="24"/>
          <w:lang w:val="sr-Cyrl-RS"/>
        </w:rPr>
        <w:t>, проф. др Марко Атлагић</w:t>
      </w:r>
      <w:r w:rsidR="00CA2BEE" w:rsidRPr="0036395A">
        <w:rPr>
          <w:rFonts w:ascii="Times New Roman" w:eastAsia="Calibri" w:hAnsi="Times New Roman" w:cs="Times New Roman"/>
          <w:noProof/>
          <w:kern w:val="20"/>
          <w:sz w:val="24"/>
          <w:szCs w:val="24"/>
          <w:lang w:val="sr-Cyrl-RS"/>
        </w:rPr>
        <w:t>,</w:t>
      </w:r>
      <w:r w:rsidR="00EF46EC" w:rsidRPr="0036395A">
        <w:rPr>
          <w:rFonts w:ascii="Times New Roman" w:eastAsia="Calibri" w:hAnsi="Times New Roman" w:cs="Times New Roman"/>
          <w:noProof/>
          <w:kern w:val="20"/>
          <w:sz w:val="24"/>
          <w:szCs w:val="24"/>
          <w:lang w:val="sr-Cyrl-RS"/>
        </w:rPr>
        <w:t xml:space="preserve"> Драгана Костић</w:t>
      </w:r>
      <w:r w:rsidR="00CA2BEE" w:rsidRPr="0036395A">
        <w:rPr>
          <w:rFonts w:ascii="Times New Roman" w:eastAsia="Calibri" w:hAnsi="Times New Roman" w:cs="Times New Roman"/>
          <w:noProof/>
          <w:kern w:val="20"/>
          <w:sz w:val="24"/>
          <w:szCs w:val="24"/>
          <w:lang w:val="sr-Cyrl-RS"/>
        </w:rPr>
        <w:t xml:space="preserve"> и мр Јадранка Јовановић</w:t>
      </w:r>
      <w:r w:rsidR="00EF46EC" w:rsidRPr="0036395A">
        <w:rPr>
          <w:rFonts w:ascii="Times New Roman" w:eastAsia="Calibri" w:hAnsi="Times New Roman" w:cs="Times New Roman"/>
          <w:noProof/>
          <w:kern w:val="20"/>
          <w:sz w:val="24"/>
          <w:szCs w:val="24"/>
          <w:lang w:val="sr-Cyrl-RS"/>
        </w:rPr>
        <w:t>.</w:t>
      </w:r>
    </w:p>
    <w:p w:rsidR="006D7869" w:rsidRPr="0036395A" w:rsidRDefault="009E3F20" w:rsidP="00C63564">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У току дискусије</w:t>
      </w:r>
      <w:r w:rsidR="006D7869" w:rsidRPr="0036395A">
        <w:rPr>
          <w:rFonts w:ascii="Times New Roman" w:eastAsia="Calibri" w:hAnsi="Times New Roman" w:cs="Times New Roman"/>
          <w:noProof/>
          <w:sz w:val="24"/>
          <w:szCs w:val="24"/>
          <w:lang w:val="sr-Cyrl-CS"/>
        </w:rPr>
        <w:t xml:space="preserve"> наглашена је важност коју Национални савет за културу има</w:t>
      </w:r>
      <w:r w:rsidR="006D7869" w:rsidRPr="0036395A">
        <w:rPr>
          <w:rFonts w:ascii="Times New Roman" w:hAnsi="Times New Roman" w:cs="Times New Roman"/>
          <w:sz w:val="24"/>
          <w:szCs w:val="24"/>
        </w:rPr>
        <w:t xml:space="preserve"> </w:t>
      </w:r>
      <w:r w:rsidR="006D7869" w:rsidRPr="0036395A">
        <w:rPr>
          <w:rFonts w:ascii="Times New Roman" w:eastAsia="Calibri" w:hAnsi="Times New Roman" w:cs="Times New Roman"/>
          <w:noProof/>
          <w:sz w:val="24"/>
          <w:szCs w:val="24"/>
          <w:lang w:val="sr-Cyrl-CS"/>
        </w:rPr>
        <w:t>као стручно-саветодавно тело, али је и истовремено скренута пажња на све проблеме са којима се ово тело у претходном мандату суочило.</w:t>
      </w:r>
    </w:p>
    <w:p w:rsidR="006D7869" w:rsidRPr="0036395A" w:rsidRDefault="006D7869" w:rsidP="006D4AF0">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Постављено је питање због чега</w:t>
      </w:r>
      <w:r w:rsidR="00C63564" w:rsidRPr="0036395A">
        <w:rPr>
          <w:rFonts w:ascii="Times New Roman" w:eastAsia="Calibri" w:hAnsi="Times New Roman" w:cs="Times New Roman"/>
          <w:noProof/>
          <w:sz w:val="24"/>
          <w:szCs w:val="24"/>
          <w:lang w:val="sr-Cyrl-CS"/>
        </w:rPr>
        <w:t xml:space="preserve"> се толико дуго чекало са отпочињањем </w:t>
      </w:r>
      <w:r w:rsidR="00982922" w:rsidRPr="0036395A">
        <w:rPr>
          <w:rFonts w:ascii="Times New Roman" w:eastAsia="Calibri" w:hAnsi="Times New Roman" w:cs="Times New Roman"/>
          <w:noProof/>
          <w:sz w:val="24"/>
          <w:szCs w:val="24"/>
          <w:lang w:val="sr-Cyrl-CS"/>
        </w:rPr>
        <w:t xml:space="preserve">поступка </w:t>
      </w:r>
      <w:r w:rsidR="00C63564" w:rsidRPr="0036395A">
        <w:rPr>
          <w:rFonts w:ascii="Times New Roman" w:eastAsia="Calibri" w:hAnsi="Times New Roman" w:cs="Times New Roman"/>
          <w:noProof/>
          <w:sz w:val="24"/>
          <w:szCs w:val="24"/>
          <w:lang w:val="sr-Cyrl-CS"/>
        </w:rPr>
        <w:t>избора новог састава Савет</w:t>
      </w:r>
      <w:r w:rsidR="003F323D">
        <w:rPr>
          <w:rFonts w:ascii="Times New Roman" w:eastAsia="Calibri" w:hAnsi="Times New Roman" w:cs="Times New Roman"/>
          <w:noProof/>
          <w:sz w:val="24"/>
          <w:szCs w:val="24"/>
          <w:lang w:val="sr-Cyrl-CS"/>
        </w:rPr>
        <w:t>а</w:t>
      </w:r>
      <w:r w:rsidR="00C63564" w:rsidRPr="0036395A">
        <w:rPr>
          <w:rFonts w:ascii="Times New Roman" w:eastAsia="Calibri" w:hAnsi="Times New Roman" w:cs="Times New Roman"/>
          <w:noProof/>
          <w:sz w:val="24"/>
          <w:szCs w:val="24"/>
          <w:lang w:val="sr-Cyrl-CS"/>
        </w:rPr>
        <w:t>, имајући у виду чињеницу да је мандат претходним члановима Савет истекао још 25. маја 201</w:t>
      </w:r>
      <w:r w:rsidR="006D4AF0" w:rsidRPr="0036395A">
        <w:rPr>
          <w:rFonts w:ascii="Times New Roman" w:eastAsia="Calibri" w:hAnsi="Times New Roman" w:cs="Times New Roman"/>
          <w:noProof/>
          <w:sz w:val="24"/>
          <w:szCs w:val="24"/>
          <w:lang w:val="sr-Cyrl-CS"/>
        </w:rPr>
        <w:t>6</w:t>
      </w:r>
      <w:r w:rsidR="00C63564" w:rsidRPr="0036395A">
        <w:rPr>
          <w:rFonts w:ascii="Times New Roman" w:eastAsia="Calibri" w:hAnsi="Times New Roman" w:cs="Times New Roman"/>
          <w:noProof/>
          <w:sz w:val="24"/>
          <w:szCs w:val="24"/>
          <w:lang w:val="sr-Cyrl-CS"/>
        </w:rPr>
        <w:t xml:space="preserve">. </w:t>
      </w:r>
      <w:r w:rsidR="006D4AF0" w:rsidRPr="0036395A">
        <w:rPr>
          <w:rFonts w:ascii="Times New Roman" w:eastAsia="Calibri" w:hAnsi="Times New Roman" w:cs="Times New Roman"/>
          <w:noProof/>
          <w:sz w:val="24"/>
          <w:szCs w:val="24"/>
          <w:lang w:val="sr-Cyrl-CS"/>
        </w:rPr>
        <w:t>г</w:t>
      </w:r>
      <w:r w:rsidR="00C63564" w:rsidRPr="0036395A">
        <w:rPr>
          <w:rFonts w:ascii="Times New Roman" w:eastAsia="Calibri" w:hAnsi="Times New Roman" w:cs="Times New Roman"/>
          <w:noProof/>
          <w:sz w:val="24"/>
          <w:szCs w:val="24"/>
          <w:lang w:val="sr-Cyrl-CS"/>
        </w:rPr>
        <w:t>одине</w:t>
      </w:r>
      <w:r w:rsidR="006D4AF0" w:rsidRPr="0036395A">
        <w:rPr>
          <w:rFonts w:ascii="Times New Roman" w:eastAsia="Calibri" w:hAnsi="Times New Roman" w:cs="Times New Roman"/>
          <w:noProof/>
          <w:sz w:val="24"/>
          <w:szCs w:val="24"/>
          <w:lang w:val="sr-Cyrl-CS"/>
        </w:rPr>
        <w:t>.</w:t>
      </w:r>
    </w:p>
    <w:p w:rsidR="006D4AF0" w:rsidRPr="0036395A" w:rsidRDefault="006D4AF0" w:rsidP="006D4AF0">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Налашено је да, када се узму у обзир дописи Српског ПЕН центра, Српског књижевног друштва и Удружења кљижевних преводилаца Србије, као и допис четири репрезентативна удружења, доводи се у питање и законит</w:t>
      </w:r>
      <w:r w:rsidR="007C2549">
        <w:rPr>
          <w:rFonts w:ascii="Times New Roman" w:eastAsia="Calibri" w:hAnsi="Times New Roman" w:cs="Times New Roman"/>
          <w:noProof/>
          <w:sz w:val="24"/>
          <w:szCs w:val="24"/>
          <w:lang w:val="sr-Cyrl-CS"/>
        </w:rPr>
        <w:t>ост целог поступка избора чланоа</w:t>
      </w:r>
      <w:r w:rsidRPr="0036395A">
        <w:rPr>
          <w:rFonts w:ascii="Times New Roman" w:eastAsia="Calibri" w:hAnsi="Times New Roman" w:cs="Times New Roman"/>
          <w:noProof/>
          <w:sz w:val="24"/>
          <w:szCs w:val="24"/>
          <w:lang w:val="sr-Cyrl-CS"/>
        </w:rPr>
        <w:t>е Националног савета за културу и стиче се утисак да процедура није у потпуности испоштована.</w:t>
      </w:r>
    </w:p>
    <w:p w:rsidR="006D4AF0" w:rsidRPr="0036395A" w:rsidRDefault="006D4AF0" w:rsidP="007E0B34">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 xml:space="preserve">Истакнуто је да се из наведених дописа </w:t>
      </w:r>
      <w:r w:rsidR="00982922" w:rsidRPr="0036395A">
        <w:rPr>
          <w:rFonts w:ascii="Times New Roman" w:eastAsia="Calibri" w:hAnsi="Times New Roman" w:cs="Times New Roman"/>
          <w:noProof/>
          <w:sz w:val="24"/>
          <w:szCs w:val="24"/>
          <w:lang w:val="sr-Cyrl-CS"/>
        </w:rPr>
        <w:t>може закључити</w:t>
      </w:r>
      <w:r w:rsidRPr="0036395A">
        <w:rPr>
          <w:rFonts w:ascii="Times New Roman" w:eastAsia="Calibri" w:hAnsi="Times New Roman" w:cs="Times New Roman"/>
          <w:noProof/>
          <w:sz w:val="24"/>
          <w:szCs w:val="24"/>
          <w:lang w:val="sr-Cyrl-CS"/>
        </w:rPr>
        <w:t xml:space="preserve"> да су поједини </w:t>
      </w:r>
      <w:r w:rsidR="00982922" w:rsidRPr="0036395A">
        <w:rPr>
          <w:rFonts w:ascii="Times New Roman" w:eastAsia="Calibri" w:hAnsi="Times New Roman" w:cs="Times New Roman"/>
          <w:noProof/>
          <w:sz w:val="24"/>
          <w:szCs w:val="24"/>
          <w:lang w:val="sr-Cyrl-CS"/>
        </w:rPr>
        <w:t>заступници удружења</w:t>
      </w:r>
      <w:r w:rsidRPr="0036395A">
        <w:rPr>
          <w:rFonts w:ascii="Times New Roman" w:eastAsia="Calibri" w:hAnsi="Times New Roman" w:cs="Times New Roman"/>
          <w:noProof/>
          <w:sz w:val="24"/>
          <w:szCs w:val="24"/>
          <w:lang w:val="sr-Cyrl-CS"/>
        </w:rPr>
        <w:t xml:space="preserve"> злоупотребили свој положај и без сагласности </w:t>
      </w:r>
      <w:r w:rsidR="007E0B34" w:rsidRPr="0036395A">
        <w:rPr>
          <w:rFonts w:ascii="Times New Roman" w:eastAsia="Calibri" w:hAnsi="Times New Roman" w:cs="Times New Roman"/>
          <w:noProof/>
          <w:sz w:val="24"/>
          <w:szCs w:val="24"/>
          <w:lang w:val="sr-Cyrl-CS"/>
        </w:rPr>
        <w:t>самих удружења предложили кандидате за чланове Савета.</w:t>
      </w:r>
    </w:p>
    <w:p w:rsidR="006D7869" w:rsidRPr="0036395A" w:rsidRDefault="007E0B34" w:rsidP="00543B3C">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 xml:space="preserve">Наведено је да су се одређена удружења </w:t>
      </w:r>
      <w:r w:rsidR="00056123" w:rsidRPr="0036395A">
        <w:rPr>
          <w:rFonts w:ascii="Times New Roman" w:eastAsia="Calibri" w:hAnsi="Times New Roman" w:cs="Times New Roman"/>
          <w:noProof/>
          <w:sz w:val="24"/>
          <w:szCs w:val="24"/>
          <w:lang w:val="sr-Cyrl-CS"/>
        </w:rPr>
        <w:t>обратила</w:t>
      </w:r>
      <w:r w:rsidRPr="0036395A">
        <w:rPr>
          <w:rFonts w:ascii="Times New Roman" w:eastAsia="Calibri" w:hAnsi="Times New Roman" w:cs="Times New Roman"/>
          <w:noProof/>
          <w:sz w:val="24"/>
          <w:szCs w:val="24"/>
          <w:lang w:val="sr-Cyrl-CS"/>
        </w:rPr>
        <w:t xml:space="preserve"> дописима Влади, као и Министарству и с тим у вези постављена су питања представницима Министарства о томе да ли су удружења добила</w:t>
      </w:r>
      <w:r w:rsidR="00056123" w:rsidRPr="0036395A">
        <w:rPr>
          <w:rFonts w:ascii="Times New Roman" w:eastAsia="Calibri" w:hAnsi="Times New Roman" w:cs="Times New Roman"/>
          <w:noProof/>
          <w:sz w:val="24"/>
          <w:szCs w:val="24"/>
          <w:lang w:val="sr-Cyrl-CS"/>
        </w:rPr>
        <w:t xml:space="preserve"> и</w:t>
      </w:r>
      <w:r w:rsidRPr="0036395A">
        <w:rPr>
          <w:rFonts w:ascii="Times New Roman" w:eastAsia="Calibri" w:hAnsi="Times New Roman" w:cs="Times New Roman"/>
          <w:noProof/>
          <w:sz w:val="24"/>
          <w:szCs w:val="24"/>
          <w:lang w:val="sr-Cyrl-CS"/>
        </w:rPr>
        <w:t xml:space="preserve"> одговоре на </w:t>
      </w:r>
      <w:r w:rsidR="00056123" w:rsidRPr="0036395A">
        <w:rPr>
          <w:rFonts w:ascii="Times New Roman" w:eastAsia="Calibri" w:hAnsi="Times New Roman" w:cs="Times New Roman"/>
          <w:noProof/>
          <w:sz w:val="24"/>
          <w:szCs w:val="24"/>
          <w:lang w:val="sr-Cyrl-CS"/>
        </w:rPr>
        <w:t xml:space="preserve">поднете </w:t>
      </w:r>
      <w:r w:rsidRPr="0036395A">
        <w:rPr>
          <w:rFonts w:ascii="Times New Roman" w:eastAsia="Calibri" w:hAnsi="Times New Roman" w:cs="Times New Roman"/>
          <w:noProof/>
          <w:sz w:val="24"/>
          <w:szCs w:val="24"/>
          <w:lang w:val="sr-Cyrl-CS"/>
        </w:rPr>
        <w:t>дописе.</w:t>
      </w:r>
    </w:p>
    <w:p w:rsidR="006D7869" w:rsidRPr="0036395A" w:rsidRDefault="00543B3C" w:rsidP="001C5425">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Такође, напоменуто је да према подацима кој</w:t>
      </w:r>
      <w:r w:rsidR="00056123" w:rsidRPr="0036395A">
        <w:rPr>
          <w:rFonts w:ascii="Times New Roman" w:eastAsia="Calibri" w:hAnsi="Times New Roman" w:cs="Times New Roman"/>
          <w:noProof/>
          <w:sz w:val="24"/>
          <w:szCs w:val="24"/>
          <w:lang w:val="sr-Cyrl-CS"/>
        </w:rPr>
        <w:t>и</w:t>
      </w:r>
      <w:r w:rsidRPr="0036395A">
        <w:rPr>
          <w:rFonts w:ascii="Times New Roman" w:eastAsia="Calibri" w:hAnsi="Times New Roman" w:cs="Times New Roman"/>
          <w:noProof/>
          <w:sz w:val="24"/>
          <w:szCs w:val="24"/>
          <w:lang w:val="sr-Cyrl-CS"/>
        </w:rPr>
        <w:t xml:space="preserve"> су доступн</w:t>
      </w:r>
      <w:r w:rsidR="00056123" w:rsidRPr="0036395A">
        <w:rPr>
          <w:rFonts w:ascii="Times New Roman" w:eastAsia="Calibri" w:hAnsi="Times New Roman" w:cs="Times New Roman"/>
          <w:noProof/>
          <w:sz w:val="24"/>
          <w:szCs w:val="24"/>
          <w:lang w:val="sr-Cyrl-CS"/>
        </w:rPr>
        <w:t>и</w:t>
      </w:r>
      <w:r w:rsidRPr="0036395A">
        <w:rPr>
          <w:rFonts w:ascii="Times New Roman" w:eastAsia="Calibri" w:hAnsi="Times New Roman" w:cs="Times New Roman"/>
          <w:noProof/>
          <w:sz w:val="24"/>
          <w:szCs w:val="24"/>
          <w:lang w:val="sr-Cyrl-CS"/>
        </w:rPr>
        <w:t xml:space="preserve"> на званичној интернет страници Савета, ово тело већ две године није заседало, а да према појединим  информацијама Савет није учестовало ни у  разматрању и давању мишљење о предлогу предлога стратегије развоја културе, а који је сагласно члану 17. Закона његов посао и задатак.</w:t>
      </w:r>
    </w:p>
    <w:p w:rsidR="00543B3C" w:rsidRPr="0036395A" w:rsidRDefault="00C5351F" w:rsidP="001C5425">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Поновљен је начин на који се поступак предлагања кандидата за чланове Савет</w:t>
      </w:r>
      <w:r w:rsidR="00D845E7" w:rsidRPr="0036395A">
        <w:rPr>
          <w:rFonts w:ascii="Times New Roman" w:eastAsia="Calibri" w:hAnsi="Times New Roman" w:cs="Times New Roman"/>
          <w:noProof/>
          <w:sz w:val="24"/>
          <w:szCs w:val="24"/>
          <w:lang w:val="sr-Cyrl-CS"/>
        </w:rPr>
        <w:t>а</w:t>
      </w:r>
      <w:r w:rsidRPr="0036395A">
        <w:rPr>
          <w:rFonts w:ascii="Times New Roman" w:eastAsia="Calibri" w:hAnsi="Times New Roman" w:cs="Times New Roman"/>
          <w:noProof/>
          <w:sz w:val="24"/>
          <w:szCs w:val="24"/>
          <w:lang w:val="sr-Cyrl-CS"/>
        </w:rPr>
        <w:t xml:space="preserve"> од</w:t>
      </w:r>
      <w:r w:rsidR="00D845E7" w:rsidRPr="0036395A">
        <w:rPr>
          <w:rFonts w:ascii="Times New Roman" w:eastAsia="Calibri" w:hAnsi="Times New Roman" w:cs="Times New Roman"/>
          <w:noProof/>
          <w:sz w:val="24"/>
          <w:szCs w:val="24"/>
          <w:lang w:val="sr-Cyrl-CS"/>
        </w:rPr>
        <w:t>в</w:t>
      </w:r>
      <w:r w:rsidRPr="0036395A">
        <w:rPr>
          <w:rFonts w:ascii="Times New Roman" w:eastAsia="Calibri" w:hAnsi="Times New Roman" w:cs="Times New Roman"/>
          <w:noProof/>
          <w:sz w:val="24"/>
          <w:szCs w:val="24"/>
          <w:lang w:val="sr-Cyrl-CS"/>
        </w:rPr>
        <w:t>ијао, а</w:t>
      </w:r>
      <w:r w:rsidR="00D845E7" w:rsidRPr="0036395A">
        <w:rPr>
          <w:rFonts w:ascii="Times New Roman" w:eastAsia="Calibri" w:hAnsi="Times New Roman" w:cs="Times New Roman"/>
          <w:noProof/>
          <w:sz w:val="24"/>
          <w:szCs w:val="24"/>
          <w:lang w:val="sr-Cyrl-CS"/>
        </w:rPr>
        <w:t xml:space="preserve"> као спорно истакнут је начин на који је кандидат Владимир Логунов предложен.</w:t>
      </w:r>
    </w:p>
    <w:p w:rsidR="006257C5" w:rsidRPr="0036395A" w:rsidRDefault="00D845E7" w:rsidP="001C5425">
      <w:pPr>
        <w:tabs>
          <w:tab w:val="right" w:pos="9027"/>
        </w:tabs>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Наведено је да је Координациони одбор уметничких удружења овлашћен искључиво да организује поступак предлагања кандидата који се бирају на предлог репрезентативних удружења, али да нема овлашћења и да сам доставља предлоге кандидата. С тим у вези чланови Одбора су упознати са појединостима кој</w:t>
      </w:r>
      <w:r w:rsidR="00A13EFD" w:rsidRPr="0036395A">
        <w:rPr>
          <w:rFonts w:ascii="Times New Roman" w:eastAsia="Calibri" w:hAnsi="Times New Roman" w:cs="Times New Roman"/>
          <w:noProof/>
          <w:sz w:val="24"/>
          <w:szCs w:val="24"/>
          <w:lang w:val="sr-Cyrl-CS"/>
        </w:rPr>
        <w:t>а</w:t>
      </w:r>
      <w:r w:rsidRPr="0036395A">
        <w:rPr>
          <w:rFonts w:ascii="Times New Roman" w:eastAsia="Calibri" w:hAnsi="Times New Roman" w:cs="Times New Roman"/>
          <w:noProof/>
          <w:sz w:val="24"/>
          <w:szCs w:val="24"/>
          <w:lang w:val="sr-Cyrl-CS"/>
        </w:rPr>
        <w:t xml:space="preserve"> се замерају </w:t>
      </w:r>
      <w:r w:rsidRPr="0036395A">
        <w:rPr>
          <w:rFonts w:ascii="Times New Roman" w:eastAsia="Calibri" w:hAnsi="Times New Roman" w:cs="Times New Roman"/>
          <w:noProof/>
          <w:sz w:val="24"/>
          <w:szCs w:val="24"/>
          <w:lang w:val="sr-Cyrl-CS"/>
        </w:rPr>
        <w:lastRenderedPageBreak/>
        <w:t xml:space="preserve">Координационом одбору, односно са </w:t>
      </w:r>
      <w:r w:rsidR="00056123" w:rsidRPr="0036395A">
        <w:rPr>
          <w:rFonts w:ascii="Times New Roman" w:eastAsia="Calibri" w:hAnsi="Times New Roman" w:cs="Times New Roman"/>
          <w:noProof/>
          <w:sz w:val="24"/>
          <w:szCs w:val="24"/>
          <w:lang w:val="sr-Cyrl-CS"/>
        </w:rPr>
        <w:t>извесни подацима</w:t>
      </w:r>
      <w:r w:rsidRPr="0036395A">
        <w:rPr>
          <w:rFonts w:ascii="Times New Roman" w:eastAsia="Calibri" w:hAnsi="Times New Roman" w:cs="Times New Roman"/>
          <w:noProof/>
          <w:sz w:val="24"/>
          <w:szCs w:val="24"/>
          <w:lang w:val="sr-Cyrl-CS"/>
        </w:rPr>
        <w:t xml:space="preserve"> у поступку која </w:t>
      </w:r>
      <w:r w:rsidR="00056123" w:rsidRPr="0036395A">
        <w:rPr>
          <w:rFonts w:ascii="Times New Roman" w:eastAsia="Calibri" w:hAnsi="Times New Roman" w:cs="Times New Roman"/>
          <w:noProof/>
          <w:sz w:val="24"/>
          <w:szCs w:val="24"/>
          <w:lang w:val="sr-Cyrl-CS"/>
        </w:rPr>
        <w:t>ова</w:t>
      </w:r>
      <w:r w:rsidRPr="0036395A">
        <w:rPr>
          <w:rFonts w:ascii="Times New Roman" w:eastAsia="Calibri" w:hAnsi="Times New Roman" w:cs="Times New Roman"/>
          <w:noProof/>
          <w:sz w:val="24"/>
          <w:szCs w:val="24"/>
          <w:lang w:val="sr-Cyrl-CS"/>
        </w:rPr>
        <w:t xml:space="preserve"> удружења сматрају да представљају кршењ</w:t>
      </w:r>
      <w:r w:rsidR="00056123" w:rsidRPr="0036395A">
        <w:rPr>
          <w:rFonts w:ascii="Times New Roman" w:eastAsia="Calibri" w:hAnsi="Times New Roman" w:cs="Times New Roman"/>
          <w:noProof/>
          <w:sz w:val="24"/>
          <w:szCs w:val="24"/>
          <w:lang w:val="sr-Cyrl-CS"/>
        </w:rPr>
        <w:t>е</w:t>
      </w:r>
      <w:r w:rsidRPr="0036395A">
        <w:rPr>
          <w:rFonts w:ascii="Times New Roman" w:eastAsia="Calibri" w:hAnsi="Times New Roman" w:cs="Times New Roman"/>
          <w:noProof/>
          <w:sz w:val="24"/>
          <w:szCs w:val="24"/>
          <w:lang w:val="sr-Cyrl-CS"/>
        </w:rPr>
        <w:t xml:space="preserve"> Законом прописане процедуре предлагања кандидата.</w:t>
      </w:r>
    </w:p>
    <w:p w:rsidR="00A91244" w:rsidRPr="0036395A" w:rsidRDefault="006257C5" w:rsidP="00E37296">
      <w:pPr>
        <w:tabs>
          <w:tab w:val="right" w:pos="9027"/>
        </w:tabs>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 xml:space="preserve">Предложено је да Одбор </w:t>
      </w:r>
      <w:r w:rsidR="00F3369B" w:rsidRPr="0036395A">
        <w:rPr>
          <w:rFonts w:ascii="Times New Roman" w:eastAsia="Calibri" w:hAnsi="Times New Roman" w:cs="Times New Roman"/>
          <w:noProof/>
          <w:sz w:val="24"/>
          <w:szCs w:val="24"/>
          <w:lang w:val="sr-Cyrl-CS"/>
        </w:rPr>
        <w:t>посебно размотри</w:t>
      </w:r>
      <w:r w:rsidRPr="0036395A">
        <w:rPr>
          <w:rFonts w:ascii="Times New Roman" w:eastAsia="Calibri" w:hAnsi="Times New Roman" w:cs="Times New Roman"/>
          <w:noProof/>
          <w:sz w:val="24"/>
          <w:szCs w:val="24"/>
          <w:lang w:val="sr-Cyrl-CS"/>
        </w:rPr>
        <w:t xml:space="preserve"> наводе </w:t>
      </w:r>
      <w:r w:rsidR="00F3369B" w:rsidRPr="0036395A">
        <w:rPr>
          <w:rFonts w:ascii="Times New Roman" w:eastAsia="Calibri" w:hAnsi="Times New Roman" w:cs="Times New Roman"/>
          <w:noProof/>
          <w:sz w:val="24"/>
          <w:szCs w:val="24"/>
          <w:lang w:val="sr-Cyrl-CS"/>
        </w:rPr>
        <w:t>из дописа</w:t>
      </w:r>
      <w:r w:rsidRPr="0036395A">
        <w:rPr>
          <w:rFonts w:ascii="Times New Roman" w:eastAsia="Calibri" w:hAnsi="Times New Roman" w:cs="Times New Roman"/>
          <w:noProof/>
          <w:sz w:val="24"/>
          <w:szCs w:val="24"/>
          <w:lang w:val="sr-Cyrl-CS"/>
        </w:rPr>
        <w:t xml:space="preserve"> </w:t>
      </w:r>
      <w:r w:rsidR="00F3369B" w:rsidRPr="0036395A">
        <w:rPr>
          <w:rFonts w:ascii="Times New Roman" w:eastAsia="Calibri" w:hAnsi="Times New Roman" w:cs="Times New Roman"/>
          <w:noProof/>
          <w:sz w:val="24"/>
          <w:szCs w:val="24"/>
          <w:lang w:val="sr-Cyrl-CS"/>
        </w:rPr>
        <w:t>у кој</w:t>
      </w:r>
      <w:r w:rsidR="00056123" w:rsidRPr="0036395A">
        <w:rPr>
          <w:rFonts w:ascii="Times New Roman" w:eastAsia="Calibri" w:hAnsi="Times New Roman" w:cs="Times New Roman"/>
          <w:noProof/>
          <w:sz w:val="24"/>
          <w:szCs w:val="24"/>
          <w:lang w:val="sr-Cyrl-CS"/>
        </w:rPr>
        <w:t>и</w:t>
      </w:r>
      <w:r w:rsidR="00F3369B" w:rsidRPr="0036395A">
        <w:rPr>
          <w:rFonts w:ascii="Times New Roman" w:eastAsia="Calibri" w:hAnsi="Times New Roman" w:cs="Times New Roman"/>
          <w:noProof/>
          <w:sz w:val="24"/>
          <w:szCs w:val="24"/>
          <w:lang w:val="sr-Cyrl-CS"/>
        </w:rPr>
        <w:t>м</w:t>
      </w:r>
      <w:r w:rsidR="00056123" w:rsidRPr="0036395A">
        <w:rPr>
          <w:rFonts w:ascii="Times New Roman" w:eastAsia="Calibri" w:hAnsi="Times New Roman" w:cs="Times New Roman"/>
          <w:noProof/>
          <w:sz w:val="24"/>
          <w:szCs w:val="24"/>
          <w:lang w:val="sr-Cyrl-CS"/>
        </w:rPr>
        <w:t>а</w:t>
      </w:r>
      <w:r w:rsidRPr="0036395A">
        <w:rPr>
          <w:rFonts w:ascii="Times New Roman" w:eastAsia="Calibri" w:hAnsi="Times New Roman" w:cs="Times New Roman"/>
          <w:noProof/>
          <w:sz w:val="24"/>
          <w:szCs w:val="24"/>
          <w:lang w:val="sr-Cyrl-CS"/>
        </w:rPr>
        <w:t xml:space="preserve"> се указује на кршење поступка избора чланова Савета и да се стави на одлучивање предлог да се  Збирна листа кандидата не усвоји у делу који се односи на предлог</w:t>
      </w:r>
      <w:r w:rsidR="00F3369B" w:rsidRPr="0036395A">
        <w:rPr>
          <w:rFonts w:ascii="Times New Roman" w:eastAsia="Calibri" w:hAnsi="Times New Roman" w:cs="Times New Roman"/>
          <w:noProof/>
          <w:sz w:val="24"/>
          <w:szCs w:val="24"/>
          <w:lang w:val="sr-Cyrl-CS"/>
        </w:rPr>
        <w:t xml:space="preserve"> кандидата</w:t>
      </w:r>
      <w:r w:rsidRPr="0036395A">
        <w:rPr>
          <w:rFonts w:ascii="Times New Roman" w:eastAsia="Calibri" w:hAnsi="Times New Roman" w:cs="Times New Roman"/>
          <w:noProof/>
          <w:sz w:val="24"/>
          <w:szCs w:val="24"/>
          <w:lang w:val="sr-Cyrl-CS"/>
        </w:rPr>
        <w:t xml:space="preserve"> Координационог одбора уметничких удружења у области књижевног стваралаштва и преводилаштва.</w:t>
      </w:r>
    </w:p>
    <w:p w:rsidR="00353B10" w:rsidRPr="0036395A" w:rsidRDefault="00A91244" w:rsidP="00E37296">
      <w:pPr>
        <w:tabs>
          <w:tab w:val="right" w:pos="9027"/>
        </w:tabs>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Наглашено је да се мора поштовати предлог који су доставила удружења из области позоришне уметности, филмске уметности и уметничке игре и да се треба утврдити Збирна листа на којој ће се налазити искључиво кандидат којег су предложила ова удружења.</w:t>
      </w:r>
    </w:p>
    <w:p w:rsidR="00D845E7" w:rsidRPr="0036395A" w:rsidRDefault="00353B10" w:rsidP="00E37296">
      <w:pPr>
        <w:tabs>
          <w:tab w:val="right" w:pos="9027"/>
        </w:tabs>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Затражено је да се члановима Одбора дају на увид сви дописи репрезентативних удружења, као и допис Координационог одбора којим су предложени кандидати за чланове Националног савета за културу.</w:t>
      </w:r>
      <w:r w:rsidR="00D845E7" w:rsidRPr="0036395A">
        <w:rPr>
          <w:rFonts w:ascii="Times New Roman" w:eastAsia="Calibri" w:hAnsi="Times New Roman" w:cs="Times New Roman"/>
          <w:noProof/>
          <w:sz w:val="24"/>
          <w:szCs w:val="24"/>
          <w:lang w:val="sr-Cyrl-CS"/>
        </w:rPr>
        <w:tab/>
      </w:r>
    </w:p>
    <w:p w:rsidR="00FF7C93" w:rsidRPr="0036395A" w:rsidRDefault="00FF7C93" w:rsidP="0070467B">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Са друге стране наглашено је да је до извесног кашњење у поступку избора чланова Савета дошло услед тога што поједини предложени кандидати нису испуњавали Законом прописане услове, односно</w:t>
      </w:r>
      <w:r w:rsidR="007C2549">
        <w:rPr>
          <w:rFonts w:ascii="Times New Roman" w:eastAsia="Calibri" w:hAnsi="Times New Roman" w:cs="Times New Roman"/>
          <w:noProof/>
          <w:sz w:val="24"/>
          <w:szCs w:val="24"/>
          <w:lang w:val="sr-Cyrl-CS"/>
        </w:rPr>
        <w:t xml:space="preserve"> због тога што</w:t>
      </w:r>
      <w:r w:rsidR="000A1F52" w:rsidRPr="0036395A">
        <w:rPr>
          <w:rFonts w:ascii="Times New Roman" w:eastAsia="Calibri" w:hAnsi="Times New Roman" w:cs="Times New Roman"/>
          <w:noProof/>
          <w:sz w:val="24"/>
          <w:szCs w:val="24"/>
          <w:lang w:val="sr-Cyrl-CS"/>
        </w:rPr>
        <w:t xml:space="preserve"> </w:t>
      </w:r>
      <w:r w:rsidR="00056123" w:rsidRPr="0036395A">
        <w:rPr>
          <w:rFonts w:ascii="Times New Roman" w:eastAsia="Calibri" w:hAnsi="Times New Roman" w:cs="Times New Roman"/>
          <w:noProof/>
          <w:sz w:val="24"/>
          <w:szCs w:val="24"/>
          <w:lang w:val="sr-Cyrl-CS"/>
        </w:rPr>
        <w:t>је један кандидат</w:t>
      </w:r>
      <w:r w:rsidR="000A1F52" w:rsidRPr="0036395A">
        <w:rPr>
          <w:rFonts w:ascii="Times New Roman" w:eastAsia="Calibri" w:hAnsi="Times New Roman" w:cs="Times New Roman"/>
          <w:noProof/>
          <w:sz w:val="24"/>
          <w:szCs w:val="24"/>
          <w:lang w:val="sr-Cyrl-CS"/>
        </w:rPr>
        <w:t xml:space="preserve"> </w:t>
      </w:r>
      <w:r w:rsidR="00056123" w:rsidRPr="0036395A">
        <w:rPr>
          <w:rFonts w:ascii="Times New Roman" w:eastAsia="Calibri" w:hAnsi="Times New Roman" w:cs="Times New Roman"/>
          <w:noProof/>
          <w:sz w:val="24"/>
          <w:szCs w:val="24"/>
          <w:lang w:val="sr-Cyrl-CS"/>
        </w:rPr>
        <w:t>био</w:t>
      </w:r>
      <w:r w:rsidRPr="0036395A">
        <w:rPr>
          <w:rFonts w:ascii="Times New Roman" w:eastAsia="Calibri" w:hAnsi="Times New Roman" w:cs="Times New Roman"/>
          <w:noProof/>
          <w:sz w:val="24"/>
          <w:szCs w:val="24"/>
          <w:lang w:val="sr-Cyrl-CS"/>
        </w:rPr>
        <w:t xml:space="preserve"> именован</w:t>
      </w:r>
      <w:r w:rsidRPr="0036395A">
        <w:rPr>
          <w:rFonts w:ascii="Times New Roman" w:hAnsi="Times New Roman" w:cs="Times New Roman"/>
          <w:sz w:val="24"/>
          <w:szCs w:val="24"/>
        </w:rPr>
        <w:t xml:space="preserve"> </w:t>
      </w:r>
      <w:r w:rsidRPr="0036395A">
        <w:rPr>
          <w:rFonts w:ascii="Times New Roman" w:hAnsi="Times New Roman" w:cs="Times New Roman"/>
          <w:sz w:val="24"/>
          <w:szCs w:val="24"/>
          <w:lang w:val="sr-Cyrl-RS"/>
        </w:rPr>
        <w:t xml:space="preserve">у </w:t>
      </w:r>
      <w:r w:rsidRPr="0036395A">
        <w:rPr>
          <w:rFonts w:ascii="Times New Roman" w:eastAsia="Calibri" w:hAnsi="Times New Roman" w:cs="Times New Roman"/>
          <w:noProof/>
          <w:sz w:val="24"/>
          <w:szCs w:val="24"/>
          <w:lang w:val="sr-Cyrl-CS"/>
        </w:rPr>
        <w:t xml:space="preserve">органу јединице локалне самоуправе, што је директно у супротности са </w:t>
      </w:r>
      <w:r w:rsidR="00056123" w:rsidRPr="0036395A">
        <w:rPr>
          <w:rFonts w:ascii="Times New Roman" w:eastAsia="Calibri" w:hAnsi="Times New Roman" w:cs="Times New Roman"/>
          <w:noProof/>
          <w:sz w:val="24"/>
          <w:szCs w:val="24"/>
          <w:lang w:val="sr-Cyrl-CS"/>
        </w:rPr>
        <w:t xml:space="preserve">одредбама </w:t>
      </w:r>
      <w:r w:rsidRPr="0036395A">
        <w:rPr>
          <w:rFonts w:ascii="Times New Roman" w:eastAsia="Calibri" w:hAnsi="Times New Roman" w:cs="Times New Roman"/>
          <w:noProof/>
          <w:sz w:val="24"/>
          <w:szCs w:val="24"/>
          <w:lang w:val="sr-Cyrl-CS"/>
        </w:rPr>
        <w:t>члан</w:t>
      </w:r>
      <w:r w:rsidR="00056123" w:rsidRPr="0036395A">
        <w:rPr>
          <w:rFonts w:ascii="Times New Roman" w:eastAsia="Calibri" w:hAnsi="Times New Roman" w:cs="Times New Roman"/>
          <w:noProof/>
          <w:sz w:val="24"/>
          <w:szCs w:val="24"/>
          <w:lang w:val="sr-Cyrl-CS"/>
        </w:rPr>
        <w:t>а</w:t>
      </w:r>
      <w:r w:rsidRPr="0036395A">
        <w:rPr>
          <w:rFonts w:ascii="Times New Roman" w:eastAsia="Calibri" w:hAnsi="Times New Roman" w:cs="Times New Roman"/>
          <w:noProof/>
          <w:sz w:val="24"/>
          <w:szCs w:val="24"/>
          <w:lang w:val="sr-Cyrl-CS"/>
        </w:rPr>
        <w:t xml:space="preserve"> 16. став 7. Закона.</w:t>
      </w:r>
    </w:p>
    <w:p w:rsidR="0070467B" w:rsidRPr="0036395A" w:rsidRDefault="0070467B" w:rsidP="001C5425">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Истакнуто је да кашњење у избору новог састава Националног савета за културу није дове</w:t>
      </w:r>
      <w:r w:rsidR="00056123" w:rsidRPr="0036395A">
        <w:rPr>
          <w:rFonts w:ascii="Times New Roman" w:eastAsia="Calibri" w:hAnsi="Times New Roman" w:cs="Times New Roman"/>
          <w:noProof/>
          <w:sz w:val="24"/>
          <w:szCs w:val="24"/>
          <w:lang w:val="sr-Cyrl-CS"/>
        </w:rPr>
        <w:t>л</w:t>
      </w:r>
      <w:r w:rsidRPr="0036395A">
        <w:rPr>
          <w:rFonts w:ascii="Times New Roman" w:eastAsia="Calibri" w:hAnsi="Times New Roman" w:cs="Times New Roman"/>
          <w:noProof/>
          <w:sz w:val="24"/>
          <w:szCs w:val="24"/>
          <w:lang w:val="sr-Cyrl-CS"/>
        </w:rPr>
        <w:t>о до престанка рада овог стручно-саветодавног тело, односно да је Савет у претходно изабраном саставу редовно држао седнице и вршио Законом прописане послове.</w:t>
      </w:r>
    </w:p>
    <w:p w:rsidR="00014DED" w:rsidRPr="0036395A" w:rsidRDefault="007D428A" w:rsidP="00014DED">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 xml:space="preserve">Констатовано је да </w:t>
      </w:r>
      <w:r w:rsidR="000D43E8" w:rsidRPr="0036395A">
        <w:rPr>
          <w:rFonts w:ascii="Times New Roman" w:eastAsia="Calibri" w:hAnsi="Times New Roman" w:cs="Times New Roman"/>
          <w:noProof/>
          <w:sz w:val="24"/>
          <w:szCs w:val="24"/>
          <w:lang w:val="sr-Cyrl-CS"/>
        </w:rPr>
        <w:t xml:space="preserve">члан 16. Закона детаљно прописује поступак избора чланова Савета, као и да је одредбама овог члана прописано да </w:t>
      </w:r>
      <w:r w:rsidRPr="0036395A">
        <w:rPr>
          <w:rFonts w:ascii="Times New Roman" w:eastAsia="Calibri" w:hAnsi="Times New Roman" w:cs="Times New Roman"/>
          <w:noProof/>
          <w:sz w:val="24"/>
          <w:szCs w:val="24"/>
          <w:lang w:val="sr-Cyrl-CS"/>
        </w:rPr>
        <w:t xml:space="preserve">Министарство </w:t>
      </w:r>
      <w:r w:rsidR="000D43E8" w:rsidRPr="0036395A">
        <w:rPr>
          <w:rFonts w:ascii="Times New Roman" w:eastAsia="Calibri" w:hAnsi="Times New Roman" w:cs="Times New Roman"/>
          <w:noProof/>
          <w:sz w:val="24"/>
          <w:szCs w:val="24"/>
          <w:lang w:val="sr-Cyrl-CS"/>
        </w:rPr>
        <w:t>за сваку наведену област културне делатности из које се бирају представници установа културе одређује установу која организује поступак предлагања, односно да одређује удружење које спроводи поступак избора представника удружења из области заштите културног наслеђа. Сагласно наведеном закључено је да Министарство није овлашћено да улази у појединости достављених предлога репрезентативних удружења или других овлашћених предлагача, ако се има у виду и чињеница да су сви достављени предлози уредно сачињени</w:t>
      </w:r>
      <w:r w:rsidR="00463760" w:rsidRPr="0036395A">
        <w:rPr>
          <w:rFonts w:ascii="Times New Roman" w:hAnsi="Times New Roman" w:cs="Times New Roman"/>
          <w:sz w:val="24"/>
          <w:szCs w:val="24"/>
        </w:rPr>
        <w:t xml:space="preserve"> </w:t>
      </w:r>
      <w:r w:rsidR="00463760" w:rsidRPr="0036395A">
        <w:rPr>
          <w:rFonts w:ascii="Times New Roman" w:eastAsia="Calibri" w:hAnsi="Times New Roman" w:cs="Times New Roman"/>
          <w:noProof/>
          <w:sz w:val="24"/>
          <w:szCs w:val="24"/>
          <w:lang w:val="sr-Cyrl-CS"/>
        </w:rPr>
        <w:t>на меморандуму удружења, снабдевени</w:t>
      </w:r>
      <w:r w:rsidR="000D43E8" w:rsidRPr="0036395A">
        <w:rPr>
          <w:rFonts w:ascii="Times New Roman" w:eastAsia="Calibri" w:hAnsi="Times New Roman" w:cs="Times New Roman"/>
          <w:noProof/>
          <w:sz w:val="24"/>
          <w:szCs w:val="24"/>
          <w:lang w:val="sr-Cyrl-CS"/>
        </w:rPr>
        <w:t xml:space="preserve"> </w:t>
      </w:r>
      <w:r w:rsidR="00463760" w:rsidRPr="0036395A">
        <w:rPr>
          <w:rFonts w:ascii="Times New Roman" w:eastAsia="Calibri" w:hAnsi="Times New Roman" w:cs="Times New Roman"/>
          <w:noProof/>
          <w:sz w:val="24"/>
          <w:szCs w:val="24"/>
          <w:lang w:val="sr-Cyrl-CS"/>
        </w:rPr>
        <w:t xml:space="preserve">печатом удружења и  </w:t>
      </w:r>
      <w:r w:rsidR="000D43E8" w:rsidRPr="0036395A">
        <w:rPr>
          <w:rFonts w:ascii="Times New Roman" w:eastAsia="Calibri" w:hAnsi="Times New Roman" w:cs="Times New Roman"/>
          <w:noProof/>
          <w:sz w:val="24"/>
          <w:szCs w:val="24"/>
          <w:lang w:val="sr-Cyrl-CS"/>
        </w:rPr>
        <w:t>потписани од стране овлашћеног лица/заступника</w:t>
      </w:r>
      <w:r w:rsidR="00463760" w:rsidRPr="0036395A">
        <w:rPr>
          <w:rFonts w:ascii="Times New Roman" w:eastAsia="Calibri" w:hAnsi="Times New Roman" w:cs="Times New Roman"/>
          <w:noProof/>
          <w:sz w:val="24"/>
          <w:szCs w:val="24"/>
          <w:lang w:val="sr-Cyrl-CS"/>
        </w:rPr>
        <w:t xml:space="preserve"> удружења</w:t>
      </w:r>
      <w:r w:rsidR="000D43E8" w:rsidRPr="0036395A">
        <w:rPr>
          <w:rFonts w:ascii="Times New Roman" w:eastAsia="Calibri" w:hAnsi="Times New Roman" w:cs="Times New Roman"/>
          <w:noProof/>
          <w:sz w:val="24"/>
          <w:szCs w:val="24"/>
          <w:lang w:val="sr-Cyrl-CS"/>
        </w:rPr>
        <w:t>.</w:t>
      </w:r>
    </w:p>
    <w:p w:rsidR="00FF7C93" w:rsidRPr="0036395A" w:rsidRDefault="005E42AE" w:rsidP="00363DB6">
      <w:pPr>
        <w:spacing w:after="48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Наведено</w:t>
      </w:r>
      <w:r w:rsidR="000D43E8" w:rsidRPr="0036395A">
        <w:rPr>
          <w:rFonts w:ascii="Times New Roman" w:eastAsia="Calibri" w:hAnsi="Times New Roman" w:cs="Times New Roman"/>
          <w:noProof/>
          <w:sz w:val="24"/>
          <w:szCs w:val="24"/>
          <w:lang w:val="sr-Cyrl-CS"/>
        </w:rPr>
        <w:t xml:space="preserve"> је да су сви овлашћени предлагачи били </w:t>
      </w:r>
      <w:r w:rsidRPr="0036395A">
        <w:rPr>
          <w:rFonts w:ascii="Times New Roman" w:eastAsia="Calibri" w:hAnsi="Times New Roman" w:cs="Times New Roman"/>
          <w:noProof/>
          <w:sz w:val="24"/>
          <w:szCs w:val="24"/>
          <w:lang w:val="sr-Cyrl-CS"/>
        </w:rPr>
        <w:t>у обавези</w:t>
      </w:r>
      <w:r w:rsidR="000D43E8" w:rsidRPr="0036395A">
        <w:rPr>
          <w:rFonts w:ascii="Times New Roman" w:eastAsia="Calibri" w:hAnsi="Times New Roman" w:cs="Times New Roman"/>
          <w:noProof/>
          <w:sz w:val="24"/>
          <w:szCs w:val="24"/>
          <w:lang w:val="sr-Cyrl-CS"/>
        </w:rPr>
        <w:t xml:space="preserve"> да предложе утврђени број или највише двоструко већи број кандидата од оног броја који се бира из редова предлагача</w:t>
      </w:r>
      <w:r w:rsidR="003B5E35" w:rsidRPr="0036395A">
        <w:rPr>
          <w:rFonts w:ascii="Times New Roman" w:eastAsia="Calibri" w:hAnsi="Times New Roman" w:cs="Times New Roman"/>
          <w:noProof/>
          <w:sz w:val="24"/>
          <w:szCs w:val="24"/>
          <w:lang w:val="sr-Cyrl-CS"/>
        </w:rPr>
        <w:t xml:space="preserve">, тако да је </w:t>
      </w:r>
      <w:r w:rsidRPr="0036395A">
        <w:rPr>
          <w:rFonts w:ascii="Times New Roman" w:eastAsia="Calibri" w:hAnsi="Times New Roman" w:cs="Times New Roman"/>
          <w:noProof/>
          <w:sz w:val="24"/>
          <w:szCs w:val="24"/>
          <w:lang w:val="sr-Cyrl-CS"/>
        </w:rPr>
        <w:t>додатни предлог кандидата који је доставио Координациони одбора уметничких удружења</w:t>
      </w:r>
      <w:r w:rsidR="00056123" w:rsidRPr="0036395A">
        <w:rPr>
          <w:rFonts w:ascii="Times New Roman" w:eastAsia="Calibri" w:hAnsi="Times New Roman" w:cs="Times New Roman"/>
          <w:noProof/>
          <w:sz w:val="24"/>
          <w:szCs w:val="24"/>
          <w:lang w:val="sr-Cyrl-CS"/>
        </w:rPr>
        <w:t>,</w:t>
      </w:r>
      <w:r w:rsidRPr="0036395A">
        <w:rPr>
          <w:rFonts w:ascii="Times New Roman" w:eastAsia="Calibri" w:hAnsi="Times New Roman" w:cs="Times New Roman"/>
          <w:noProof/>
          <w:sz w:val="24"/>
          <w:szCs w:val="24"/>
          <w:lang w:val="sr-Cyrl-CS"/>
        </w:rPr>
        <w:t xml:space="preserve"> а који се бира на предлог</w:t>
      </w:r>
      <w:r w:rsidRPr="0036395A">
        <w:rPr>
          <w:rFonts w:ascii="Times New Roman" w:hAnsi="Times New Roman" w:cs="Times New Roman"/>
          <w:sz w:val="24"/>
          <w:szCs w:val="24"/>
        </w:rPr>
        <w:t xml:space="preserve"> </w:t>
      </w:r>
      <w:r w:rsidRPr="0036395A">
        <w:rPr>
          <w:rFonts w:ascii="Times New Roman" w:eastAsia="Calibri" w:hAnsi="Times New Roman" w:cs="Times New Roman"/>
          <w:noProof/>
          <w:sz w:val="24"/>
          <w:szCs w:val="24"/>
          <w:lang w:val="sr-Cyrl-CS"/>
        </w:rPr>
        <w:t>репрезентативних удружења, у потпуности у складу са одредбама Закона.</w:t>
      </w:r>
    </w:p>
    <w:p w:rsidR="005E42AE" w:rsidRPr="0036395A" w:rsidRDefault="005E42AE" w:rsidP="00E37296">
      <w:pPr>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lastRenderedPageBreak/>
        <w:t>Посебно је наглашено да Министарство није вршило никакву измену достављених предлога, односно да ниједан од предложених  канидата није скинут са Збирне листе, већ је Министарство искучиво објединило све достављене предлоге овлашћених предлагача.</w:t>
      </w:r>
    </w:p>
    <w:p w:rsidR="00FF7C93" w:rsidRPr="0036395A" w:rsidRDefault="00E37296" w:rsidP="001C5425">
      <w:pPr>
        <w:tabs>
          <w:tab w:val="left" w:pos="5556"/>
        </w:tabs>
        <w:spacing w:after="12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Поводом навода да Национални савет за културу већ две године није заседао, скренута је пажња на акте овог тела,</w:t>
      </w:r>
      <w:r w:rsidR="0033659B" w:rsidRPr="0036395A">
        <w:rPr>
          <w:rFonts w:ascii="Times New Roman" w:eastAsia="Calibri" w:hAnsi="Times New Roman" w:cs="Times New Roman"/>
          <w:noProof/>
          <w:sz w:val="24"/>
          <w:szCs w:val="24"/>
          <w:lang w:val="sr-Cyrl-CS"/>
        </w:rPr>
        <w:t xml:space="preserve"> </w:t>
      </w:r>
      <w:r w:rsidRPr="0036395A">
        <w:rPr>
          <w:rFonts w:ascii="Times New Roman" w:eastAsia="Calibri" w:hAnsi="Times New Roman" w:cs="Times New Roman"/>
          <w:noProof/>
          <w:sz w:val="24"/>
          <w:szCs w:val="24"/>
          <w:lang w:val="sr-Cyrl-CS"/>
        </w:rPr>
        <w:t xml:space="preserve">попут Записника са 54.  редовне седнице Савета која је одржана 7. септембра 2017. године, а на основу којег се јасно види да ово тело </w:t>
      </w:r>
      <w:r w:rsidR="00056123" w:rsidRPr="0036395A">
        <w:rPr>
          <w:rFonts w:ascii="Times New Roman" w:eastAsia="Calibri" w:hAnsi="Times New Roman" w:cs="Times New Roman"/>
          <w:noProof/>
          <w:sz w:val="24"/>
          <w:szCs w:val="24"/>
          <w:lang w:val="sr-Cyrl-CS"/>
        </w:rPr>
        <w:t xml:space="preserve">редовно одржава </w:t>
      </w:r>
      <w:r w:rsidRPr="0036395A">
        <w:rPr>
          <w:rFonts w:ascii="Times New Roman" w:eastAsia="Calibri" w:hAnsi="Times New Roman" w:cs="Times New Roman"/>
          <w:noProof/>
          <w:sz w:val="24"/>
          <w:szCs w:val="24"/>
          <w:lang w:val="sr-Cyrl-CS"/>
        </w:rPr>
        <w:t xml:space="preserve">седници и обавља послове и задатке који су му </w:t>
      </w:r>
      <w:r w:rsidR="00056123" w:rsidRPr="0036395A">
        <w:rPr>
          <w:rFonts w:ascii="Times New Roman" w:eastAsia="Calibri" w:hAnsi="Times New Roman" w:cs="Times New Roman"/>
          <w:noProof/>
          <w:sz w:val="24"/>
          <w:szCs w:val="24"/>
          <w:lang w:val="sr-Cyrl-CS"/>
        </w:rPr>
        <w:t>поверени</w:t>
      </w:r>
      <w:r w:rsidRPr="0036395A">
        <w:rPr>
          <w:rFonts w:ascii="Times New Roman" w:eastAsia="Calibri" w:hAnsi="Times New Roman" w:cs="Times New Roman"/>
          <w:noProof/>
          <w:sz w:val="24"/>
          <w:szCs w:val="24"/>
          <w:lang w:val="sr-Cyrl-CS"/>
        </w:rPr>
        <w:t>.</w:t>
      </w:r>
    </w:p>
    <w:p w:rsidR="00AE47D5" w:rsidRPr="0036395A" w:rsidRDefault="00AE47D5" w:rsidP="00E8098A">
      <w:pPr>
        <w:tabs>
          <w:tab w:val="left" w:pos="5556"/>
        </w:tabs>
        <w:spacing w:after="240"/>
        <w:ind w:firstLine="720"/>
        <w:jc w:val="both"/>
        <w:rPr>
          <w:rFonts w:ascii="Times New Roman" w:eastAsia="Calibri" w:hAnsi="Times New Roman" w:cs="Times New Roman"/>
          <w:noProof/>
          <w:sz w:val="24"/>
          <w:szCs w:val="24"/>
          <w:lang w:val="sr-Cyrl-CS"/>
        </w:rPr>
      </w:pPr>
      <w:r w:rsidRPr="0036395A">
        <w:rPr>
          <w:rFonts w:ascii="Times New Roman" w:eastAsia="Calibri" w:hAnsi="Times New Roman" w:cs="Times New Roman"/>
          <w:noProof/>
          <w:sz w:val="24"/>
          <w:szCs w:val="24"/>
          <w:lang w:val="sr-Cyrl-CS"/>
        </w:rPr>
        <w:t>Истакнуто је да Одбор за културу и информисање није тело које врши избор чланове Савета, већ је та обавеза искључиво на Народној скупштини.</w:t>
      </w:r>
    </w:p>
    <w:p w:rsidR="009E3F20" w:rsidRPr="0036395A" w:rsidRDefault="009E3F20" w:rsidP="009E3F20">
      <w:pPr>
        <w:tabs>
          <w:tab w:val="left" w:pos="709"/>
        </w:tabs>
        <w:spacing w:after="240" w:line="240" w:lineRule="auto"/>
        <w:jc w:val="both"/>
        <w:rPr>
          <w:rFonts w:ascii="Times New Roman" w:eastAsia="Calibri" w:hAnsi="Times New Roman" w:cs="Times New Roman"/>
          <w:noProof/>
          <w:sz w:val="24"/>
          <w:szCs w:val="24"/>
          <w:lang w:val="uz-Cyrl-UZ"/>
        </w:rPr>
      </w:pPr>
      <w:r w:rsidRPr="0036395A">
        <w:rPr>
          <w:rFonts w:ascii="Times New Roman" w:eastAsia="Calibri" w:hAnsi="Times New Roman" w:cs="Times New Roman"/>
          <w:noProof/>
          <w:sz w:val="24"/>
          <w:szCs w:val="24"/>
          <w:lang w:val="uz-Cyrl-UZ"/>
        </w:rPr>
        <w:tab/>
      </w:r>
      <w:r w:rsidR="00E8098A" w:rsidRPr="0036395A">
        <w:rPr>
          <w:rFonts w:ascii="Times New Roman" w:eastAsia="Calibri" w:hAnsi="Times New Roman" w:cs="Times New Roman"/>
          <w:noProof/>
          <w:sz w:val="24"/>
          <w:szCs w:val="24"/>
          <w:lang w:val="uz-Cyrl-UZ"/>
        </w:rPr>
        <w:t>Председник Одбора</w:t>
      </w:r>
      <w:r w:rsidRPr="0036395A">
        <w:rPr>
          <w:rFonts w:ascii="Times New Roman" w:eastAsia="Calibri" w:hAnsi="Times New Roman" w:cs="Times New Roman"/>
          <w:noProof/>
          <w:sz w:val="24"/>
          <w:szCs w:val="24"/>
          <w:lang w:val="uz-Cyrl-UZ"/>
        </w:rPr>
        <w:t xml:space="preserve"> је </w:t>
      </w:r>
      <w:r w:rsidR="00CA2BEE" w:rsidRPr="0036395A">
        <w:rPr>
          <w:rFonts w:ascii="Times New Roman" w:eastAsia="Calibri" w:hAnsi="Times New Roman" w:cs="Times New Roman"/>
          <w:noProof/>
          <w:sz w:val="24"/>
          <w:szCs w:val="24"/>
          <w:lang w:val="uz-Cyrl-UZ"/>
        </w:rPr>
        <w:t>закључио</w:t>
      </w:r>
      <w:r w:rsidRPr="0036395A">
        <w:rPr>
          <w:rFonts w:ascii="Times New Roman" w:eastAsia="Calibri" w:hAnsi="Times New Roman" w:cs="Times New Roman"/>
          <w:noProof/>
          <w:sz w:val="24"/>
          <w:szCs w:val="24"/>
          <w:lang w:val="uz-Cyrl-UZ"/>
        </w:rPr>
        <w:t xml:space="preserve"> расправу у вези са овом тачком Дневног реда.</w:t>
      </w:r>
    </w:p>
    <w:p w:rsidR="00E8098A" w:rsidRPr="0036395A" w:rsidRDefault="00E8098A" w:rsidP="001C5425">
      <w:pPr>
        <w:tabs>
          <w:tab w:val="left" w:pos="709"/>
        </w:tabs>
        <w:spacing w:after="120" w:line="240" w:lineRule="auto"/>
        <w:jc w:val="both"/>
        <w:rPr>
          <w:rFonts w:ascii="Times New Roman" w:eastAsia="Calibri" w:hAnsi="Times New Roman" w:cs="Times New Roman"/>
          <w:noProof/>
          <w:sz w:val="24"/>
          <w:szCs w:val="24"/>
        </w:rPr>
      </w:pPr>
      <w:r w:rsidRPr="0036395A">
        <w:rPr>
          <w:rFonts w:ascii="Times New Roman" w:eastAsia="Calibri" w:hAnsi="Times New Roman" w:cs="Times New Roman"/>
          <w:noProof/>
          <w:sz w:val="24"/>
          <w:szCs w:val="24"/>
          <w:lang w:val="uz-Cyrl-UZ"/>
        </w:rPr>
        <w:tab/>
        <w:t>Председник Одбора је још једном упознао чланове Одбора са Збирном листом кандидата за чланове Националног савета за културу, на којој се налазе</w:t>
      </w:r>
      <w:r w:rsidRPr="0036395A">
        <w:rPr>
          <w:rFonts w:ascii="Times New Roman" w:eastAsia="Calibri" w:hAnsi="Times New Roman" w:cs="Times New Roman"/>
          <w:noProof/>
          <w:sz w:val="24"/>
          <w:szCs w:val="24"/>
        </w:rPr>
        <w:t>:</w:t>
      </w:r>
    </w:p>
    <w:p w:rsidR="00E8098A" w:rsidRPr="0036395A" w:rsidRDefault="00B41108" w:rsidP="001C5425">
      <w:pPr>
        <w:autoSpaceDE w:val="0"/>
        <w:autoSpaceDN w:val="0"/>
        <w:adjustRightInd w:val="0"/>
        <w:spacing w:before="67" w:after="120" w:line="274" w:lineRule="exact"/>
        <w:ind w:firstLine="720"/>
        <w:jc w:val="both"/>
        <w:rPr>
          <w:rFonts w:ascii="Times New Roman" w:eastAsiaTheme="minorEastAsia" w:hAnsi="Times New Roman" w:cs="Times New Roman"/>
          <w:sz w:val="24"/>
          <w:szCs w:val="24"/>
          <w:lang w:val="sr-Cyrl-RS" w:eastAsia="sr-Cyrl-CS"/>
        </w:rPr>
      </w:pPr>
      <w:r w:rsidRPr="0036395A">
        <w:rPr>
          <w:rFonts w:ascii="Times New Roman" w:eastAsiaTheme="minorEastAsia" w:hAnsi="Times New Roman" w:cs="Times New Roman"/>
          <w:bCs/>
          <w:sz w:val="24"/>
          <w:szCs w:val="24"/>
          <w:lang w:eastAsia="sr-Cyrl-CS"/>
        </w:rPr>
        <w:t xml:space="preserve">1) </w:t>
      </w:r>
      <w:proofErr w:type="gramStart"/>
      <w:r w:rsidR="00E8098A" w:rsidRPr="0036395A">
        <w:rPr>
          <w:rFonts w:ascii="Times New Roman" w:eastAsiaTheme="minorEastAsia" w:hAnsi="Times New Roman" w:cs="Times New Roman"/>
          <w:sz w:val="24"/>
          <w:szCs w:val="24"/>
          <w:lang w:val="sr-Cyrl-CS" w:eastAsia="sr-Cyrl-CS"/>
        </w:rPr>
        <w:t>четири</w:t>
      </w:r>
      <w:proofErr w:type="gramEnd"/>
      <w:r w:rsidR="00E8098A" w:rsidRPr="0036395A">
        <w:rPr>
          <w:rFonts w:ascii="Times New Roman" w:eastAsiaTheme="minorEastAsia" w:hAnsi="Times New Roman" w:cs="Times New Roman"/>
          <w:sz w:val="24"/>
          <w:szCs w:val="24"/>
          <w:lang w:val="sr-Cyrl-CS" w:eastAsia="sr-Cyrl-CS"/>
        </w:rPr>
        <w:t xml:space="preserve"> </w:t>
      </w:r>
      <w:r w:rsidR="00E8098A" w:rsidRPr="0036395A">
        <w:rPr>
          <w:rFonts w:ascii="Times New Roman" w:eastAsiaTheme="minorEastAsia" w:hAnsi="Times New Roman" w:cs="Times New Roman"/>
          <w:sz w:val="24"/>
          <w:szCs w:val="24"/>
          <w:lang w:val="sr-Cyrl-RS" w:eastAsia="sr-Cyrl-CS"/>
        </w:rPr>
        <w:t>кандидата</w:t>
      </w:r>
      <w:r w:rsidR="00E8098A" w:rsidRPr="0036395A">
        <w:rPr>
          <w:rFonts w:ascii="Times New Roman" w:eastAsiaTheme="minorEastAsia" w:hAnsi="Times New Roman" w:cs="Times New Roman"/>
          <w:sz w:val="24"/>
          <w:szCs w:val="24"/>
          <w:lang w:eastAsia="sr-Cyrl-CS"/>
        </w:rPr>
        <w:t xml:space="preserve"> </w:t>
      </w:r>
      <w:r w:rsidR="00E8098A" w:rsidRPr="0036395A">
        <w:rPr>
          <w:rFonts w:ascii="Times New Roman" w:eastAsiaTheme="minorEastAsia" w:hAnsi="Times New Roman" w:cs="Times New Roman"/>
          <w:sz w:val="24"/>
          <w:szCs w:val="24"/>
          <w:lang w:val="sr-Latn-RS" w:eastAsia="sr-Cyrl-CS"/>
        </w:rPr>
        <w:t>(</w:t>
      </w:r>
      <w:r w:rsidR="00E8098A" w:rsidRPr="0036395A">
        <w:rPr>
          <w:rFonts w:ascii="Times New Roman" w:eastAsiaTheme="minorEastAsia" w:hAnsi="Times New Roman" w:cs="Times New Roman"/>
          <w:sz w:val="24"/>
          <w:szCs w:val="24"/>
          <w:lang w:val="sr-Cyrl-RS" w:eastAsia="sr-Cyrl-CS"/>
        </w:rPr>
        <w:t>бира се четири члана</w:t>
      </w:r>
      <w:r w:rsidR="00E8098A" w:rsidRPr="0036395A">
        <w:rPr>
          <w:rFonts w:ascii="Times New Roman" w:eastAsiaTheme="minorEastAsia" w:hAnsi="Times New Roman" w:cs="Times New Roman"/>
          <w:sz w:val="24"/>
          <w:szCs w:val="24"/>
          <w:lang w:val="sr-Latn-RS" w:eastAsia="sr-Cyrl-CS"/>
        </w:rPr>
        <w:t>)</w:t>
      </w:r>
      <w:r w:rsidR="00E8098A" w:rsidRPr="0036395A">
        <w:rPr>
          <w:rFonts w:ascii="Times New Roman" w:eastAsiaTheme="minorEastAsia" w:hAnsi="Times New Roman" w:cs="Times New Roman"/>
          <w:sz w:val="24"/>
          <w:szCs w:val="24"/>
          <w:lang w:val="sr-Cyrl-CS" w:eastAsia="sr-Cyrl-CS"/>
        </w:rPr>
        <w:t xml:space="preserve"> из реда истакнутих уметника и стручњака у култури, </w:t>
      </w:r>
      <w:r w:rsidR="00056123" w:rsidRPr="0036395A">
        <w:rPr>
          <w:rFonts w:ascii="Times New Roman" w:eastAsiaTheme="minorEastAsia" w:hAnsi="Times New Roman" w:cs="Times New Roman"/>
          <w:sz w:val="24"/>
          <w:szCs w:val="24"/>
          <w:lang w:eastAsia="sr-Cyrl-CS"/>
        </w:rPr>
        <w:t xml:space="preserve">a </w:t>
      </w:r>
      <w:r w:rsidR="00056123" w:rsidRPr="0036395A">
        <w:rPr>
          <w:rFonts w:ascii="Times New Roman" w:eastAsiaTheme="minorEastAsia" w:hAnsi="Times New Roman" w:cs="Times New Roman"/>
          <w:sz w:val="24"/>
          <w:szCs w:val="24"/>
          <w:lang w:val="sr-Cyrl-RS" w:eastAsia="sr-Cyrl-CS"/>
        </w:rPr>
        <w:t>које је предложила</w:t>
      </w:r>
      <w:r w:rsidR="00E8098A" w:rsidRPr="0036395A">
        <w:rPr>
          <w:rFonts w:ascii="Times New Roman" w:eastAsiaTheme="minorEastAsia" w:hAnsi="Times New Roman" w:cs="Times New Roman"/>
          <w:sz w:val="24"/>
          <w:szCs w:val="24"/>
          <w:lang w:val="sr-Cyrl-CS" w:eastAsia="sr-Cyrl-CS"/>
        </w:rPr>
        <w:t xml:space="preserve"> Влад</w:t>
      </w:r>
      <w:r w:rsidR="00056123" w:rsidRPr="0036395A">
        <w:rPr>
          <w:rFonts w:ascii="Times New Roman" w:eastAsiaTheme="minorEastAsia" w:hAnsi="Times New Roman" w:cs="Times New Roman"/>
          <w:sz w:val="24"/>
          <w:szCs w:val="24"/>
          <w:lang w:val="sr-Cyrl-CS" w:eastAsia="sr-Cyrl-CS"/>
        </w:rPr>
        <w:t>а</w:t>
      </w:r>
      <w:r w:rsidR="00E8098A" w:rsidRPr="0036395A">
        <w:rPr>
          <w:rFonts w:ascii="Times New Roman" w:eastAsiaTheme="minorEastAsia" w:hAnsi="Times New Roman" w:cs="Times New Roman"/>
          <w:sz w:val="24"/>
          <w:szCs w:val="24"/>
          <w:lang w:eastAsia="sr-Cyrl-CS"/>
        </w:rPr>
        <w:t>:</w:t>
      </w:r>
    </w:p>
    <w:p w:rsidR="00E8098A" w:rsidRPr="0036395A" w:rsidRDefault="00E8098A" w:rsidP="001C5425">
      <w:pPr>
        <w:widowControl w:val="0"/>
        <w:tabs>
          <w:tab w:val="left" w:pos="709"/>
        </w:tabs>
        <w:autoSpaceDE w:val="0"/>
        <w:autoSpaceDN w:val="0"/>
        <w:adjustRightInd w:val="0"/>
        <w:spacing w:before="5" w:after="60" w:line="274"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val="sr-Cyrl-RS"/>
        </w:rPr>
        <w:tab/>
        <w:t xml:space="preserve">- </w:t>
      </w:r>
      <w:r w:rsidRPr="0036395A">
        <w:rPr>
          <w:rFonts w:ascii="Times New Roman" w:eastAsiaTheme="minorEastAsia" w:hAnsi="Times New Roman" w:cs="Times New Roman"/>
          <w:bCs/>
          <w:sz w:val="24"/>
          <w:szCs w:val="24"/>
          <w:lang w:val="sr-Cyrl-CS" w:eastAsia="sr-Cyrl-CS"/>
        </w:rPr>
        <w:t xml:space="preserve">Душан Ковачевић, </w:t>
      </w:r>
      <w:r w:rsidRPr="0036395A">
        <w:rPr>
          <w:rFonts w:ascii="Times New Roman" w:eastAsiaTheme="minorEastAsia" w:hAnsi="Times New Roman" w:cs="Times New Roman"/>
          <w:sz w:val="24"/>
          <w:szCs w:val="24"/>
          <w:lang w:val="sr-Cyrl-CS" w:eastAsia="sr-Cyrl-CS"/>
        </w:rPr>
        <w:t>дипломирани драматург</w:t>
      </w:r>
      <w:r w:rsidRPr="0036395A">
        <w:rPr>
          <w:rFonts w:ascii="Times New Roman" w:eastAsiaTheme="minorEastAsia" w:hAnsi="Times New Roman" w:cs="Times New Roman"/>
          <w:sz w:val="24"/>
          <w:szCs w:val="24"/>
          <w:lang w:eastAsia="sr-Cyrl-CS"/>
        </w:rPr>
        <w:t>;</w:t>
      </w:r>
    </w:p>
    <w:p w:rsidR="00E8098A" w:rsidRPr="0036395A" w:rsidRDefault="00E8098A" w:rsidP="001C5425">
      <w:pPr>
        <w:widowControl w:val="0"/>
        <w:tabs>
          <w:tab w:val="left" w:pos="709"/>
        </w:tabs>
        <w:autoSpaceDE w:val="0"/>
        <w:autoSpaceDN w:val="0"/>
        <w:adjustRightInd w:val="0"/>
        <w:spacing w:after="60" w:line="274"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bCs/>
          <w:sz w:val="24"/>
          <w:szCs w:val="24"/>
          <w:lang w:val="sr-Cyrl-CS" w:eastAsia="sr-Cyrl-CS"/>
        </w:rPr>
        <w:tab/>
        <w:t xml:space="preserve">- Никола Шуица, </w:t>
      </w:r>
      <w:r w:rsidRPr="0036395A">
        <w:rPr>
          <w:rFonts w:ascii="Times New Roman" w:eastAsiaTheme="minorEastAsia" w:hAnsi="Times New Roman" w:cs="Times New Roman"/>
          <w:sz w:val="24"/>
          <w:szCs w:val="24"/>
          <w:lang w:val="sr-Cyrl-CS" w:eastAsia="sr-Cyrl-CS"/>
        </w:rPr>
        <w:t>доктор ликовних уметности</w:t>
      </w:r>
      <w:r w:rsidRPr="0036395A">
        <w:rPr>
          <w:rFonts w:ascii="Times New Roman" w:eastAsiaTheme="minorEastAsia" w:hAnsi="Times New Roman" w:cs="Times New Roman"/>
          <w:sz w:val="24"/>
          <w:szCs w:val="24"/>
          <w:lang w:eastAsia="sr-Cyrl-CS"/>
        </w:rPr>
        <w:t>;</w:t>
      </w:r>
    </w:p>
    <w:p w:rsidR="00E8098A" w:rsidRPr="0036395A" w:rsidRDefault="00E8098A" w:rsidP="001C5425">
      <w:pPr>
        <w:widowControl w:val="0"/>
        <w:tabs>
          <w:tab w:val="left" w:pos="709"/>
        </w:tabs>
        <w:autoSpaceDE w:val="0"/>
        <w:autoSpaceDN w:val="0"/>
        <w:adjustRightInd w:val="0"/>
        <w:spacing w:after="60" w:line="274"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bCs/>
          <w:sz w:val="24"/>
          <w:szCs w:val="24"/>
          <w:lang w:val="sr-Cyrl-CS" w:eastAsia="sr-Cyrl-CS"/>
        </w:rPr>
        <w:tab/>
        <w:t xml:space="preserve">- Ђорђе Ђурић, </w:t>
      </w:r>
      <w:r w:rsidRPr="0036395A">
        <w:rPr>
          <w:rFonts w:ascii="Times New Roman" w:eastAsiaTheme="minorEastAsia" w:hAnsi="Times New Roman" w:cs="Times New Roman"/>
          <w:sz w:val="24"/>
          <w:szCs w:val="24"/>
          <w:lang w:val="sr-Cyrl-CS" w:eastAsia="sr-Cyrl-CS"/>
        </w:rPr>
        <w:t>професор опште историје</w:t>
      </w:r>
      <w:r w:rsidRPr="0036395A">
        <w:rPr>
          <w:rFonts w:ascii="Times New Roman" w:eastAsiaTheme="minorEastAsia" w:hAnsi="Times New Roman" w:cs="Times New Roman"/>
          <w:sz w:val="24"/>
          <w:szCs w:val="24"/>
          <w:lang w:eastAsia="sr-Cyrl-CS"/>
        </w:rPr>
        <w:t>;</w:t>
      </w:r>
    </w:p>
    <w:p w:rsidR="00E8098A" w:rsidRPr="0036395A" w:rsidRDefault="00E8098A" w:rsidP="001C5425">
      <w:pPr>
        <w:widowControl w:val="0"/>
        <w:tabs>
          <w:tab w:val="left" w:pos="709"/>
        </w:tabs>
        <w:autoSpaceDE w:val="0"/>
        <w:autoSpaceDN w:val="0"/>
        <w:adjustRightInd w:val="0"/>
        <w:spacing w:after="240" w:line="274" w:lineRule="exact"/>
        <w:jc w:val="both"/>
        <w:rPr>
          <w:rFonts w:ascii="Times New Roman" w:eastAsiaTheme="minorEastAsia" w:hAnsi="Times New Roman" w:cs="Times New Roman"/>
          <w:sz w:val="24"/>
          <w:szCs w:val="24"/>
          <w:lang w:val="sr-Cyrl-CS" w:eastAsia="sr-Cyrl-CS"/>
        </w:rPr>
      </w:pPr>
      <w:r w:rsidRPr="0036395A">
        <w:rPr>
          <w:rFonts w:ascii="Times New Roman" w:eastAsiaTheme="minorEastAsia" w:hAnsi="Times New Roman" w:cs="Times New Roman"/>
          <w:bCs/>
          <w:sz w:val="24"/>
          <w:szCs w:val="24"/>
          <w:lang w:val="sr-Cyrl-CS" w:eastAsia="sr-Cyrl-CS"/>
        </w:rPr>
        <w:tab/>
        <w:t xml:space="preserve">- Светислав Божић, </w:t>
      </w:r>
      <w:r w:rsidRPr="0036395A">
        <w:rPr>
          <w:rFonts w:ascii="Times New Roman" w:eastAsiaTheme="minorEastAsia" w:hAnsi="Times New Roman" w:cs="Times New Roman"/>
          <w:sz w:val="24"/>
          <w:szCs w:val="24"/>
          <w:lang w:val="sr-Cyrl-CS" w:eastAsia="sr-Cyrl-CS"/>
        </w:rPr>
        <w:t>композитор.</w:t>
      </w:r>
    </w:p>
    <w:p w:rsidR="00B41108" w:rsidRPr="0036395A" w:rsidRDefault="00B41108" w:rsidP="001C5425">
      <w:pPr>
        <w:autoSpaceDE w:val="0"/>
        <w:autoSpaceDN w:val="0"/>
        <w:adjustRightInd w:val="0"/>
        <w:spacing w:before="48" w:after="120" w:line="274" w:lineRule="exact"/>
        <w:ind w:firstLine="720"/>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eastAsia="sr-Cyrl-CS"/>
        </w:rPr>
        <w:t xml:space="preserve">2) </w:t>
      </w:r>
      <w:proofErr w:type="gramStart"/>
      <w:r w:rsidRPr="0036395A">
        <w:rPr>
          <w:rFonts w:ascii="Times New Roman" w:eastAsiaTheme="minorEastAsia" w:hAnsi="Times New Roman" w:cs="Times New Roman"/>
          <w:sz w:val="24"/>
          <w:szCs w:val="24"/>
          <w:lang w:val="sr-Cyrl-RS" w:eastAsia="sr-Cyrl-CS"/>
        </w:rPr>
        <w:t>седам</w:t>
      </w:r>
      <w:proofErr w:type="gramEnd"/>
      <w:r w:rsidRPr="0036395A">
        <w:rPr>
          <w:rFonts w:ascii="Times New Roman" w:eastAsiaTheme="minorEastAsia" w:hAnsi="Times New Roman" w:cs="Times New Roman"/>
          <w:sz w:val="24"/>
          <w:szCs w:val="24"/>
          <w:lang w:val="sr-Cyrl-RS" w:eastAsia="sr-Cyrl-CS"/>
        </w:rPr>
        <w:t xml:space="preserve"> кандидата</w:t>
      </w:r>
      <w:r w:rsidR="00E8098A" w:rsidRPr="0036395A">
        <w:rPr>
          <w:rFonts w:ascii="Times New Roman" w:eastAsiaTheme="minorEastAsia" w:hAnsi="Times New Roman" w:cs="Times New Roman"/>
          <w:sz w:val="24"/>
          <w:szCs w:val="24"/>
          <w:lang w:val="sr-Cyrl-CS" w:eastAsia="sr-Cyrl-CS"/>
        </w:rPr>
        <w:t xml:space="preserve"> </w:t>
      </w:r>
      <w:r w:rsidRPr="0036395A">
        <w:rPr>
          <w:rFonts w:ascii="Times New Roman" w:eastAsiaTheme="minorEastAsia" w:hAnsi="Times New Roman" w:cs="Times New Roman"/>
          <w:sz w:val="24"/>
          <w:szCs w:val="24"/>
          <w:lang w:val="sr-Cyrl-CS" w:eastAsia="sr-Cyrl-CS"/>
        </w:rPr>
        <w:t xml:space="preserve">(бира се четири </w:t>
      </w:r>
      <w:r w:rsidR="00E8098A" w:rsidRPr="0036395A">
        <w:rPr>
          <w:rFonts w:ascii="Times New Roman" w:eastAsiaTheme="minorEastAsia" w:hAnsi="Times New Roman" w:cs="Times New Roman"/>
          <w:sz w:val="24"/>
          <w:szCs w:val="24"/>
          <w:lang w:val="sr-Cyrl-CS" w:eastAsia="sr-Cyrl-CS"/>
        </w:rPr>
        <w:t>члана</w:t>
      </w:r>
      <w:r w:rsidRPr="0036395A">
        <w:rPr>
          <w:rFonts w:ascii="Times New Roman" w:eastAsiaTheme="minorEastAsia" w:hAnsi="Times New Roman" w:cs="Times New Roman"/>
          <w:sz w:val="24"/>
          <w:szCs w:val="24"/>
          <w:lang w:val="sr-Cyrl-CS" w:eastAsia="sr-Cyrl-CS"/>
        </w:rPr>
        <w:t>)</w:t>
      </w:r>
      <w:r w:rsidR="00E8098A" w:rsidRPr="0036395A">
        <w:rPr>
          <w:rFonts w:ascii="Times New Roman" w:eastAsiaTheme="minorEastAsia" w:hAnsi="Times New Roman" w:cs="Times New Roman"/>
          <w:sz w:val="24"/>
          <w:szCs w:val="24"/>
          <w:lang w:val="sr-Cyrl-CS" w:eastAsia="sr-Cyrl-CS"/>
        </w:rPr>
        <w:t xml:space="preserve"> из реда запослених у установама културе</w:t>
      </w:r>
      <w:r w:rsidR="00E8098A" w:rsidRPr="0036395A">
        <w:rPr>
          <w:rFonts w:ascii="Times New Roman" w:eastAsiaTheme="minorEastAsia" w:hAnsi="Times New Roman" w:cs="Times New Roman"/>
          <w:sz w:val="24"/>
          <w:szCs w:val="24"/>
          <w:lang w:eastAsia="sr-Cyrl-CS"/>
        </w:rPr>
        <w:t>,</w:t>
      </w:r>
      <w:r w:rsidR="00E8098A" w:rsidRPr="0036395A">
        <w:rPr>
          <w:rFonts w:ascii="Times New Roman" w:eastAsiaTheme="minorEastAsia" w:hAnsi="Times New Roman" w:cs="Times New Roman"/>
          <w:sz w:val="24"/>
          <w:szCs w:val="24"/>
          <w:lang w:val="sr-Cyrl-CS" w:eastAsia="sr-Cyrl-CS"/>
        </w:rPr>
        <w:t xml:space="preserve"> </w:t>
      </w:r>
      <w:r w:rsidR="00056123" w:rsidRPr="0036395A">
        <w:rPr>
          <w:rFonts w:ascii="Times New Roman" w:eastAsiaTheme="minorEastAsia" w:hAnsi="Times New Roman" w:cs="Times New Roman"/>
          <w:sz w:val="24"/>
          <w:szCs w:val="24"/>
          <w:lang w:val="sr-Cyrl-CS" w:eastAsia="sr-Cyrl-CS"/>
        </w:rPr>
        <w:t>a које су предложиле установе</w:t>
      </w:r>
      <w:r w:rsidR="00E8098A" w:rsidRPr="0036395A">
        <w:rPr>
          <w:rFonts w:ascii="Times New Roman" w:eastAsiaTheme="minorEastAsia" w:hAnsi="Times New Roman" w:cs="Times New Roman"/>
          <w:sz w:val="24"/>
          <w:szCs w:val="24"/>
          <w:lang w:val="sr-Cyrl-CS" w:eastAsia="sr-Cyrl-CS"/>
        </w:rPr>
        <w:t xml:space="preserve"> културе чиј</w:t>
      </w:r>
      <w:r w:rsidR="00E8098A" w:rsidRPr="0036395A">
        <w:rPr>
          <w:rFonts w:ascii="Times New Roman" w:eastAsiaTheme="minorEastAsia" w:hAnsi="Times New Roman" w:cs="Times New Roman"/>
          <w:sz w:val="24"/>
          <w:szCs w:val="24"/>
          <w:lang w:val="sr-Cyrl-RS" w:eastAsia="sr-Cyrl-CS"/>
        </w:rPr>
        <w:t>и</w:t>
      </w:r>
      <w:r w:rsidR="00E8098A" w:rsidRPr="0036395A">
        <w:rPr>
          <w:rFonts w:ascii="Times New Roman" w:eastAsiaTheme="minorEastAsia" w:hAnsi="Times New Roman" w:cs="Times New Roman"/>
          <w:sz w:val="24"/>
          <w:szCs w:val="24"/>
          <w:lang w:val="sr-Cyrl-CS" w:eastAsia="sr-Cyrl-CS"/>
        </w:rPr>
        <w:t xml:space="preserve"> су оснивачи Република, аутономне покрајине и јединице локалне самоуправе</w:t>
      </w:r>
      <w:r w:rsidR="00E8098A" w:rsidRPr="0036395A">
        <w:rPr>
          <w:rFonts w:ascii="Times New Roman" w:eastAsiaTheme="minorEastAsia" w:hAnsi="Times New Roman" w:cs="Times New Roman"/>
          <w:sz w:val="24"/>
          <w:szCs w:val="24"/>
          <w:lang w:eastAsia="sr-Cyrl-CS"/>
        </w:rPr>
        <w:t>:</w:t>
      </w:r>
    </w:p>
    <w:p w:rsidR="00E8098A" w:rsidRPr="0036395A" w:rsidRDefault="001C5425" w:rsidP="001C5425">
      <w:pPr>
        <w:tabs>
          <w:tab w:val="left" w:pos="709"/>
        </w:tabs>
        <w:autoSpaceDE w:val="0"/>
        <w:autoSpaceDN w:val="0"/>
        <w:adjustRightInd w:val="0"/>
        <w:spacing w:after="60" w:line="278"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eastAsia="sr-Cyrl-CS"/>
        </w:rPr>
        <w:tab/>
      </w:r>
      <w:r w:rsidR="00B41108" w:rsidRPr="0036395A">
        <w:rPr>
          <w:rFonts w:ascii="Times New Roman" w:eastAsiaTheme="minorEastAsia" w:hAnsi="Times New Roman" w:cs="Times New Roman"/>
          <w:sz w:val="24"/>
          <w:szCs w:val="24"/>
          <w:lang w:val="sr-Cyrl-CS" w:eastAsia="sr-Cyrl-CS"/>
        </w:rPr>
        <w:t xml:space="preserve">- </w:t>
      </w:r>
      <w:r w:rsidR="00E8098A" w:rsidRPr="0036395A">
        <w:rPr>
          <w:rFonts w:ascii="Times New Roman" w:eastAsiaTheme="minorEastAsia" w:hAnsi="Times New Roman" w:cs="Times New Roman"/>
          <w:bCs/>
          <w:sz w:val="24"/>
          <w:szCs w:val="24"/>
          <w:lang w:val="sr-Cyrl-CS" w:eastAsia="sr-Cyrl-CS"/>
        </w:rPr>
        <w:t xml:space="preserve">др Драгана Ковачић </w:t>
      </w:r>
      <w:r w:rsidR="00E8098A" w:rsidRPr="0036395A">
        <w:rPr>
          <w:rFonts w:ascii="Times New Roman" w:eastAsiaTheme="minorEastAsia" w:hAnsi="Times New Roman" w:cs="Times New Roman"/>
          <w:sz w:val="24"/>
          <w:szCs w:val="24"/>
          <w:lang w:val="sr-Cyrl-CS" w:eastAsia="sr-Cyrl-CS"/>
        </w:rPr>
        <w:t xml:space="preserve">или </w:t>
      </w:r>
      <w:r w:rsidR="00E8098A" w:rsidRPr="0036395A">
        <w:rPr>
          <w:rFonts w:ascii="Times New Roman" w:eastAsiaTheme="minorEastAsia" w:hAnsi="Times New Roman" w:cs="Times New Roman"/>
          <w:bCs/>
          <w:sz w:val="24"/>
          <w:szCs w:val="24"/>
          <w:lang w:val="sr-Cyrl-CS" w:eastAsia="sr-Cyrl-CS"/>
        </w:rPr>
        <w:t xml:space="preserve">Весна Башић, </w:t>
      </w:r>
      <w:r w:rsidR="00E8098A" w:rsidRPr="0036395A">
        <w:rPr>
          <w:rFonts w:ascii="Times New Roman" w:eastAsiaTheme="minorEastAsia" w:hAnsi="Times New Roman" w:cs="Times New Roman"/>
          <w:sz w:val="24"/>
          <w:szCs w:val="24"/>
          <w:lang w:val="sr-Cyrl-CS" w:eastAsia="sr-Cyrl-CS"/>
        </w:rPr>
        <w:t>на предлог Народног музеја у</w:t>
      </w:r>
      <w:r w:rsidR="00B41108" w:rsidRPr="0036395A">
        <w:rPr>
          <w:rFonts w:ascii="Times New Roman" w:eastAsiaTheme="minorEastAsia" w:hAnsi="Times New Roman" w:cs="Times New Roman"/>
          <w:sz w:val="24"/>
          <w:szCs w:val="24"/>
          <w:lang w:val="sr-Cyrl-CS" w:eastAsia="sr-Cyrl-CS"/>
        </w:rPr>
        <w:t xml:space="preserve"> </w:t>
      </w:r>
      <w:r w:rsidR="00E8098A" w:rsidRPr="0036395A">
        <w:rPr>
          <w:rFonts w:ascii="Times New Roman" w:eastAsiaTheme="minorEastAsia" w:hAnsi="Times New Roman" w:cs="Times New Roman"/>
          <w:sz w:val="24"/>
          <w:szCs w:val="24"/>
          <w:lang w:val="sr-Cyrl-CS" w:eastAsia="sr-Cyrl-CS"/>
        </w:rPr>
        <w:t>Београду</w:t>
      </w:r>
      <w:r w:rsidR="00B41108" w:rsidRPr="0036395A">
        <w:rPr>
          <w:rFonts w:ascii="Times New Roman" w:eastAsiaTheme="minorEastAsia" w:hAnsi="Times New Roman" w:cs="Times New Roman"/>
          <w:sz w:val="24"/>
          <w:szCs w:val="24"/>
          <w:lang w:eastAsia="sr-Cyrl-CS"/>
        </w:rPr>
        <w:t>;</w:t>
      </w:r>
    </w:p>
    <w:p w:rsidR="00E8098A" w:rsidRPr="0036395A" w:rsidRDefault="00B41108" w:rsidP="001C5425">
      <w:pPr>
        <w:widowControl w:val="0"/>
        <w:tabs>
          <w:tab w:val="left" w:pos="709"/>
        </w:tabs>
        <w:autoSpaceDE w:val="0"/>
        <w:autoSpaceDN w:val="0"/>
        <w:adjustRightInd w:val="0"/>
        <w:spacing w:after="60" w:line="278"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bCs/>
          <w:sz w:val="24"/>
          <w:szCs w:val="24"/>
          <w:lang w:val="sr-Cyrl-CS" w:eastAsia="sr-Cyrl-CS"/>
        </w:rPr>
        <w:tab/>
        <w:t>-</w:t>
      </w:r>
      <w:r w:rsidR="001C5425" w:rsidRPr="0036395A">
        <w:rPr>
          <w:rFonts w:ascii="Times New Roman" w:eastAsiaTheme="minorEastAsia" w:hAnsi="Times New Roman" w:cs="Times New Roman"/>
          <w:bCs/>
          <w:sz w:val="24"/>
          <w:szCs w:val="24"/>
          <w:lang w:eastAsia="sr-Cyrl-CS"/>
        </w:rPr>
        <w:t xml:space="preserve"> </w:t>
      </w:r>
      <w:r w:rsidR="00E8098A" w:rsidRPr="0036395A">
        <w:rPr>
          <w:rFonts w:ascii="Times New Roman" w:eastAsiaTheme="minorEastAsia" w:hAnsi="Times New Roman" w:cs="Times New Roman"/>
          <w:bCs/>
          <w:sz w:val="24"/>
          <w:szCs w:val="24"/>
          <w:lang w:val="sr-Cyrl-CS" w:eastAsia="sr-Cyrl-CS"/>
        </w:rPr>
        <w:t>Алекса</w:t>
      </w:r>
      <w:r w:rsidR="00E8098A" w:rsidRPr="0036395A">
        <w:rPr>
          <w:rFonts w:ascii="Times New Roman" w:eastAsiaTheme="minorEastAsia" w:hAnsi="Times New Roman" w:cs="Times New Roman"/>
          <w:bCs/>
          <w:sz w:val="24"/>
          <w:szCs w:val="24"/>
          <w:lang w:val="sr-Cyrl-RS" w:eastAsia="sr-Cyrl-CS"/>
        </w:rPr>
        <w:t>н</w:t>
      </w:r>
      <w:r w:rsidR="00E8098A" w:rsidRPr="0036395A">
        <w:rPr>
          <w:rFonts w:ascii="Times New Roman" w:eastAsiaTheme="minorEastAsia" w:hAnsi="Times New Roman" w:cs="Times New Roman"/>
          <w:bCs/>
          <w:sz w:val="24"/>
          <w:szCs w:val="24"/>
          <w:lang w:val="sr-Cyrl-CS" w:eastAsia="sr-Cyrl-CS"/>
        </w:rPr>
        <w:t xml:space="preserve">дар Стаматовић </w:t>
      </w:r>
      <w:r w:rsidR="00E8098A" w:rsidRPr="0036395A">
        <w:rPr>
          <w:rFonts w:ascii="Times New Roman" w:eastAsiaTheme="minorEastAsia" w:hAnsi="Times New Roman" w:cs="Times New Roman"/>
          <w:sz w:val="24"/>
          <w:szCs w:val="24"/>
          <w:lang w:val="sr-Cyrl-CS" w:eastAsia="sr-Cyrl-CS"/>
        </w:rPr>
        <w:t xml:space="preserve">или </w:t>
      </w:r>
      <w:r w:rsidR="00E8098A" w:rsidRPr="0036395A">
        <w:rPr>
          <w:rFonts w:ascii="Times New Roman" w:eastAsiaTheme="minorEastAsia" w:hAnsi="Times New Roman" w:cs="Times New Roman"/>
          <w:bCs/>
          <w:sz w:val="24"/>
          <w:szCs w:val="24"/>
          <w:lang w:val="sr-Cyrl-CS" w:eastAsia="sr-Cyrl-CS"/>
        </w:rPr>
        <w:t xml:space="preserve">Небојша Дугалић, </w:t>
      </w:r>
      <w:r w:rsidR="00E8098A" w:rsidRPr="0036395A">
        <w:rPr>
          <w:rFonts w:ascii="Times New Roman" w:eastAsiaTheme="minorEastAsia" w:hAnsi="Times New Roman" w:cs="Times New Roman"/>
          <w:sz w:val="24"/>
          <w:szCs w:val="24"/>
          <w:lang w:val="sr-Cyrl-CS" w:eastAsia="sr-Cyrl-CS"/>
        </w:rPr>
        <w:t>на предлог Народног позоришта у Београду</w:t>
      </w:r>
      <w:r w:rsidRPr="0036395A">
        <w:rPr>
          <w:rFonts w:ascii="Times New Roman" w:eastAsiaTheme="minorEastAsia" w:hAnsi="Times New Roman" w:cs="Times New Roman"/>
          <w:sz w:val="24"/>
          <w:szCs w:val="24"/>
          <w:lang w:eastAsia="sr-Cyrl-CS"/>
        </w:rPr>
        <w:t>;</w:t>
      </w:r>
    </w:p>
    <w:p w:rsidR="00E8098A" w:rsidRPr="0036395A" w:rsidRDefault="00B41108" w:rsidP="001C5425">
      <w:pPr>
        <w:widowControl w:val="0"/>
        <w:tabs>
          <w:tab w:val="left" w:pos="709"/>
        </w:tabs>
        <w:autoSpaceDE w:val="0"/>
        <w:autoSpaceDN w:val="0"/>
        <w:adjustRightInd w:val="0"/>
        <w:spacing w:after="60" w:line="278"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bCs/>
          <w:sz w:val="24"/>
          <w:szCs w:val="24"/>
          <w:lang w:val="sr-Cyrl-CS" w:eastAsia="sr-Cyrl-CS"/>
        </w:rPr>
        <w:tab/>
        <w:t xml:space="preserve">- </w:t>
      </w:r>
      <w:r w:rsidR="00E8098A" w:rsidRPr="0036395A">
        <w:rPr>
          <w:rFonts w:ascii="Times New Roman" w:eastAsiaTheme="minorEastAsia" w:hAnsi="Times New Roman" w:cs="Times New Roman"/>
          <w:bCs/>
          <w:sz w:val="24"/>
          <w:szCs w:val="24"/>
          <w:lang w:val="sr-Cyrl-CS" w:eastAsia="sr-Cyrl-CS"/>
        </w:rPr>
        <w:t xml:space="preserve">др Драгана Милуновић, </w:t>
      </w:r>
      <w:r w:rsidR="00E8098A" w:rsidRPr="0036395A">
        <w:rPr>
          <w:rFonts w:ascii="Times New Roman" w:eastAsiaTheme="minorEastAsia" w:hAnsi="Times New Roman" w:cs="Times New Roman"/>
          <w:sz w:val="24"/>
          <w:szCs w:val="24"/>
          <w:lang w:val="sr-Cyrl-CS" w:eastAsia="sr-Cyrl-CS"/>
        </w:rPr>
        <w:t>на предлог Народне библиотеке Србије</w:t>
      </w:r>
      <w:r w:rsidRPr="0036395A">
        <w:rPr>
          <w:rFonts w:ascii="Times New Roman" w:eastAsiaTheme="minorEastAsia" w:hAnsi="Times New Roman" w:cs="Times New Roman"/>
          <w:sz w:val="24"/>
          <w:szCs w:val="24"/>
          <w:lang w:eastAsia="sr-Cyrl-CS"/>
        </w:rPr>
        <w:t>;</w:t>
      </w:r>
    </w:p>
    <w:p w:rsidR="00E8098A" w:rsidRPr="0036395A" w:rsidRDefault="00B41108" w:rsidP="001C5425">
      <w:pPr>
        <w:widowControl w:val="0"/>
        <w:tabs>
          <w:tab w:val="left" w:pos="709"/>
        </w:tabs>
        <w:autoSpaceDE w:val="0"/>
        <w:autoSpaceDN w:val="0"/>
        <w:adjustRightInd w:val="0"/>
        <w:spacing w:after="240" w:line="274"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bCs/>
          <w:sz w:val="24"/>
          <w:szCs w:val="24"/>
          <w:lang w:val="sr-Cyrl-CS" w:eastAsia="sr-Cyrl-CS"/>
        </w:rPr>
        <w:tab/>
        <w:t xml:space="preserve">- </w:t>
      </w:r>
      <w:r w:rsidR="00E8098A" w:rsidRPr="0036395A">
        <w:rPr>
          <w:rFonts w:ascii="Times New Roman" w:eastAsiaTheme="minorEastAsia" w:hAnsi="Times New Roman" w:cs="Times New Roman"/>
          <w:bCs/>
          <w:sz w:val="24"/>
          <w:szCs w:val="24"/>
          <w:lang w:val="sr-Cyrl-CS" w:eastAsia="sr-Cyrl-CS"/>
        </w:rPr>
        <w:t xml:space="preserve">Богдана Опачић </w:t>
      </w:r>
      <w:r w:rsidR="00E8098A" w:rsidRPr="0036395A">
        <w:rPr>
          <w:rFonts w:ascii="Times New Roman" w:eastAsiaTheme="minorEastAsia" w:hAnsi="Times New Roman" w:cs="Times New Roman"/>
          <w:sz w:val="24"/>
          <w:szCs w:val="24"/>
          <w:lang w:val="sr-Cyrl-CS" w:eastAsia="sr-Cyrl-CS"/>
        </w:rPr>
        <w:t xml:space="preserve">или </w:t>
      </w:r>
      <w:r w:rsidR="00E8098A" w:rsidRPr="0036395A">
        <w:rPr>
          <w:rFonts w:ascii="Times New Roman" w:eastAsiaTheme="minorEastAsia" w:hAnsi="Times New Roman" w:cs="Times New Roman"/>
          <w:bCs/>
          <w:sz w:val="24"/>
          <w:szCs w:val="24"/>
          <w:lang w:val="sr-Cyrl-CS" w:eastAsia="sr-Cyrl-CS"/>
        </w:rPr>
        <w:t xml:space="preserve">Бојана Субашић, </w:t>
      </w:r>
      <w:r w:rsidR="00E8098A" w:rsidRPr="0036395A">
        <w:rPr>
          <w:rFonts w:ascii="Times New Roman" w:eastAsiaTheme="minorEastAsia" w:hAnsi="Times New Roman" w:cs="Times New Roman"/>
          <w:sz w:val="24"/>
          <w:szCs w:val="24"/>
          <w:lang w:val="sr-Cyrl-CS" w:eastAsia="sr-Cyrl-CS"/>
        </w:rPr>
        <w:t>на предлог Завода за проучавање културног развитка</w:t>
      </w:r>
      <w:r w:rsidRPr="0036395A">
        <w:rPr>
          <w:rFonts w:ascii="Times New Roman" w:eastAsiaTheme="minorEastAsia" w:hAnsi="Times New Roman" w:cs="Times New Roman"/>
          <w:sz w:val="24"/>
          <w:szCs w:val="24"/>
          <w:lang w:eastAsia="sr-Cyrl-CS"/>
        </w:rPr>
        <w:t>.</w:t>
      </w:r>
    </w:p>
    <w:p w:rsidR="00E8098A" w:rsidRPr="0036395A" w:rsidRDefault="00B41108" w:rsidP="001C5425">
      <w:pPr>
        <w:autoSpaceDE w:val="0"/>
        <w:autoSpaceDN w:val="0"/>
        <w:adjustRightInd w:val="0"/>
        <w:spacing w:before="43" w:after="240" w:line="274" w:lineRule="exact"/>
        <w:ind w:firstLine="720"/>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bCs/>
          <w:sz w:val="24"/>
          <w:szCs w:val="24"/>
          <w:lang w:eastAsia="sr-Cyrl-CS"/>
        </w:rPr>
        <w:t>3)</w:t>
      </w:r>
      <w:r w:rsidR="00E8098A" w:rsidRPr="0036395A">
        <w:rPr>
          <w:rFonts w:ascii="Times New Roman" w:eastAsiaTheme="minorEastAsia" w:hAnsi="Times New Roman" w:cs="Times New Roman"/>
          <w:bCs/>
          <w:sz w:val="24"/>
          <w:szCs w:val="24"/>
          <w:lang w:val="sr-Cyrl-CS" w:eastAsia="sr-Cyrl-CS"/>
        </w:rPr>
        <w:t xml:space="preserve"> </w:t>
      </w:r>
      <w:proofErr w:type="gramStart"/>
      <w:r w:rsidRPr="0036395A">
        <w:rPr>
          <w:rFonts w:ascii="Times New Roman" w:eastAsiaTheme="minorEastAsia" w:hAnsi="Times New Roman" w:cs="Times New Roman"/>
          <w:sz w:val="24"/>
          <w:szCs w:val="24"/>
          <w:lang w:val="sr-Cyrl-CS" w:eastAsia="sr-Cyrl-CS"/>
        </w:rPr>
        <w:t>седам</w:t>
      </w:r>
      <w:proofErr w:type="gramEnd"/>
      <w:r w:rsidRPr="0036395A">
        <w:rPr>
          <w:rFonts w:ascii="Times New Roman" w:eastAsiaTheme="minorEastAsia" w:hAnsi="Times New Roman" w:cs="Times New Roman"/>
          <w:sz w:val="24"/>
          <w:szCs w:val="24"/>
          <w:lang w:val="sr-Cyrl-CS" w:eastAsia="sr-Cyrl-CS"/>
        </w:rPr>
        <w:t xml:space="preserve"> кандидата (бира се четири члана)</w:t>
      </w:r>
      <w:r w:rsidR="00056123" w:rsidRPr="0036395A">
        <w:rPr>
          <w:rFonts w:ascii="Times New Roman" w:eastAsiaTheme="minorEastAsia" w:hAnsi="Times New Roman" w:cs="Times New Roman"/>
          <w:sz w:val="24"/>
          <w:szCs w:val="24"/>
          <w:lang w:val="sr-Cyrl-CS" w:eastAsia="sr-Cyrl-CS"/>
        </w:rPr>
        <w:t>,</w:t>
      </w:r>
      <w:r w:rsidRPr="0036395A">
        <w:rPr>
          <w:rFonts w:ascii="Times New Roman" w:eastAsiaTheme="minorEastAsia" w:hAnsi="Times New Roman" w:cs="Times New Roman"/>
          <w:sz w:val="24"/>
          <w:szCs w:val="24"/>
          <w:lang w:val="sr-Cyrl-CS" w:eastAsia="sr-Cyrl-CS"/>
        </w:rPr>
        <w:t xml:space="preserve"> </w:t>
      </w:r>
      <w:r w:rsidR="00056123" w:rsidRPr="0036395A">
        <w:rPr>
          <w:rFonts w:ascii="Times New Roman" w:eastAsiaTheme="minorEastAsia" w:hAnsi="Times New Roman" w:cs="Times New Roman"/>
          <w:sz w:val="24"/>
          <w:szCs w:val="24"/>
          <w:lang w:val="sr-Cyrl-CS" w:eastAsia="sr-Cyrl-CS"/>
        </w:rPr>
        <w:t xml:space="preserve">a које су предложила </w:t>
      </w:r>
      <w:r w:rsidR="00E8098A" w:rsidRPr="0036395A">
        <w:rPr>
          <w:rFonts w:ascii="Times New Roman" w:eastAsiaTheme="minorEastAsia" w:hAnsi="Times New Roman" w:cs="Times New Roman"/>
          <w:sz w:val="24"/>
          <w:szCs w:val="24"/>
          <w:lang w:val="sr-Cyrl-CS" w:eastAsia="sr-Cyrl-CS"/>
        </w:rPr>
        <w:t>репрезентативн</w:t>
      </w:r>
      <w:r w:rsidR="00056123" w:rsidRPr="0036395A">
        <w:rPr>
          <w:rFonts w:ascii="Times New Roman" w:eastAsiaTheme="minorEastAsia" w:hAnsi="Times New Roman" w:cs="Times New Roman"/>
          <w:sz w:val="24"/>
          <w:szCs w:val="24"/>
          <w:lang w:val="sr-Cyrl-CS" w:eastAsia="sr-Cyrl-CS"/>
        </w:rPr>
        <w:t>а</w:t>
      </w:r>
      <w:r w:rsidR="00E8098A" w:rsidRPr="0036395A">
        <w:rPr>
          <w:rFonts w:ascii="Times New Roman" w:eastAsiaTheme="minorEastAsia" w:hAnsi="Times New Roman" w:cs="Times New Roman"/>
          <w:sz w:val="24"/>
          <w:szCs w:val="24"/>
          <w:lang w:val="sr-Cyrl-CS" w:eastAsia="sr-Cyrl-CS"/>
        </w:rPr>
        <w:t xml:space="preserve"> удружења, водећи рачу</w:t>
      </w:r>
      <w:r w:rsidRPr="0036395A">
        <w:rPr>
          <w:rFonts w:ascii="Times New Roman" w:eastAsiaTheme="minorEastAsia" w:hAnsi="Times New Roman" w:cs="Times New Roman"/>
          <w:sz w:val="24"/>
          <w:szCs w:val="24"/>
          <w:lang w:val="sr-Cyrl-CS" w:eastAsia="sr-Cyrl-CS"/>
        </w:rPr>
        <w:t>на о заступљености свих профила</w:t>
      </w:r>
      <w:r w:rsidRPr="0036395A">
        <w:rPr>
          <w:rFonts w:ascii="Times New Roman" w:eastAsiaTheme="minorEastAsia" w:hAnsi="Times New Roman" w:cs="Times New Roman"/>
          <w:sz w:val="24"/>
          <w:szCs w:val="24"/>
          <w:lang w:eastAsia="sr-Cyrl-CS"/>
        </w:rPr>
        <w:t>:</w:t>
      </w:r>
      <w:bookmarkStart w:id="0" w:name="_GoBack"/>
      <w:bookmarkEnd w:id="0"/>
    </w:p>
    <w:p w:rsidR="00B41108" w:rsidRPr="0036395A" w:rsidRDefault="00B41108" w:rsidP="001C5425">
      <w:pPr>
        <w:widowControl w:val="0"/>
        <w:tabs>
          <w:tab w:val="left" w:pos="709"/>
        </w:tabs>
        <w:autoSpaceDE w:val="0"/>
        <w:autoSpaceDN w:val="0"/>
        <w:adjustRightInd w:val="0"/>
        <w:spacing w:before="5" w:after="60" w:line="274"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bCs/>
          <w:sz w:val="24"/>
          <w:szCs w:val="24"/>
          <w:lang w:eastAsia="sr-Cyrl-CS"/>
        </w:rPr>
        <w:tab/>
        <w:t xml:space="preserve">- </w:t>
      </w:r>
      <w:r w:rsidR="00E8098A" w:rsidRPr="0036395A">
        <w:rPr>
          <w:rFonts w:ascii="Times New Roman" w:eastAsiaTheme="minorEastAsia" w:hAnsi="Times New Roman" w:cs="Times New Roman"/>
          <w:bCs/>
          <w:sz w:val="24"/>
          <w:szCs w:val="24"/>
          <w:lang w:val="sr-Cyrl-CS" w:eastAsia="sr-Cyrl-CS"/>
        </w:rPr>
        <w:t xml:space="preserve">Душко Паунковић </w:t>
      </w:r>
      <w:r w:rsidR="00E8098A" w:rsidRPr="0036395A">
        <w:rPr>
          <w:rFonts w:ascii="Times New Roman" w:eastAsiaTheme="minorEastAsia" w:hAnsi="Times New Roman" w:cs="Times New Roman"/>
          <w:sz w:val="24"/>
          <w:szCs w:val="24"/>
          <w:lang w:val="sr-Cyrl-CS" w:eastAsia="sr-Cyrl-CS"/>
        </w:rPr>
        <w:t xml:space="preserve">или </w:t>
      </w:r>
      <w:r w:rsidR="00E8098A" w:rsidRPr="0036395A">
        <w:rPr>
          <w:rFonts w:ascii="Times New Roman" w:eastAsiaTheme="minorEastAsia" w:hAnsi="Times New Roman" w:cs="Times New Roman"/>
          <w:bCs/>
          <w:sz w:val="24"/>
          <w:szCs w:val="24"/>
          <w:lang w:val="sr-Cyrl-CS" w:eastAsia="sr-Cyrl-CS"/>
        </w:rPr>
        <w:t xml:space="preserve">Живорад Ајдачић, </w:t>
      </w:r>
      <w:r w:rsidR="00E8098A" w:rsidRPr="0036395A">
        <w:rPr>
          <w:rFonts w:ascii="Times New Roman" w:eastAsiaTheme="minorEastAsia" w:hAnsi="Times New Roman" w:cs="Times New Roman"/>
          <w:sz w:val="24"/>
          <w:szCs w:val="24"/>
          <w:lang w:val="sr-Cyrl-CS" w:eastAsia="sr-Cyrl-CS"/>
        </w:rPr>
        <w:t>(књижевно стваралаштво и преводилаштво)</w:t>
      </w:r>
      <w:r w:rsidR="001C5425" w:rsidRPr="0036395A">
        <w:rPr>
          <w:rFonts w:ascii="Times New Roman" w:eastAsiaTheme="minorEastAsia" w:hAnsi="Times New Roman" w:cs="Times New Roman"/>
          <w:sz w:val="24"/>
          <w:szCs w:val="24"/>
          <w:lang w:eastAsia="sr-Cyrl-CS"/>
        </w:rPr>
        <w:t>;</w:t>
      </w:r>
    </w:p>
    <w:p w:rsidR="00B41108" w:rsidRPr="0036395A" w:rsidRDefault="00B41108" w:rsidP="001C5425">
      <w:pPr>
        <w:widowControl w:val="0"/>
        <w:tabs>
          <w:tab w:val="left" w:pos="709"/>
        </w:tabs>
        <w:autoSpaceDE w:val="0"/>
        <w:autoSpaceDN w:val="0"/>
        <w:adjustRightInd w:val="0"/>
        <w:spacing w:before="5" w:after="60" w:line="274"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eastAsia="sr-Cyrl-CS"/>
        </w:rPr>
        <w:tab/>
        <w:t xml:space="preserve">- </w:t>
      </w:r>
      <w:r w:rsidR="00E8098A" w:rsidRPr="0036395A">
        <w:rPr>
          <w:rFonts w:ascii="Times New Roman" w:eastAsiaTheme="minorEastAsia" w:hAnsi="Times New Roman" w:cs="Times New Roman"/>
          <w:bCs/>
          <w:sz w:val="24"/>
          <w:szCs w:val="24"/>
          <w:lang w:val="sr-Cyrl-CS" w:eastAsia="sr-Cyrl-CS"/>
        </w:rPr>
        <w:t xml:space="preserve">Душан Русалић </w:t>
      </w:r>
      <w:r w:rsidR="00E8098A" w:rsidRPr="0036395A">
        <w:rPr>
          <w:rFonts w:ascii="Times New Roman" w:eastAsiaTheme="minorEastAsia" w:hAnsi="Times New Roman" w:cs="Times New Roman"/>
          <w:sz w:val="24"/>
          <w:szCs w:val="24"/>
          <w:lang w:val="sr-Cyrl-CS" w:eastAsia="sr-Cyrl-CS"/>
        </w:rPr>
        <w:t>(ликовне уметности, примењене уметности, визуелне у</w:t>
      </w:r>
      <w:r w:rsidRPr="0036395A">
        <w:rPr>
          <w:rFonts w:ascii="Times New Roman" w:eastAsiaTheme="minorEastAsia" w:hAnsi="Times New Roman" w:cs="Times New Roman"/>
          <w:sz w:val="24"/>
          <w:szCs w:val="24"/>
          <w:lang w:val="sr-Cyrl-CS" w:eastAsia="sr-Cyrl-CS"/>
        </w:rPr>
        <w:t>метности, дизајн и архитектура)</w:t>
      </w:r>
      <w:r w:rsidR="001C5425" w:rsidRPr="0036395A">
        <w:rPr>
          <w:rFonts w:ascii="Times New Roman" w:eastAsiaTheme="minorEastAsia" w:hAnsi="Times New Roman" w:cs="Times New Roman"/>
          <w:sz w:val="24"/>
          <w:szCs w:val="24"/>
          <w:lang w:eastAsia="sr-Cyrl-CS"/>
        </w:rPr>
        <w:t>;</w:t>
      </w:r>
    </w:p>
    <w:p w:rsidR="00B41108" w:rsidRPr="0036395A" w:rsidRDefault="00B41108" w:rsidP="001C5425">
      <w:pPr>
        <w:widowControl w:val="0"/>
        <w:tabs>
          <w:tab w:val="left" w:pos="709"/>
        </w:tabs>
        <w:autoSpaceDE w:val="0"/>
        <w:autoSpaceDN w:val="0"/>
        <w:adjustRightInd w:val="0"/>
        <w:spacing w:before="5" w:after="60" w:line="274"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eastAsia="sr-Cyrl-CS"/>
        </w:rPr>
        <w:tab/>
        <w:t xml:space="preserve">- </w:t>
      </w:r>
      <w:r w:rsidR="00E8098A" w:rsidRPr="0036395A">
        <w:rPr>
          <w:rFonts w:ascii="Times New Roman" w:eastAsiaTheme="minorEastAsia" w:hAnsi="Times New Roman" w:cs="Times New Roman"/>
          <w:bCs/>
          <w:sz w:val="24"/>
          <w:szCs w:val="24"/>
          <w:lang w:val="sr-Cyrl-CS" w:eastAsia="sr-Cyrl-CS"/>
        </w:rPr>
        <w:t xml:space="preserve">Иван Илић </w:t>
      </w:r>
      <w:r w:rsidR="00E8098A" w:rsidRPr="0036395A">
        <w:rPr>
          <w:rFonts w:ascii="Times New Roman" w:eastAsiaTheme="minorEastAsia" w:hAnsi="Times New Roman" w:cs="Times New Roman"/>
          <w:sz w:val="24"/>
          <w:szCs w:val="24"/>
          <w:lang w:val="sr-Cyrl-CS" w:eastAsia="sr-Cyrl-CS"/>
        </w:rPr>
        <w:t xml:space="preserve">или </w:t>
      </w:r>
      <w:r w:rsidR="00E8098A" w:rsidRPr="0036395A">
        <w:rPr>
          <w:rFonts w:ascii="Times New Roman" w:eastAsiaTheme="minorEastAsia" w:hAnsi="Times New Roman" w:cs="Times New Roman"/>
          <w:bCs/>
          <w:sz w:val="24"/>
          <w:szCs w:val="24"/>
          <w:lang w:val="sr-Cyrl-CS" w:eastAsia="sr-Cyrl-CS"/>
        </w:rPr>
        <w:t xml:space="preserve">Срђан Хофман </w:t>
      </w:r>
      <w:r w:rsidR="00E8098A" w:rsidRPr="0036395A">
        <w:rPr>
          <w:rFonts w:ascii="Times New Roman" w:eastAsiaTheme="minorEastAsia" w:hAnsi="Times New Roman" w:cs="Times New Roman"/>
          <w:sz w:val="24"/>
          <w:szCs w:val="24"/>
          <w:lang w:val="sr-Cyrl-CS" w:eastAsia="sr-Cyrl-CS"/>
        </w:rPr>
        <w:t>(музичко ствара</w:t>
      </w:r>
      <w:r w:rsidRPr="0036395A">
        <w:rPr>
          <w:rFonts w:ascii="Times New Roman" w:eastAsiaTheme="minorEastAsia" w:hAnsi="Times New Roman" w:cs="Times New Roman"/>
          <w:sz w:val="24"/>
          <w:szCs w:val="24"/>
          <w:lang w:val="sr-Cyrl-CS" w:eastAsia="sr-Cyrl-CS"/>
        </w:rPr>
        <w:t>лаштво - композитори, извођачи)</w:t>
      </w:r>
      <w:r w:rsidR="001C5425" w:rsidRPr="0036395A">
        <w:rPr>
          <w:rFonts w:ascii="Times New Roman" w:eastAsiaTheme="minorEastAsia" w:hAnsi="Times New Roman" w:cs="Times New Roman"/>
          <w:sz w:val="24"/>
          <w:szCs w:val="24"/>
          <w:lang w:eastAsia="sr-Cyrl-CS"/>
        </w:rPr>
        <w:t>;</w:t>
      </w:r>
    </w:p>
    <w:p w:rsidR="00E8098A" w:rsidRPr="0036395A" w:rsidRDefault="00B41108" w:rsidP="001C5425">
      <w:pPr>
        <w:widowControl w:val="0"/>
        <w:tabs>
          <w:tab w:val="left" w:pos="709"/>
        </w:tabs>
        <w:autoSpaceDE w:val="0"/>
        <w:autoSpaceDN w:val="0"/>
        <w:adjustRightInd w:val="0"/>
        <w:spacing w:before="5" w:after="240" w:line="274" w:lineRule="exact"/>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eastAsia="sr-Cyrl-CS"/>
        </w:rPr>
        <w:tab/>
      </w:r>
      <w:proofErr w:type="gramStart"/>
      <w:r w:rsidRPr="0036395A">
        <w:rPr>
          <w:rFonts w:ascii="Times New Roman" w:eastAsiaTheme="minorEastAsia" w:hAnsi="Times New Roman" w:cs="Times New Roman"/>
          <w:sz w:val="24"/>
          <w:szCs w:val="24"/>
          <w:lang w:eastAsia="sr-Cyrl-CS"/>
        </w:rPr>
        <w:t xml:space="preserve">- </w:t>
      </w:r>
      <w:r w:rsidR="00E8098A" w:rsidRPr="0036395A">
        <w:rPr>
          <w:rFonts w:ascii="Times New Roman" w:eastAsiaTheme="minorEastAsia" w:hAnsi="Times New Roman" w:cs="Times New Roman"/>
          <w:bCs/>
          <w:sz w:val="24"/>
          <w:szCs w:val="24"/>
          <w:lang w:val="sr-Cyrl-CS" w:eastAsia="sr-Cyrl-CS"/>
        </w:rPr>
        <w:t xml:space="preserve">Војислав Брајовић </w:t>
      </w:r>
      <w:r w:rsidR="00E8098A" w:rsidRPr="0036395A">
        <w:rPr>
          <w:rFonts w:ascii="Times New Roman" w:eastAsiaTheme="minorEastAsia" w:hAnsi="Times New Roman" w:cs="Times New Roman"/>
          <w:sz w:val="24"/>
          <w:szCs w:val="24"/>
          <w:lang w:val="sr-Cyrl-CS" w:eastAsia="sr-Cyrl-CS"/>
        </w:rPr>
        <w:t xml:space="preserve">или </w:t>
      </w:r>
      <w:r w:rsidR="00E8098A" w:rsidRPr="0036395A">
        <w:rPr>
          <w:rFonts w:ascii="Times New Roman" w:eastAsiaTheme="minorEastAsia" w:hAnsi="Times New Roman" w:cs="Times New Roman"/>
          <w:bCs/>
          <w:sz w:val="24"/>
          <w:szCs w:val="24"/>
          <w:lang w:val="sr-Cyrl-CS" w:eastAsia="sr-Cyrl-CS"/>
        </w:rPr>
        <w:t xml:space="preserve">Владимир Логунов </w:t>
      </w:r>
      <w:r w:rsidR="00E8098A" w:rsidRPr="0036395A">
        <w:rPr>
          <w:rFonts w:ascii="Times New Roman" w:eastAsiaTheme="minorEastAsia" w:hAnsi="Times New Roman" w:cs="Times New Roman"/>
          <w:sz w:val="24"/>
          <w:szCs w:val="24"/>
          <w:lang w:val="sr-Cyrl-CS" w:eastAsia="sr-Cyrl-CS"/>
        </w:rPr>
        <w:t>(позоришне уметности, филмске уметности и уметничке игре)</w:t>
      </w:r>
      <w:r w:rsidR="001C5425" w:rsidRPr="0036395A">
        <w:rPr>
          <w:rFonts w:ascii="Times New Roman" w:eastAsiaTheme="minorEastAsia" w:hAnsi="Times New Roman" w:cs="Times New Roman"/>
          <w:sz w:val="24"/>
          <w:szCs w:val="24"/>
          <w:lang w:eastAsia="sr-Cyrl-CS"/>
        </w:rPr>
        <w:t>.</w:t>
      </w:r>
      <w:proofErr w:type="gramEnd"/>
    </w:p>
    <w:p w:rsidR="00E8098A" w:rsidRPr="0036395A" w:rsidRDefault="00B41108" w:rsidP="001C5425">
      <w:pPr>
        <w:tabs>
          <w:tab w:val="left" w:pos="709"/>
        </w:tabs>
        <w:autoSpaceDE w:val="0"/>
        <w:autoSpaceDN w:val="0"/>
        <w:adjustRightInd w:val="0"/>
        <w:spacing w:before="29" w:after="240" w:line="278" w:lineRule="exact"/>
        <w:jc w:val="both"/>
        <w:rPr>
          <w:rFonts w:ascii="Times New Roman" w:eastAsiaTheme="minorEastAsia" w:hAnsi="Times New Roman" w:cs="Times New Roman"/>
          <w:sz w:val="24"/>
          <w:szCs w:val="24"/>
        </w:rPr>
      </w:pPr>
      <w:r w:rsidRPr="0036395A">
        <w:rPr>
          <w:rFonts w:ascii="Times New Roman" w:eastAsiaTheme="minorEastAsia" w:hAnsi="Times New Roman" w:cs="Times New Roman"/>
          <w:sz w:val="24"/>
          <w:szCs w:val="24"/>
          <w:lang w:eastAsia="sr-Cyrl-CS"/>
        </w:rPr>
        <w:lastRenderedPageBreak/>
        <w:tab/>
        <w:t xml:space="preserve">4) </w:t>
      </w:r>
      <w:proofErr w:type="gramStart"/>
      <w:r w:rsidRPr="0036395A">
        <w:rPr>
          <w:rFonts w:ascii="Times New Roman" w:eastAsiaTheme="minorEastAsia" w:hAnsi="Times New Roman" w:cs="Times New Roman"/>
          <w:sz w:val="24"/>
          <w:szCs w:val="24"/>
          <w:lang w:val="sr-Cyrl-RS" w:eastAsia="sr-Cyrl-CS"/>
        </w:rPr>
        <w:t>два</w:t>
      </w:r>
      <w:proofErr w:type="gramEnd"/>
      <w:r w:rsidRPr="0036395A">
        <w:rPr>
          <w:rFonts w:ascii="Times New Roman" w:eastAsiaTheme="minorEastAsia" w:hAnsi="Times New Roman" w:cs="Times New Roman"/>
          <w:sz w:val="24"/>
          <w:szCs w:val="24"/>
          <w:lang w:val="sr-Cyrl-CS" w:eastAsia="sr-Cyrl-CS"/>
        </w:rPr>
        <w:t xml:space="preserve"> кандидата (бира се један члан) </w:t>
      </w:r>
      <w:r w:rsidR="00E8098A" w:rsidRPr="0036395A">
        <w:rPr>
          <w:rFonts w:ascii="Times New Roman" w:eastAsiaTheme="minorEastAsia" w:hAnsi="Times New Roman" w:cs="Times New Roman"/>
          <w:sz w:val="24"/>
          <w:szCs w:val="24"/>
          <w:lang w:val="sr-Cyrl-CS" w:eastAsia="sr-Cyrl-CS"/>
        </w:rPr>
        <w:t xml:space="preserve">из области заштите културног наслеђа </w:t>
      </w:r>
      <w:r w:rsidR="00292593" w:rsidRPr="0036395A">
        <w:rPr>
          <w:rFonts w:ascii="Times New Roman" w:eastAsiaTheme="minorEastAsia" w:hAnsi="Times New Roman" w:cs="Times New Roman"/>
          <w:sz w:val="24"/>
          <w:szCs w:val="24"/>
          <w:lang w:val="sr-Cyrl-CS" w:eastAsia="sr-Cyrl-CS"/>
        </w:rPr>
        <w:t>), a које су предложила</w:t>
      </w:r>
      <w:r w:rsidRPr="0036395A">
        <w:rPr>
          <w:rFonts w:ascii="Times New Roman" w:eastAsiaTheme="minorEastAsia" w:hAnsi="Times New Roman" w:cs="Times New Roman"/>
          <w:sz w:val="24"/>
          <w:szCs w:val="24"/>
          <w:lang w:val="sr-Cyrl-CS" w:eastAsia="sr-Cyrl-CS"/>
        </w:rPr>
        <w:t xml:space="preserve"> </w:t>
      </w:r>
      <w:r w:rsidR="00E8098A" w:rsidRPr="0036395A">
        <w:rPr>
          <w:rFonts w:ascii="Times New Roman" w:eastAsiaTheme="minorEastAsia" w:hAnsi="Times New Roman" w:cs="Times New Roman"/>
          <w:sz w:val="24"/>
          <w:szCs w:val="24"/>
          <w:lang w:val="sr-Cyrl-CS" w:eastAsia="sr-Cyrl-CS"/>
        </w:rPr>
        <w:t>удружења из области заштите културног наслеђа</w:t>
      </w:r>
      <w:r w:rsidRPr="0036395A">
        <w:rPr>
          <w:rFonts w:ascii="Times New Roman" w:eastAsiaTheme="minorEastAsia" w:hAnsi="Times New Roman" w:cs="Times New Roman"/>
          <w:sz w:val="24"/>
          <w:szCs w:val="24"/>
          <w:lang w:eastAsia="sr-Cyrl-CS"/>
        </w:rPr>
        <w:t>:</w:t>
      </w:r>
    </w:p>
    <w:p w:rsidR="00E775A7" w:rsidRPr="0036395A" w:rsidRDefault="00B41108" w:rsidP="00292593">
      <w:pPr>
        <w:tabs>
          <w:tab w:val="left" w:pos="709"/>
        </w:tabs>
        <w:autoSpaceDE w:val="0"/>
        <w:autoSpaceDN w:val="0"/>
        <w:adjustRightInd w:val="0"/>
        <w:spacing w:before="14" w:after="240" w:line="240" w:lineRule="auto"/>
        <w:ind w:firstLine="720"/>
        <w:rPr>
          <w:rFonts w:ascii="Times New Roman" w:eastAsiaTheme="minorEastAsia" w:hAnsi="Times New Roman" w:cs="Times New Roman"/>
          <w:bCs/>
          <w:sz w:val="24"/>
          <w:szCs w:val="24"/>
          <w:lang w:eastAsia="sr-Cyrl-CS"/>
        </w:rPr>
      </w:pPr>
      <w:proofErr w:type="gramStart"/>
      <w:r w:rsidRPr="0036395A">
        <w:rPr>
          <w:rFonts w:ascii="Times New Roman" w:eastAsiaTheme="minorEastAsia" w:hAnsi="Times New Roman" w:cs="Times New Roman"/>
          <w:sz w:val="24"/>
          <w:szCs w:val="24"/>
          <w:lang w:eastAsia="sr-Cyrl-CS"/>
        </w:rPr>
        <w:t>-</w:t>
      </w:r>
      <w:r w:rsidR="00E8098A" w:rsidRPr="0036395A">
        <w:rPr>
          <w:rFonts w:ascii="Times New Roman" w:eastAsiaTheme="minorEastAsia" w:hAnsi="Times New Roman" w:cs="Times New Roman"/>
          <w:sz w:val="24"/>
          <w:szCs w:val="24"/>
          <w:lang w:val="sr-Cyrl-CS" w:eastAsia="sr-Cyrl-CS"/>
        </w:rPr>
        <w:t xml:space="preserve"> </w:t>
      </w:r>
      <w:r w:rsidR="00E8098A" w:rsidRPr="0036395A">
        <w:rPr>
          <w:rFonts w:ascii="Times New Roman" w:eastAsiaTheme="minorEastAsia" w:hAnsi="Times New Roman" w:cs="Times New Roman"/>
          <w:bCs/>
          <w:sz w:val="24"/>
          <w:szCs w:val="24"/>
          <w:lang w:val="sr-Cyrl-CS" w:eastAsia="sr-Cyrl-CS"/>
        </w:rPr>
        <w:t xml:space="preserve">Алекса Цигановић </w:t>
      </w:r>
      <w:r w:rsidR="00E8098A" w:rsidRPr="0036395A">
        <w:rPr>
          <w:rFonts w:ascii="Times New Roman" w:eastAsiaTheme="minorEastAsia" w:hAnsi="Times New Roman" w:cs="Times New Roman"/>
          <w:sz w:val="24"/>
          <w:szCs w:val="24"/>
          <w:lang w:val="sr-Cyrl-CS" w:eastAsia="sr-Cyrl-CS"/>
        </w:rPr>
        <w:t xml:space="preserve">или </w:t>
      </w:r>
      <w:r w:rsidR="00E8098A" w:rsidRPr="0036395A">
        <w:rPr>
          <w:rFonts w:ascii="Times New Roman" w:eastAsiaTheme="minorEastAsia" w:hAnsi="Times New Roman" w:cs="Times New Roman"/>
          <w:bCs/>
          <w:sz w:val="24"/>
          <w:szCs w:val="24"/>
          <w:lang w:val="sr-Cyrl-CS" w:eastAsia="sr-Cyrl-CS"/>
        </w:rPr>
        <w:t>др Биљана Ђорђевић</w:t>
      </w:r>
      <w:r w:rsidR="001C5425" w:rsidRPr="0036395A">
        <w:rPr>
          <w:rFonts w:ascii="Times New Roman" w:eastAsiaTheme="minorEastAsia" w:hAnsi="Times New Roman" w:cs="Times New Roman"/>
          <w:bCs/>
          <w:sz w:val="24"/>
          <w:szCs w:val="24"/>
          <w:lang w:eastAsia="sr-Cyrl-CS"/>
        </w:rPr>
        <w:t>.</w:t>
      </w:r>
      <w:proofErr w:type="gramEnd"/>
    </w:p>
    <w:p w:rsidR="00E8098A" w:rsidRPr="0036395A" w:rsidRDefault="00E775A7" w:rsidP="001C5425">
      <w:pPr>
        <w:tabs>
          <w:tab w:val="left" w:pos="709"/>
        </w:tabs>
        <w:autoSpaceDE w:val="0"/>
        <w:autoSpaceDN w:val="0"/>
        <w:adjustRightInd w:val="0"/>
        <w:spacing w:before="48" w:after="240" w:line="240" w:lineRule="auto"/>
        <w:jc w:val="both"/>
        <w:rPr>
          <w:rFonts w:ascii="Times New Roman" w:eastAsiaTheme="minorEastAsia" w:hAnsi="Times New Roman" w:cs="Times New Roman"/>
          <w:sz w:val="24"/>
          <w:szCs w:val="24"/>
          <w:lang w:val="sr-Cyrl-CS" w:eastAsia="sr-Cyrl-CS"/>
        </w:rPr>
      </w:pPr>
      <w:r w:rsidRPr="0036395A">
        <w:rPr>
          <w:rFonts w:ascii="Times New Roman" w:eastAsiaTheme="minorEastAsia" w:hAnsi="Times New Roman" w:cs="Times New Roman"/>
          <w:sz w:val="24"/>
          <w:szCs w:val="24"/>
        </w:rPr>
        <w:tab/>
        <w:t xml:space="preserve">5) </w:t>
      </w:r>
      <w:proofErr w:type="gramStart"/>
      <w:r w:rsidRPr="0036395A">
        <w:rPr>
          <w:rFonts w:ascii="Times New Roman" w:eastAsiaTheme="minorEastAsia" w:hAnsi="Times New Roman" w:cs="Times New Roman"/>
          <w:sz w:val="24"/>
          <w:szCs w:val="24"/>
          <w:lang w:val="sr-Cyrl-RS" w:eastAsia="sr-Cyrl-CS"/>
        </w:rPr>
        <w:t>четири</w:t>
      </w:r>
      <w:proofErr w:type="gramEnd"/>
      <w:r w:rsidRPr="0036395A">
        <w:rPr>
          <w:rFonts w:ascii="Times New Roman" w:eastAsiaTheme="minorEastAsia" w:hAnsi="Times New Roman" w:cs="Times New Roman"/>
          <w:sz w:val="24"/>
          <w:szCs w:val="24"/>
          <w:lang w:val="sr-Cyrl-CS" w:eastAsia="sr-Cyrl-CS"/>
        </w:rPr>
        <w:t xml:space="preserve"> кандидата (бира се два</w:t>
      </w:r>
      <w:r w:rsidR="00292593" w:rsidRPr="0036395A">
        <w:rPr>
          <w:rFonts w:ascii="Times New Roman" w:eastAsiaTheme="minorEastAsia" w:hAnsi="Times New Roman" w:cs="Times New Roman"/>
          <w:sz w:val="24"/>
          <w:szCs w:val="24"/>
          <w:lang w:val="sr-Cyrl-CS" w:eastAsia="sr-Cyrl-CS"/>
        </w:rPr>
        <w:t xml:space="preserve"> члана), a које је предложила </w:t>
      </w:r>
      <w:r w:rsidR="00E8098A" w:rsidRPr="0036395A">
        <w:rPr>
          <w:rFonts w:ascii="Times New Roman" w:eastAsiaTheme="minorEastAsia" w:hAnsi="Times New Roman" w:cs="Times New Roman"/>
          <w:sz w:val="24"/>
          <w:szCs w:val="24"/>
          <w:lang w:val="sr-Cyrl-CS" w:eastAsia="sr-Cyrl-CS"/>
        </w:rPr>
        <w:t>Срп</w:t>
      </w:r>
      <w:r w:rsidRPr="0036395A">
        <w:rPr>
          <w:rFonts w:ascii="Times New Roman" w:eastAsiaTheme="minorEastAsia" w:hAnsi="Times New Roman" w:cs="Times New Roman"/>
          <w:sz w:val="24"/>
          <w:szCs w:val="24"/>
          <w:lang w:val="sr-Cyrl-CS" w:eastAsia="sr-Cyrl-CS"/>
        </w:rPr>
        <w:t>ск</w:t>
      </w:r>
      <w:r w:rsidR="00292593" w:rsidRPr="0036395A">
        <w:rPr>
          <w:rFonts w:ascii="Times New Roman" w:eastAsiaTheme="minorEastAsia" w:hAnsi="Times New Roman" w:cs="Times New Roman"/>
          <w:sz w:val="24"/>
          <w:szCs w:val="24"/>
          <w:lang w:val="sr-Cyrl-CS" w:eastAsia="sr-Cyrl-CS"/>
        </w:rPr>
        <w:t>а</w:t>
      </w:r>
      <w:r w:rsidRPr="0036395A">
        <w:rPr>
          <w:rFonts w:ascii="Times New Roman" w:eastAsiaTheme="minorEastAsia" w:hAnsi="Times New Roman" w:cs="Times New Roman"/>
          <w:sz w:val="24"/>
          <w:szCs w:val="24"/>
          <w:lang w:val="sr-Cyrl-CS" w:eastAsia="sr-Cyrl-CS"/>
        </w:rPr>
        <w:t xml:space="preserve"> академиј</w:t>
      </w:r>
      <w:r w:rsidR="00292593" w:rsidRPr="0036395A">
        <w:rPr>
          <w:rFonts w:ascii="Times New Roman" w:eastAsiaTheme="minorEastAsia" w:hAnsi="Times New Roman" w:cs="Times New Roman"/>
          <w:sz w:val="24"/>
          <w:szCs w:val="24"/>
          <w:lang w:val="sr-Cyrl-CS" w:eastAsia="sr-Cyrl-CS"/>
        </w:rPr>
        <w:t>а</w:t>
      </w:r>
      <w:r w:rsidRPr="0036395A">
        <w:rPr>
          <w:rFonts w:ascii="Times New Roman" w:eastAsiaTheme="minorEastAsia" w:hAnsi="Times New Roman" w:cs="Times New Roman"/>
          <w:sz w:val="24"/>
          <w:szCs w:val="24"/>
          <w:lang w:val="sr-Cyrl-CS" w:eastAsia="sr-Cyrl-CS"/>
        </w:rPr>
        <w:t xml:space="preserve"> наука и уметности</w:t>
      </w:r>
      <w:r w:rsidRPr="0036395A">
        <w:rPr>
          <w:rFonts w:ascii="Times New Roman" w:eastAsiaTheme="minorEastAsia" w:hAnsi="Times New Roman" w:cs="Times New Roman"/>
          <w:sz w:val="24"/>
          <w:szCs w:val="24"/>
          <w:lang w:eastAsia="sr-Cyrl-CS"/>
        </w:rPr>
        <w:t>:</w:t>
      </w:r>
    </w:p>
    <w:p w:rsidR="00E8098A" w:rsidRPr="0036395A" w:rsidRDefault="00E775A7" w:rsidP="001C5425">
      <w:pPr>
        <w:tabs>
          <w:tab w:val="left" w:pos="709"/>
          <w:tab w:val="left" w:pos="851"/>
        </w:tabs>
        <w:autoSpaceDE w:val="0"/>
        <w:autoSpaceDN w:val="0"/>
        <w:adjustRightInd w:val="0"/>
        <w:spacing w:before="29" w:after="60" w:line="240" w:lineRule="auto"/>
        <w:ind w:right="4440"/>
        <w:rPr>
          <w:rFonts w:ascii="Times New Roman" w:eastAsiaTheme="minorEastAsia" w:hAnsi="Times New Roman" w:cs="Times New Roman"/>
          <w:bCs/>
          <w:sz w:val="24"/>
          <w:szCs w:val="24"/>
          <w:lang w:eastAsia="sr-Cyrl-CS"/>
        </w:rPr>
      </w:pPr>
      <w:r w:rsidRPr="0036395A">
        <w:rPr>
          <w:rFonts w:ascii="Times New Roman" w:eastAsiaTheme="minorEastAsia" w:hAnsi="Times New Roman" w:cs="Times New Roman"/>
          <w:sz w:val="24"/>
          <w:szCs w:val="24"/>
          <w:lang w:eastAsia="sr-Cyrl-CS"/>
        </w:rPr>
        <w:tab/>
        <w:t xml:space="preserve">- </w:t>
      </w:r>
      <w:proofErr w:type="gramStart"/>
      <w:r w:rsidR="00E8098A" w:rsidRPr="0036395A">
        <w:rPr>
          <w:rFonts w:ascii="Times New Roman" w:eastAsiaTheme="minorEastAsia" w:hAnsi="Times New Roman" w:cs="Times New Roman"/>
          <w:bCs/>
          <w:sz w:val="24"/>
          <w:szCs w:val="24"/>
          <w:lang w:val="sr-Cyrl-CS" w:eastAsia="sr-Cyrl-CS"/>
        </w:rPr>
        <w:t>академик</w:t>
      </w:r>
      <w:proofErr w:type="gramEnd"/>
      <w:r w:rsidR="00E8098A" w:rsidRPr="0036395A">
        <w:rPr>
          <w:rFonts w:ascii="Times New Roman" w:eastAsiaTheme="minorEastAsia" w:hAnsi="Times New Roman" w:cs="Times New Roman"/>
          <w:bCs/>
          <w:sz w:val="24"/>
          <w:szCs w:val="24"/>
          <w:lang w:val="sr-Cyrl-CS" w:eastAsia="sr-Cyrl-CS"/>
        </w:rPr>
        <w:t xml:space="preserve"> Предраг Пипер</w:t>
      </w:r>
      <w:r w:rsidR="001C5425" w:rsidRPr="0036395A">
        <w:rPr>
          <w:rFonts w:ascii="Times New Roman" w:eastAsiaTheme="minorEastAsia" w:hAnsi="Times New Roman" w:cs="Times New Roman"/>
          <w:bCs/>
          <w:sz w:val="24"/>
          <w:szCs w:val="24"/>
          <w:lang w:eastAsia="sr-Cyrl-CS"/>
        </w:rPr>
        <w:t>;</w:t>
      </w:r>
    </w:p>
    <w:p w:rsidR="00E8098A" w:rsidRPr="0036395A" w:rsidRDefault="00E775A7" w:rsidP="001C5425">
      <w:pPr>
        <w:tabs>
          <w:tab w:val="left" w:pos="709"/>
          <w:tab w:val="left" w:pos="851"/>
        </w:tabs>
        <w:autoSpaceDE w:val="0"/>
        <w:autoSpaceDN w:val="0"/>
        <w:adjustRightInd w:val="0"/>
        <w:spacing w:after="60" w:line="278" w:lineRule="exact"/>
        <w:rPr>
          <w:rFonts w:ascii="Times New Roman" w:eastAsiaTheme="minorEastAsia" w:hAnsi="Times New Roman" w:cs="Times New Roman"/>
          <w:bCs/>
          <w:sz w:val="24"/>
          <w:szCs w:val="24"/>
          <w:lang w:eastAsia="sr-Cyrl-CS"/>
        </w:rPr>
      </w:pPr>
      <w:r w:rsidRPr="0036395A">
        <w:rPr>
          <w:rFonts w:ascii="Times New Roman" w:eastAsiaTheme="minorEastAsia" w:hAnsi="Times New Roman" w:cs="Times New Roman"/>
          <w:bCs/>
          <w:sz w:val="24"/>
          <w:szCs w:val="24"/>
          <w:lang w:eastAsia="sr-Cyrl-CS"/>
        </w:rPr>
        <w:t xml:space="preserve">            - </w:t>
      </w:r>
      <w:proofErr w:type="gramStart"/>
      <w:r w:rsidR="00E8098A" w:rsidRPr="0036395A">
        <w:rPr>
          <w:rFonts w:ascii="Times New Roman" w:eastAsiaTheme="minorEastAsia" w:hAnsi="Times New Roman" w:cs="Times New Roman"/>
          <w:bCs/>
          <w:sz w:val="24"/>
          <w:szCs w:val="24"/>
          <w:lang w:val="sr-Cyrl-CS" w:eastAsia="sr-Cyrl-CS"/>
        </w:rPr>
        <w:t>академик</w:t>
      </w:r>
      <w:proofErr w:type="gramEnd"/>
      <w:r w:rsidR="00E8098A" w:rsidRPr="0036395A">
        <w:rPr>
          <w:rFonts w:ascii="Times New Roman" w:eastAsiaTheme="minorEastAsia" w:hAnsi="Times New Roman" w:cs="Times New Roman"/>
          <w:bCs/>
          <w:sz w:val="24"/>
          <w:szCs w:val="24"/>
          <w:lang w:val="sr-Cyrl-CS" w:eastAsia="sr-Cyrl-CS"/>
        </w:rPr>
        <w:t xml:space="preserve"> Тибор Варади</w:t>
      </w:r>
      <w:r w:rsidR="001C5425" w:rsidRPr="0036395A">
        <w:rPr>
          <w:rFonts w:ascii="Times New Roman" w:eastAsiaTheme="minorEastAsia" w:hAnsi="Times New Roman" w:cs="Times New Roman"/>
          <w:bCs/>
          <w:sz w:val="24"/>
          <w:szCs w:val="24"/>
          <w:lang w:eastAsia="sr-Cyrl-CS"/>
        </w:rPr>
        <w:t>;</w:t>
      </w:r>
    </w:p>
    <w:p w:rsidR="00E8098A" w:rsidRPr="0036395A" w:rsidRDefault="00E775A7" w:rsidP="001C5425">
      <w:pPr>
        <w:tabs>
          <w:tab w:val="left" w:pos="709"/>
          <w:tab w:val="left" w:pos="851"/>
          <w:tab w:val="left" w:pos="993"/>
        </w:tabs>
        <w:autoSpaceDE w:val="0"/>
        <w:autoSpaceDN w:val="0"/>
        <w:adjustRightInd w:val="0"/>
        <w:spacing w:after="60" w:line="278" w:lineRule="exact"/>
        <w:rPr>
          <w:rFonts w:ascii="Times New Roman" w:eastAsiaTheme="minorEastAsia" w:hAnsi="Times New Roman" w:cs="Times New Roman"/>
          <w:bCs/>
          <w:sz w:val="24"/>
          <w:szCs w:val="24"/>
          <w:lang w:eastAsia="sr-Cyrl-CS"/>
        </w:rPr>
      </w:pPr>
      <w:r w:rsidRPr="0036395A">
        <w:rPr>
          <w:rFonts w:ascii="Times New Roman" w:eastAsiaTheme="minorEastAsia" w:hAnsi="Times New Roman" w:cs="Times New Roman"/>
          <w:bCs/>
          <w:sz w:val="24"/>
          <w:szCs w:val="24"/>
          <w:lang w:eastAsia="sr-Cyrl-CS"/>
        </w:rPr>
        <w:tab/>
        <w:t xml:space="preserve">- </w:t>
      </w:r>
      <w:proofErr w:type="gramStart"/>
      <w:r w:rsidR="00E8098A" w:rsidRPr="0036395A">
        <w:rPr>
          <w:rFonts w:ascii="Times New Roman" w:eastAsiaTheme="minorEastAsia" w:hAnsi="Times New Roman" w:cs="Times New Roman"/>
          <w:bCs/>
          <w:sz w:val="24"/>
          <w:szCs w:val="24"/>
          <w:lang w:val="sr-Cyrl-CS" w:eastAsia="sr-Cyrl-CS"/>
        </w:rPr>
        <w:t>академик</w:t>
      </w:r>
      <w:proofErr w:type="gramEnd"/>
      <w:r w:rsidR="00E8098A" w:rsidRPr="0036395A">
        <w:rPr>
          <w:rFonts w:ascii="Times New Roman" w:eastAsiaTheme="minorEastAsia" w:hAnsi="Times New Roman" w:cs="Times New Roman"/>
          <w:bCs/>
          <w:sz w:val="24"/>
          <w:szCs w:val="24"/>
          <w:lang w:val="sr-Cyrl-CS" w:eastAsia="sr-Cyrl-CS"/>
        </w:rPr>
        <w:t xml:space="preserve"> Иван Јевтић</w:t>
      </w:r>
      <w:r w:rsidR="001C5425" w:rsidRPr="0036395A">
        <w:rPr>
          <w:rFonts w:ascii="Times New Roman" w:eastAsiaTheme="minorEastAsia" w:hAnsi="Times New Roman" w:cs="Times New Roman"/>
          <w:bCs/>
          <w:sz w:val="24"/>
          <w:szCs w:val="24"/>
          <w:lang w:eastAsia="sr-Cyrl-CS"/>
        </w:rPr>
        <w:t>;</w:t>
      </w:r>
    </w:p>
    <w:p w:rsidR="00E8098A" w:rsidRPr="0036395A" w:rsidRDefault="00E775A7" w:rsidP="00FD2452">
      <w:pPr>
        <w:tabs>
          <w:tab w:val="left" w:pos="709"/>
          <w:tab w:val="left" w:pos="851"/>
          <w:tab w:val="left" w:pos="993"/>
        </w:tabs>
        <w:autoSpaceDE w:val="0"/>
        <w:autoSpaceDN w:val="0"/>
        <w:adjustRightInd w:val="0"/>
        <w:spacing w:after="240" w:line="278" w:lineRule="exact"/>
        <w:rPr>
          <w:rFonts w:ascii="Times New Roman" w:eastAsiaTheme="minorEastAsia" w:hAnsi="Times New Roman" w:cs="Times New Roman"/>
          <w:bCs/>
          <w:sz w:val="24"/>
          <w:szCs w:val="24"/>
          <w:lang w:eastAsia="sr-Cyrl-CS"/>
        </w:rPr>
      </w:pPr>
      <w:r w:rsidRPr="0036395A">
        <w:rPr>
          <w:rFonts w:ascii="Times New Roman" w:eastAsiaTheme="minorEastAsia" w:hAnsi="Times New Roman" w:cs="Times New Roman"/>
          <w:bCs/>
          <w:sz w:val="24"/>
          <w:szCs w:val="24"/>
          <w:lang w:eastAsia="sr-Cyrl-CS"/>
        </w:rPr>
        <w:t xml:space="preserve">            - </w:t>
      </w:r>
      <w:proofErr w:type="gramStart"/>
      <w:r w:rsidR="00E8098A" w:rsidRPr="0036395A">
        <w:rPr>
          <w:rFonts w:ascii="Times New Roman" w:eastAsiaTheme="minorEastAsia" w:hAnsi="Times New Roman" w:cs="Times New Roman"/>
          <w:bCs/>
          <w:sz w:val="24"/>
          <w:szCs w:val="24"/>
          <w:lang w:val="sr-Cyrl-CS" w:eastAsia="sr-Cyrl-CS"/>
        </w:rPr>
        <w:t>дописни</w:t>
      </w:r>
      <w:proofErr w:type="gramEnd"/>
      <w:r w:rsidR="00E8098A" w:rsidRPr="0036395A">
        <w:rPr>
          <w:rFonts w:ascii="Times New Roman" w:eastAsiaTheme="minorEastAsia" w:hAnsi="Times New Roman" w:cs="Times New Roman"/>
          <w:bCs/>
          <w:sz w:val="24"/>
          <w:szCs w:val="24"/>
          <w:lang w:val="sr-Cyrl-CS" w:eastAsia="sr-Cyrl-CS"/>
        </w:rPr>
        <w:t xml:space="preserve"> члан САНУ Миодраг Марковић</w:t>
      </w:r>
      <w:r w:rsidR="001C5425" w:rsidRPr="0036395A">
        <w:rPr>
          <w:rFonts w:ascii="Times New Roman" w:eastAsiaTheme="minorEastAsia" w:hAnsi="Times New Roman" w:cs="Times New Roman"/>
          <w:bCs/>
          <w:sz w:val="24"/>
          <w:szCs w:val="24"/>
          <w:lang w:eastAsia="sr-Cyrl-CS"/>
        </w:rPr>
        <w:t>.</w:t>
      </w:r>
    </w:p>
    <w:p w:rsidR="00E775A7" w:rsidRPr="0036395A" w:rsidRDefault="001C5425" w:rsidP="00FD2452">
      <w:pPr>
        <w:widowControl w:val="0"/>
        <w:tabs>
          <w:tab w:val="left" w:pos="709"/>
        </w:tabs>
        <w:autoSpaceDE w:val="0"/>
        <w:autoSpaceDN w:val="0"/>
        <w:adjustRightInd w:val="0"/>
        <w:spacing w:after="120" w:line="267" w:lineRule="exact"/>
        <w:ind w:right="113"/>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eastAsia="sr-Cyrl-CS"/>
        </w:rPr>
        <w:tab/>
      </w:r>
      <w:r w:rsidR="00E775A7" w:rsidRPr="0036395A">
        <w:rPr>
          <w:rFonts w:ascii="Times New Roman" w:eastAsiaTheme="minorEastAsia" w:hAnsi="Times New Roman" w:cs="Times New Roman"/>
          <w:sz w:val="24"/>
          <w:szCs w:val="24"/>
          <w:lang w:val="sr-Cyrl-CS" w:eastAsia="sr-Cyrl-CS"/>
        </w:rPr>
        <w:t xml:space="preserve">6) </w:t>
      </w:r>
      <w:r w:rsidR="00B84C49" w:rsidRPr="0036395A">
        <w:rPr>
          <w:rFonts w:ascii="Times New Roman" w:eastAsiaTheme="minorEastAsia" w:hAnsi="Times New Roman" w:cs="Times New Roman"/>
          <w:sz w:val="24"/>
          <w:szCs w:val="24"/>
          <w:lang w:val="sr-Cyrl-CS" w:eastAsia="sr-Cyrl-CS"/>
        </w:rPr>
        <w:t xml:space="preserve">један кандидат </w:t>
      </w:r>
      <w:r w:rsidR="00292593" w:rsidRPr="0036395A">
        <w:rPr>
          <w:rFonts w:ascii="Times New Roman" w:eastAsiaTheme="minorEastAsia" w:hAnsi="Times New Roman" w:cs="Times New Roman"/>
          <w:sz w:val="24"/>
          <w:szCs w:val="24"/>
          <w:lang w:val="sr-Cyrl-CS" w:eastAsia="sr-Cyrl-CS"/>
        </w:rPr>
        <w:t xml:space="preserve">(бира се један члан), a којег је предложио </w:t>
      </w:r>
      <w:r w:rsidR="00E775A7" w:rsidRPr="0036395A">
        <w:rPr>
          <w:rFonts w:ascii="Times New Roman" w:eastAsiaTheme="minorEastAsia" w:hAnsi="Times New Roman" w:cs="Times New Roman"/>
          <w:sz w:val="24"/>
          <w:szCs w:val="24"/>
          <w:lang w:val="sr-Cyrl-CS" w:eastAsia="sr-Cyrl-CS"/>
        </w:rPr>
        <w:t>Савет универзитета уметности</w:t>
      </w:r>
      <w:r w:rsidR="00E775A7" w:rsidRPr="0036395A">
        <w:rPr>
          <w:rFonts w:ascii="Times New Roman" w:eastAsiaTheme="minorEastAsia" w:hAnsi="Times New Roman" w:cs="Times New Roman"/>
          <w:sz w:val="24"/>
          <w:szCs w:val="24"/>
          <w:lang w:eastAsia="sr-Cyrl-CS"/>
        </w:rPr>
        <w:t>:</w:t>
      </w:r>
    </w:p>
    <w:p w:rsidR="00E8098A" w:rsidRPr="0036395A" w:rsidRDefault="00E775A7" w:rsidP="00E8098A">
      <w:pPr>
        <w:autoSpaceDE w:val="0"/>
        <w:autoSpaceDN w:val="0"/>
        <w:adjustRightInd w:val="0"/>
        <w:spacing w:after="0" w:line="240" w:lineRule="auto"/>
        <w:ind w:left="749"/>
        <w:rPr>
          <w:rFonts w:ascii="Times New Roman" w:eastAsiaTheme="minorEastAsia" w:hAnsi="Times New Roman" w:cs="Times New Roman"/>
          <w:bCs/>
          <w:sz w:val="24"/>
          <w:szCs w:val="24"/>
          <w:lang w:val="sr-Cyrl-CS" w:eastAsia="sr-Cyrl-CS"/>
        </w:rPr>
      </w:pPr>
      <w:r w:rsidRPr="0036395A">
        <w:rPr>
          <w:rFonts w:ascii="Times New Roman" w:eastAsiaTheme="minorEastAsia" w:hAnsi="Times New Roman" w:cs="Times New Roman"/>
          <w:sz w:val="24"/>
          <w:szCs w:val="24"/>
          <w:lang w:eastAsia="sr-Cyrl-CS"/>
        </w:rPr>
        <w:t>-</w:t>
      </w:r>
      <w:r w:rsidR="00E8098A" w:rsidRPr="0036395A">
        <w:rPr>
          <w:rFonts w:ascii="Times New Roman" w:eastAsiaTheme="minorEastAsia" w:hAnsi="Times New Roman" w:cs="Times New Roman"/>
          <w:sz w:val="24"/>
          <w:szCs w:val="24"/>
          <w:lang w:val="sr-Cyrl-CS" w:eastAsia="sr-Cyrl-CS"/>
        </w:rPr>
        <w:t xml:space="preserve"> </w:t>
      </w:r>
      <w:proofErr w:type="gramStart"/>
      <w:r w:rsidR="00E8098A" w:rsidRPr="0036395A">
        <w:rPr>
          <w:rFonts w:ascii="Times New Roman" w:eastAsiaTheme="minorEastAsia" w:hAnsi="Times New Roman" w:cs="Times New Roman"/>
          <w:bCs/>
          <w:sz w:val="24"/>
          <w:szCs w:val="24"/>
          <w:lang w:val="sr-Cyrl-CS" w:eastAsia="sr-Cyrl-CS"/>
        </w:rPr>
        <w:t>мр</w:t>
      </w:r>
      <w:proofErr w:type="gramEnd"/>
      <w:r w:rsidR="00E8098A" w:rsidRPr="0036395A">
        <w:rPr>
          <w:rFonts w:ascii="Times New Roman" w:eastAsiaTheme="minorEastAsia" w:hAnsi="Times New Roman" w:cs="Times New Roman"/>
          <w:bCs/>
          <w:sz w:val="24"/>
          <w:szCs w:val="24"/>
          <w:lang w:val="sr-Cyrl-CS" w:eastAsia="sr-Cyrl-CS"/>
        </w:rPr>
        <w:t xml:space="preserve"> Оливера Стојадиновић</w:t>
      </w:r>
    </w:p>
    <w:p w:rsidR="00E8098A" w:rsidRPr="0036395A" w:rsidRDefault="00E775A7" w:rsidP="001C5425">
      <w:pPr>
        <w:widowControl w:val="0"/>
        <w:tabs>
          <w:tab w:val="left" w:pos="709"/>
        </w:tabs>
        <w:autoSpaceDE w:val="0"/>
        <w:autoSpaceDN w:val="0"/>
        <w:adjustRightInd w:val="0"/>
        <w:spacing w:before="240" w:after="240" w:line="240" w:lineRule="auto"/>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rPr>
        <w:tab/>
        <w:t xml:space="preserve">7) </w:t>
      </w:r>
      <w:proofErr w:type="gramStart"/>
      <w:r w:rsidRPr="0036395A">
        <w:rPr>
          <w:rFonts w:ascii="Times New Roman" w:eastAsiaTheme="minorEastAsia" w:hAnsi="Times New Roman" w:cs="Times New Roman"/>
          <w:sz w:val="24"/>
          <w:szCs w:val="24"/>
          <w:lang w:val="sr-Cyrl-CS" w:eastAsia="sr-Cyrl-CS"/>
        </w:rPr>
        <w:t>јед</w:t>
      </w:r>
      <w:r w:rsidR="00B84C49" w:rsidRPr="0036395A">
        <w:rPr>
          <w:rFonts w:ascii="Times New Roman" w:eastAsiaTheme="minorEastAsia" w:hAnsi="Times New Roman" w:cs="Times New Roman"/>
          <w:sz w:val="24"/>
          <w:szCs w:val="24"/>
          <w:lang w:val="sr-Cyrl-CS" w:eastAsia="sr-Cyrl-CS"/>
        </w:rPr>
        <w:t>ан</w:t>
      </w:r>
      <w:proofErr w:type="gramEnd"/>
      <w:r w:rsidRPr="0036395A">
        <w:rPr>
          <w:rFonts w:ascii="Times New Roman" w:eastAsiaTheme="minorEastAsia" w:hAnsi="Times New Roman" w:cs="Times New Roman"/>
          <w:sz w:val="24"/>
          <w:szCs w:val="24"/>
          <w:lang w:val="sr-Cyrl-CS" w:eastAsia="sr-Cyrl-CS"/>
        </w:rPr>
        <w:t xml:space="preserve"> кандидат (бира се један члан)</w:t>
      </w:r>
      <w:r w:rsidR="00292593" w:rsidRPr="0036395A">
        <w:rPr>
          <w:rFonts w:ascii="Times New Roman" w:eastAsiaTheme="minorEastAsia" w:hAnsi="Times New Roman" w:cs="Times New Roman"/>
          <w:sz w:val="24"/>
          <w:szCs w:val="24"/>
          <w:lang w:val="sr-Cyrl-CS" w:eastAsia="sr-Cyrl-CS"/>
        </w:rPr>
        <w:t>,</w:t>
      </w:r>
      <w:r w:rsidRPr="0036395A">
        <w:rPr>
          <w:rFonts w:ascii="Times New Roman" w:eastAsiaTheme="minorEastAsia" w:hAnsi="Times New Roman" w:cs="Times New Roman"/>
          <w:sz w:val="24"/>
          <w:szCs w:val="24"/>
          <w:lang w:val="sr-Cyrl-CS" w:eastAsia="sr-Cyrl-CS"/>
        </w:rPr>
        <w:t xml:space="preserve"> </w:t>
      </w:r>
      <w:r w:rsidR="00292593" w:rsidRPr="0036395A">
        <w:rPr>
          <w:rFonts w:ascii="Times New Roman" w:eastAsiaTheme="minorEastAsia" w:hAnsi="Times New Roman" w:cs="Times New Roman"/>
          <w:sz w:val="24"/>
          <w:szCs w:val="24"/>
          <w:lang w:val="sr-Cyrl-CS" w:eastAsia="sr-Cyrl-CS"/>
        </w:rPr>
        <w:t xml:space="preserve">a којег је предложила </w:t>
      </w:r>
      <w:r w:rsidR="00E8098A" w:rsidRPr="0036395A">
        <w:rPr>
          <w:rFonts w:ascii="Times New Roman" w:eastAsiaTheme="minorEastAsia" w:hAnsi="Times New Roman" w:cs="Times New Roman"/>
          <w:sz w:val="24"/>
          <w:szCs w:val="24"/>
          <w:lang w:val="sr-Cyrl-CS" w:eastAsia="sr-Cyrl-CS"/>
        </w:rPr>
        <w:t>Конференције универзитета Србије</w:t>
      </w:r>
      <w:r w:rsidRPr="0036395A">
        <w:rPr>
          <w:rFonts w:ascii="Times New Roman" w:eastAsiaTheme="minorEastAsia" w:hAnsi="Times New Roman" w:cs="Times New Roman"/>
          <w:sz w:val="24"/>
          <w:szCs w:val="24"/>
          <w:lang w:eastAsia="sr-Cyrl-CS"/>
        </w:rPr>
        <w:t>:</w:t>
      </w:r>
    </w:p>
    <w:p w:rsidR="00E8098A" w:rsidRPr="0036395A" w:rsidRDefault="00E775A7" w:rsidP="00A23FAA">
      <w:pPr>
        <w:tabs>
          <w:tab w:val="left" w:pos="709"/>
        </w:tabs>
        <w:autoSpaceDE w:val="0"/>
        <w:autoSpaceDN w:val="0"/>
        <w:adjustRightInd w:val="0"/>
        <w:spacing w:before="24" w:after="0" w:line="240" w:lineRule="auto"/>
        <w:ind w:left="754"/>
        <w:rPr>
          <w:rFonts w:ascii="Times New Roman" w:eastAsiaTheme="minorEastAsia" w:hAnsi="Times New Roman" w:cs="Times New Roman"/>
          <w:b/>
          <w:bCs/>
          <w:sz w:val="24"/>
          <w:szCs w:val="24"/>
          <w:lang w:val="sr-Cyrl-CS" w:eastAsia="sr-Cyrl-CS"/>
        </w:rPr>
      </w:pPr>
      <w:r w:rsidRPr="0036395A">
        <w:rPr>
          <w:rFonts w:ascii="Times New Roman" w:eastAsiaTheme="minorEastAsia" w:hAnsi="Times New Roman" w:cs="Times New Roman"/>
          <w:sz w:val="24"/>
          <w:szCs w:val="24"/>
          <w:lang w:eastAsia="sr-Cyrl-CS"/>
        </w:rPr>
        <w:t>-</w:t>
      </w:r>
      <w:r w:rsidR="00E8098A" w:rsidRPr="0036395A">
        <w:rPr>
          <w:rFonts w:ascii="Times New Roman" w:eastAsiaTheme="minorEastAsia" w:hAnsi="Times New Roman" w:cs="Times New Roman"/>
          <w:sz w:val="24"/>
          <w:szCs w:val="24"/>
          <w:lang w:val="sr-Cyrl-CS" w:eastAsia="sr-Cyrl-CS"/>
        </w:rPr>
        <w:t xml:space="preserve"> </w:t>
      </w:r>
      <w:r w:rsidR="00E8098A" w:rsidRPr="0036395A">
        <w:rPr>
          <w:rFonts w:ascii="Times New Roman" w:eastAsiaTheme="minorEastAsia" w:hAnsi="Times New Roman" w:cs="Times New Roman"/>
          <w:bCs/>
          <w:sz w:val="24"/>
          <w:szCs w:val="24"/>
          <w:lang w:val="sr-Cyrl-CS" w:eastAsia="sr-Cyrl-CS"/>
        </w:rPr>
        <w:t>Чедомир Васић</w:t>
      </w:r>
    </w:p>
    <w:p w:rsidR="00E8098A" w:rsidRPr="0036395A" w:rsidRDefault="00A23FAA" w:rsidP="001C5425">
      <w:pPr>
        <w:widowControl w:val="0"/>
        <w:tabs>
          <w:tab w:val="left" w:pos="709"/>
        </w:tabs>
        <w:autoSpaceDE w:val="0"/>
        <w:autoSpaceDN w:val="0"/>
        <w:adjustRightInd w:val="0"/>
        <w:spacing w:before="240" w:after="240" w:line="240" w:lineRule="auto"/>
        <w:jc w:val="both"/>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eastAsia="sr-Cyrl-CS"/>
        </w:rPr>
        <w:tab/>
        <w:t xml:space="preserve">8) </w:t>
      </w:r>
      <w:proofErr w:type="gramStart"/>
      <w:r w:rsidRPr="0036395A">
        <w:rPr>
          <w:rFonts w:ascii="Times New Roman" w:eastAsiaTheme="minorEastAsia" w:hAnsi="Times New Roman" w:cs="Times New Roman"/>
          <w:sz w:val="24"/>
          <w:szCs w:val="24"/>
          <w:lang w:val="sr-Cyrl-CS" w:eastAsia="sr-Cyrl-CS"/>
        </w:rPr>
        <w:t>четири</w:t>
      </w:r>
      <w:proofErr w:type="gramEnd"/>
      <w:r w:rsidRPr="0036395A">
        <w:rPr>
          <w:rFonts w:ascii="Times New Roman" w:eastAsiaTheme="minorEastAsia" w:hAnsi="Times New Roman" w:cs="Times New Roman"/>
          <w:sz w:val="24"/>
          <w:szCs w:val="24"/>
          <w:lang w:val="sr-Cyrl-CS" w:eastAsia="sr-Cyrl-CS"/>
        </w:rPr>
        <w:t xml:space="preserve"> кандидата (бира се два члана)</w:t>
      </w:r>
      <w:r w:rsidR="00292593" w:rsidRPr="0036395A">
        <w:rPr>
          <w:rFonts w:ascii="Times New Roman" w:eastAsiaTheme="minorEastAsia" w:hAnsi="Times New Roman" w:cs="Times New Roman"/>
          <w:sz w:val="24"/>
          <w:szCs w:val="24"/>
          <w:lang w:val="sr-Cyrl-CS" w:eastAsia="sr-Cyrl-CS"/>
        </w:rPr>
        <w:t>,</w:t>
      </w:r>
      <w:r w:rsidRPr="0036395A">
        <w:rPr>
          <w:rFonts w:ascii="Times New Roman" w:eastAsiaTheme="minorEastAsia" w:hAnsi="Times New Roman" w:cs="Times New Roman"/>
          <w:sz w:val="24"/>
          <w:szCs w:val="24"/>
          <w:lang w:val="sr-Cyrl-CS" w:eastAsia="sr-Cyrl-CS"/>
        </w:rPr>
        <w:t xml:space="preserve"> </w:t>
      </w:r>
      <w:r w:rsidR="00292593" w:rsidRPr="0036395A">
        <w:rPr>
          <w:rFonts w:ascii="Times New Roman" w:eastAsiaTheme="minorEastAsia" w:hAnsi="Times New Roman" w:cs="Times New Roman"/>
          <w:sz w:val="24"/>
          <w:szCs w:val="24"/>
          <w:lang w:val="sr-Cyrl-CS" w:eastAsia="sr-Cyrl-CS"/>
        </w:rPr>
        <w:t>a које су предложили национални</w:t>
      </w:r>
      <w:r w:rsidR="00E8098A" w:rsidRPr="0036395A">
        <w:rPr>
          <w:rFonts w:ascii="Times New Roman" w:eastAsiaTheme="minorEastAsia" w:hAnsi="Times New Roman" w:cs="Times New Roman"/>
          <w:sz w:val="24"/>
          <w:szCs w:val="24"/>
          <w:lang w:val="sr-Cyrl-CS" w:eastAsia="sr-Cyrl-CS"/>
        </w:rPr>
        <w:t xml:space="preserve"> савет</w:t>
      </w:r>
      <w:r w:rsidR="00292593" w:rsidRPr="0036395A">
        <w:rPr>
          <w:rFonts w:ascii="Times New Roman" w:eastAsiaTheme="minorEastAsia" w:hAnsi="Times New Roman" w:cs="Times New Roman"/>
          <w:sz w:val="24"/>
          <w:szCs w:val="24"/>
          <w:lang w:val="sr-Cyrl-CS" w:eastAsia="sr-Cyrl-CS"/>
        </w:rPr>
        <w:t>и</w:t>
      </w:r>
      <w:r w:rsidR="00E8098A" w:rsidRPr="0036395A">
        <w:rPr>
          <w:rFonts w:ascii="Times New Roman" w:eastAsiaTheme="minorEastAsia" w:hAnsi="Times New Roman" w:cs="Times New Roman"/>
          <w:sz w:val="24"/>
          <w:szCs w:val="24"/>
          <w:lang w:val="sr-Cyrl-CS" w:eastAsia="sr-Cyrl-CS"/>
        </w:rPr>
        <w:t xml:space="preserve"> националних мањина</w:t>
      </w:r>
      <w:r w:rsidRPr="0036395A">
        <w:rPr>
          <w:rFonts w:ascii="Times New Roman" w:eastAsiaTheme="minorEastAsia" w:hAnsi="Times New Roman" w:cs="Times New Roman"/>
          <w:sz w:val="24"/>
          <w:szCs w:val="24"/>
          <w:lang w:eastAsia="sr-Cyrl-CS"/>
        </w:rPr>
        <w:t>:</w:t>
      </w:r>
    </w:p>
    <w:p w:rsidR="00A23FAA" w:rsidRPr="0036395A" w:rsidRDefault="00A23FAA" w:rsidP="001C5425">
      <w:pPr>
        <w:widowControl w:val="0"/>
        <w:tabs>
          <w:tab w:val="left" w:pos="709"/>
        </w:tabs>
        <w:autoSpaceDE w:val="0"/>
        <w:autoSpaceDN w:val="0"/>
        <w:adjustRightInd w:val="0"/>
        <w:spacing w:after="60" w:line="278" w:lineRule="exact"/>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rPr>
        <w:tab/>
        <w:t xml:space="preserve">- </w:t>
      </w:r>
      <w:r w:rsidR="00E8098A" w:rsidRPr="0036395A">
        <w:rPr>
          <w:rFonts w:ascii="Times New Roman" w:eastAsiaTheme="minorEastAsia" w:hAnsi="Times New Roman" w:cs="Times New Roman"/>
          <w:bCs/>
          <w:sz w:val="24"/>
          <w:szCs w:val="24"/>
          <w:lang w:val="sr-Cyrl-CS" w:eastAsia="sr-Cyrl-CS"/>
        </w:rPr>
        <w:t>Карољ Вичек</w:t>
      </w:r>
    </w:p>
    <w:p w:rsidR="00A23FAA" w:rsidRPr="0036395A" w:rsidRDefault="00A23FAA" w:rsidP="001C5425">
      <w:pPr>
        <w:widowControl w:val="0"/>
        <w:tabs>
          <w:tab w:val="left" w:pos="709"/>
        </w:tabs>
        <w:autoSpaceDE w:val="0"/>
        <w:autoSpaceDN w:val="0"/>
        <w:adjustRightInd w:val="0"/>
        <w:spacing w:after="60" w:line="278" w:lineRule="exact"/>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eastAsia="sr-Cyrl-CS"/>
        </w:rPr>
        <w:tab/>
        <w:t xml:space="preserve">- </w:t>
      </w:r>
      <w:r w:rsidR="00E8098A" w:rsidRPr="0036395A">
        <w:rPr>
          <w:rFonts w:ascii="Times New Roman" w:eastAsiaTheme="minorEastAsia" w:hAnsi="Times New Roman" w:cs="Times New Roman"/>
          <w:bCs/>
          <w:sz w:val="24"/>
          <w:szCs w:val="24"/>
          <w:lang w:val="sr-Cyrl-CS" w:eastAsia="sr-Cyrl-CS"/>
        </w:rPr>
        <w:t>Васвија Гусинац</w:t>
      </w:r>
    </w:p>
    <w:p w:rsidR="00A23FAA" w:rsidRPr="0036395A" w:rsidRDefault="00A23FAA" w:rsidP="001C5425">
      <w:pPr>
        <w:widowControl w:val="0"/>
        <w:tabs>
          <w:tab w:val="left" w:pos="709"/>
        </w:tabs>
        <w:autoSpaceDE w:val="0"/>
        <w:autoSpaceDN w:val="0"/>
        <w:adjustRightInd w:val="0"/>
        <w:spacing w:after="60" w:line="278" w:lineRule="exact"/>
        <w:rPr>
          <w:rFonts w:ascii="Times New Roman" w:eastAsiaTheme="minorEastAsia" w:hAnsi="Times New Roman" w:cs="Times New Roman"/>
          <w:sz w:val="24"/>
          <w:szCs w:val="24"/>
          <w:lang w:eastAsia="sr-Cyrl-CS"/>
        </w:rPr>
      </w:pPr>
      <w:r w:rsidRPr="0036395A">
        <w:rPr>
          <w:rFonts w:ascii="Times New Roman" w:eastAsiaTheme="minorEastAsia" w:hAnsi="Times New Roman" w:cs="Times New Roman"/>
          <w:sz w:val="24"/>
          <w:szCs w:val="24"/>
          <w:lang w:eastAsia="sr-Cyrl-CS"/>
        </w:rPr>
        <w:tab/>
        <w:t xml:space="preserve">- </w:t>
      </w:r>
      <w:r w:rsidR="00E8098A" w:rsidRPr="0036395A">
        <w:rPr>
          <w:rFonts w:ascii="Times New Roman" w:eastAsiaTheme="minorEastAsia" w:hAnsi="Times New Roman" w:cs="Times New Roman"/>
          <w:bCs/>
          <w:sz w:val="24"/>
          <w:szCs w:val="24"/>
          <w:lang w:val="sr-Cyrl-CS" w:eastAsia="sr-Cyrl-CS"/>
        </w:rPr>
        <w:t>Мирослав Јовичин</w:t>
      </w:r>
    </w:p>
    <w:p w:rsidR="00E8098A" w:rsidRPr="0036395A" w:rsidRDefault="00A23FAA" w:rsidP="00286A4A">
      <w:pPr>
        <w:widowControl w:val="0"/>
        <w:tabs>
          <w:tab w:val="left" w:pos="709"/>
        </w:tabs>
        <w:autoSpaceDE w:val="0"/>
        <w:autoSpaceDN w:val="0"/>
        <w:adjustRightInd w:val="0"/>
        <w:spacing w:after="240" w:line="278" w:lineRule="exact"/>
        <w:rPr>
          <w:rFonts w:ascii="Times New Roman" w:eastAsiaTheme="minorEastAsia" w:hAnsi="Times New Roman" w:cs="Times New Roman"/>
          <w:sz w:val="24"/>
          <w:szCs w:val="24"/>
          <w:lang w:val="sr-Cyrl-CS" w:eastAsia="sr-Cyrl-CS"/>
        </w:rPr>
      </w:pPr>
      <w:r w:rsidRPr="0036395A">
        <w:rPr>
          <w:rFonts w:ascii="Times New Roman" w:eastAsiaTheme="minorEastAsia" w:hAnsi="Times New Roman" w:cs="Times New Roman"/>
          <w:sz w:val="24"/>
          <w:szCs w:val="24"/>
          <w:lang w:eastAsia="sr-Cyrl-CS"/>
        </w:rPr>
        <w:tab/>
        <w:t xml:space="preserve">- </w:t>
      </w:r>
      <w:r w:rsidR="00E8098A" w:rsidRPr="0036395A">
        <w:rPr>
          <w:rFonts w:ascii="Times New Roman" w:eastAsiaTheme="minorEastAsia" w:hAnsi="Times New Roman" w:cs="Times New Roman"/>
          <w:bCs/>
          <w:sz w:val="24"/>
          <w:szCs w:val="24"/>
          <w:lang w:val="sr-Cyrl-CS" w:eastAsia="sr-Cyrl-CS"/>
        </w:rPr>
        <w:t>Весна Милекић</w:t>
      </w:r>
    </w:p>
    <w:p w:rsidR="009E3F20" w:rsidRPr="0036395A" w:rsidRDefault="00E8098A" w:rsidP="009E3F20">
      <w:pPr>
        <w:spacing w:after="240" w:line="240" w:lineRule="auto"/>
        <w:ind w:firstLine="720"/>
        <w:jc w:val="both"/>
        <w:rPr>
          <w:rFonts w:ascii="Times New Roman" w:hAnsi="Times New Roman" w:cs="Times New Roman"/>
          <w:noProof/>
          <w:sz w:val="24"/>
          <w:szCs w:val="24"/>
          <w:lang w:val="sr-Cyrl-RS"/>
        </w:rPr>
      </w:pPr>
      <w:r w:rsidRPr="0036395A">
        <w:rPr>
          <w:rFonts w:ascii="Times New Roman" w:hAnsi="Times New Roman" w:cs="Times New Roman"/>
          <w:noProof/>
          <w:sz w:val="24"/>
          <w:szCs w:val="24"/>
          <w:lang w:val="sr-Cyrl-RS"/>
        </w:rPr>
        <w:t>Председник Одбора</w:t>
      </w:r>
      <w:r w:rsidR="009E3F20" w:rsidRPr="0036395A">
        <w:rPr>
          <w:rFonts w:ascii="Times New Roman" w:hAnsi="Times New Roman" w:cs="Times New Roman"/>
          <w:noProof/>
          <w:sz w:val="24"/>
          <w:szCs w:val="24"/>
          <w:lang w:val="sr-Cyrl-RS"/>
        </w:rPr>
        <w:t xml:space="preserve"> је </w:t>
      </w:r>
      <w:r w:rsidR="007D5AF4" w:rsidRPr="0036395A">
        <w:rPr>
          <w:rFonts w:ascii="Times New Roman" w:hAnsi="Times New Roman" w:cs="Times New Roman"/>
          <w:noProof/>
          <w:sz w:val="24"/>
          <w:szCs w:val="24"/>
          <w:lang w:val="sr-Cyrl-RS"/>
        </w:rPr>
        <w:t xml:space="preserve">на гласање </w:t>
      </w:r>
      <w:r w:rsidR="009E3F20" w:rsidRPr="0036395A">
        <w:rPr>
          <w:rFonts w:ascii="Times New Roman" w:hAnsi="Times New Roman" w:cs="Times New Roman"/>
          <w:noProof/>
          <w:sz w:val="24"/>
          <w:szCs w:val="24"/>
          <w:lang w:val="sr-Cyrl-RS"/>
        </w:rPr>
        <w:t>стави</w:t>
      </w:r>
      <w:r w:rsidRPr="0036395A">
        <w:rPr>
          <w:rFonts w:ascii="Times New Roman" w:hAnsi="Times New Roman" w:cs="Times New Roman"/>
          <w:noProof/>
          <w:sz w:val="24"/>
          <w:szCs w:val="24"/>
          <w:lang w:val="sr-Cyrl-RS"/>
        </w:rPr>
        <w:t>о</w:t>
      </w:r>
      <w:r w:rsidR="009E3F20" w:rsidRPr="0036395A">
        <w:rPr>
          <w:rFonts w:ascii="Times New Roman" w:hAnsi="Times New Roman" w:cs="Times New Roman"/>
          <w:noProof/>
          <w:sz w:val="24"/>
          <w:szCs w:val="24"/>
          <w:lang w:val="sr-Cyrl-RS"/>
        </w:rPr>
        <w:t xml:space="preserve"> предлог </w:t>
      </w:r>
      <w:r w:rsidRPr="0036395A">
        <w:rPr>
          <w:rFonts w:ascii="Times New Roman" w:hAnsi="Times New Roman" w:cs="Times New Roman"/>
          <w:noProof/>
          <w:sz w:val="24"/>
          <w:szCs w:val="24"/>
          <w:lang w:val="sr-Cyrl-RS"/>
        </w:rPr>
        <w:t>да Одбор</w:t>
      </w:r>
      <w:r w:rsidR="007D5AF4" w:rsidRPr="0036395A">
        <w:rPr>
          <w:rFonts w:ascii="Times New Roman" w:hAnsi="Times New Roman" w:cs="Times New Roman"/>
          <w:noProof/>
          <w:sz w:val="24"/>
          <w:szCs w:val="24"/>
          <w:lang w:val="sr-Cyrl-RS"/>
        </w:rPr>
        <w:t xml:space="preserve"> за културу и информисање</w:t>
      </w:r>
      <w:r w:rsidRPr="0036395A">
        <w:rPr>
          <w:rFonts w:ascii="Times New Roman" w:hAnsi="Times New Roman" w:cs="Times New Roman"/>
          <w:noProof/>
          <w:sz w:val="24"/>
          <w:szCs w:val="24"/>
          <w:lang w:val="sr-Cyrl-RS"/>
        </w:rPr>
        <w:t xml:space="preserve"> утврди да је Збирна листа кандидата за чланове Националног савета за културу</w:t>
      </w:r>
      <w:r w:rsidR="00FA00AF" w:rsidRPr="0036395A">
        <w:rPr>
          <w:rFonts w:ascii="Times New Roman" w:hAnsi="Times New Roman" w:cs="Times New Roman"/>
          <w:noProof/>
          <w:sz w:val="24"/>
          <w:szCs w:val="24"/>
          <w:lang w:val="sr-Cyrl-RS"/>
        </w:rPr>
        <w:t>, у предложеном тексту,</w:t>
      </w:r>
      <w:r w:rsidRPr="0036395A">
        <w:rPr>
          <w:rFonts w:ascii="Times New Roman" w:hAnsi="Times New Roman" w:cs="Times New Roman"/>
          <w:noProof/>
          <w:sz w:val="24"/>
          <w:szCs w:val="24"/>
          <w:lang w:val="sr-Cyrl-RS"/>
        </w:rPr>
        <w:t xml:space="preserve"> сачињена у складу са одредбама члана 16. Закона о култури, односно да су предлоге кандидата поднели сви овлашћени предлагачи.</w:t>
      </w:r>
    </w:p>
    <w:p w:rsidR="009E3F20" w:rsidRPr="0036395A" w:rsidRDefault="009E3F20" w:rsidP="009E3F20">
      <w:pPr>
        <w:spacing w:after="240"/>
        <w:ind w:firstLine="720"/>
        <w:jc w:val="both"/>
        <w:rPr>
          <w:rFonts w:ascii="Times New Roman" w:eastAsia="Calibri" w:hAnsi="Times New Roman" w:cs="Times New Roman"/>
          <w:noProof/>
          <w:sz w:val="24"/>
          <w:szCs w:val="24"/>
          <w:lang w:val="sr-Cyrl-CS" w:eastAsia="sr-Cyrl-CS"/>
        </w:rPr>
      </w:pPr>
      <w:r w:rsidRPr="0036395A">
        <w:rPr>
          <w:rFonts w:ascii="Times New Roman" w:eastAsia="Calibri" w:hAnsi="Times New Roman" w:cs="Times New Roman"/>
          <w:noProof/>
          <w:sz w:val="24"/>
          <w:szCs w:val="24"/>
          <w:lang w:val="sr-Cyrl-CS" w:eastAsia="sr-Cyrl-CS"/>
        </w:rPr>
        <w:t>Одбор је</w:t>
      </w:r>
      <w:r w:rsidR="00286A4A" w:rsidRPr="0036395A">
        <w:rPr>
          <w:rFonts w:ascii="Times New Roman" w:eastAsia="Calibri" w:hAnsi="Times New Roman" w:cs="Times New Roman"/>
          <w:noProof/>
          <w:sz w:val="24"/>
          <w:szCs w:val="24"/>
          <w:lang w:val="sr-Cyrl-CS" w:eastAsia="sr-Cyrl-CS"/>
        </w:rPr>
        <w:t>,</w:t>
      </w:r>
      <w:r w:rsidRPr="0036395A">
        <w:rPr>
          <w:rFonts w:ascii="Times New Roman" w:eastAsia="Calibri" w:hAnsi="Times New Roman" w:cs="Times New Roman"/>
          <w:noProof/>
          <w:sz w:val="24"/>
          <w:szCs w:val="24"/>
          <w:lang w:val="sr-Cyrl-CS" w:eastAsia="sr-Cyrl-CS"/>
        </w:rPr>
        <w:t xml:space="preserve"> </w:t>
      </w:r>
      <w:r w:rsidR="00286A4A" w:rsidRPr="0036395A">
        <w:rPr>
          <w:rFonts w:ascii="Times New Roman" w:eastAsia="Calibri" w:hAnsi="Times New Roman" w:cs="Times New Roman"/>
          <w:noProof/>
          <w:sz w:val="24"/>
          <w:szCs w:val="24"/>
          <w:lang w:val="sr-Cyrl-CS" w:eastAsia="sr-Cyrl-CS"/>
        </w:rPr>
        <w:t>већином гласова (</w:t>
      </w:r>
      <w:r w:rsidR="00286A4A" w:rsidRPr="0036395A">
        <w:rPr>
          <w:rFonts w:ascii="Times New Roman" w:eastAsia="Calibri" w:hAnsi="Times New Roman" w:cs="Times New Roman"/>
          <w:noProof/>
          <w:sz w:val="24"/>
          <w:szCs w:val="24"/>
          <w:lang w:val="sr-Cyrl-RS" w:eastAsia="sr-Cyrl-CS"/>
        </w:rPr>
        <w:t>седам</w:t>
      </w:r>
      <w:r w:rsidRPr="0036395A">
        <w:rPr>
          <w:rFonts w:ascii="Times New Roman" w:eastAsia="Calibri" w:hAnsi="Times New Roman" w:cs="Times New Roman"/>
          <w:noProof/>
          <w:sz w:val="24"/>
          <w:szCs w:val="24"/>
          <w:lang w:val="sr-Cyrl-CS" w:eastAsia="sr-Cyrl-CS"/>
        </w:rPr>
        <w:t xml:space="preserve"> гласова за и </w:t>
      </w:r>
      <w:r w:rsidR="00286A4A" w:rsidRPr="0036395A">
        <w:rPr>
          <w:rFonts w:ascii="Times New Roman" w:eastAsia="Calibri" w:hAnsi="Times New Roman" w:cs="Times New Roman"/>
          <w:noProof/>
          <w:sz w:val="24"/>
          <w:szCs w:val="24"/>
          <w:lang w:val="sr-Cyrl-CS" w:eastAsia="sr-Cyrl-CS"/>
        </w:rPr>
        <w:t>два</w:t>
      </w:r>
      <w:r w:rsidRPr="0036395A">
        <w:rPr>
          <w:rFonts w:ascii="Times New Roman" w:eastAsia="Calibri" w:hAnsi="Times New Roman" w:cs="Times New Roman"/>
          <w:noProof/>
          <w:sz w:val="24"/>
          <w:szCs w:val="24"/>
          <w:lang w:val="sr-Cyrl-CS" w:eastAsia="sr-Cyrl-CS"/>
        </w:rPr>
        <w:t xml:space="preserve"> </w:t>
      </w:r>
      <w:r w:rsidR="00286A4A" w:rsidRPr="0036395A">
        <w:rPr>
          <w:rFonts w:ascii="Times New Roman" w:eastAsia="Calibri" w:hAnsi="Times New Roman" w:cs="Times New Roman"/>
          <w:noProof/>
          <w:sz w:val="24"/>
          <w:szCs w:val="24"/>
          <w:lang w:val="sr-Cyrl-CS" w:eastAsia="sr-Cyrl-CS"/>
        </w:rPr>
        <w:t>гласа</w:t>
      </w:r>
      <w:r w:rsidRPr="0036395A">
        <w:rPr>
          <w:rFonts w:ascii="Times New Roman" w:eastAsia="Calibri" w:hAnsi="Times New Roman" w:cs="Times New Roman"/>
          <w:noProof/>
          <w:sz w:val="24"/>
          <w:szCs w:val="24"/>
          <w:lang w:val="sr-Cyrl-CS" w:eastAsia="sr-Cyrl-CS"/>
        </w:rPr>
        <w:t xml:space="preserve"> против</w:t>
      </w:r>
      <w:r w:rsidR="00286A4A" w:rsidRPr="0036395A">
        <w:rPr>
          <w:rFonts w:ascii="Times New Roman" w:eastAsia="Calibri" w:hAnsi="Times New Roman" w:cs="Times New Roman"/>
          <w:noProof/>
          <w:sz w:val="24"/>
          <w:szCs w:val="24"/>
          <w:lang w:val="sr-Cyrl-CS" w:eastAsia="sr-Cyrl-CS"/>
        </w:rPr>
        <w:t>) утврдио да је Збирна листа кандидата за чланове Националног савета за културу сачињена у складу са одредбама члана 16. Закона о култури.</w:t>
      </w:r>
    </w:p>
    <w:p w:rsidR="006E48BC" w:rsidRPr="0036395A" w:rsidRDefault="007D5AF4" w:rsidP="006E48BC">
      <w:pPr>
        <w:spacing w:after="240"/>
        <w:ind w:firstLine="720"/>
        <w:jc w:val="both"/>
        <w:rPr>
          <w:rFonts w:ascii="Times New Roman" w:eastAsia="Calibri" w:hAnsi="Times New Roman" w:cs="Times New Roman"/>
          <w:noProof/>
          <w:sz w:val="24"/>
          <w:szCs w:val="24"/>
          <w:lang w:val="sr-Cyrl-CS" w:eastAsia="sr-Cyrl-CS"/>
        </w:rPr>
      </w:pPr>
      <w:r w:rsidRPr="0036395A">
        <w:rPr>
          <w:rFonts w:ascii="Times New Roman" w:eastAsia="Calibri" w:hAnsi="Times New Roman" w:cs="Times New Roman"/>
          <w:noProof/>
          <w:sz w:val="24"/>
          <w:szCs w:val="24"/>
          <w:lang w:val="sr-Cyrl-CS" w:eastAsia="sr-Cyrl-CS"/>
        </w:rPr>
        <w:t>Председник Одбора</w:t>
      </w:r>
      <w:r w:rsidR="006E48BC" w:rsidRPr="0036395A">
        <w:rPr>
          <w:rFonts w:ascii="Times New Roman" w:eastAsia="Calibri" w:hAnsi="Times New Roman" w:cs="Times New Roman"/>
          <w:noProof/>
          <w:sz w:val="24"/>
          <w:szCs w:val="24"/>
          <w:lang w:val="sr-Cyrl-CS" w:eastAsia="sr-Cyrl-CS"/>
        </w:rPr>
        <w:t xml:space="preserve"> је </w:t>
      </w:r>
      <w:r w:rsidRPr="0036395A">
        <w:rPr>
          <w:rFonts w:ascii="Times New Roman" w:eastAsia="Calibri" w:hAnsi="Times New Roman" w:cs="Times New Roman"/>
          <w:noProof/>
          <w:sz w:val="24"/>
          <w:szCs w:val="24"/>
          <w:lang w:val="sr-Cyrl-CS" w:eastAsia="sr-Cyrl-CS"/>
        </w:rPr>
        <w:t xml:space="preserve">на гласање </w:t>
      </w:r>
      <w:r w:rsidR="006E48BC" w:rsidRPr="0036395A">
        <w:rPr>
          <w:rFonts w:ascii="Times New Roman" w:eastAsia="Calibri" w:hAnsi="Times New Roman" w:cs="Times New Roman"/>
          <w:noProof/>
          <w:sz w:val="24"/>
          <w:szCs w:val="24"/>
          <w:lang w:val="sr-Cyrl-CS" w:eastAsia="sr-Cyrl-CS"/>
        </w:rPr>
        <w:t>ставио предлог да се за известиоца Одбора на седници Народне скупштине одреди Мирко Крлић, председник Одбора.</w:t>
      </w:r>
    </w:p>
    <w:p w:rsidR="006E48BC" w:rsidRPr="0036395A" w:rsidRDefault="006E48BC" w:rsidP="007D5AF4">
      <w:pPr>
        <w:spacing w:after="600"/>
        <w:ind w:firstLine="720"/>
        <w:jc w:val="both"/>
        <w:rPr>
          <w:rFonts w:ascii="Times New Roman" w:eastAsia="Calibri" w:hAnsi="Times New Roman" w:cs="Times New Roman"/>
          <w:noProof/>
          <w:sz w:val="24"/>
          <w:szCs w:val="24"/>
          <w:lang w:val="sr-Cyrl-CS" w:eastAsia="sr-Cyrl-CS"/>
        </w:rPr>
      </w:pPr>
      <w:r w:rsidRPr="0036395A">
        <w:rPr>
          <w:rFonts w:ascii="Times New Roman" w:eastAsia="Calibri" w:hAnsi="Times New Roman" w:cs="Times New Roman"/>
          <w:noProof/>
          <w:sz w:val="24"/>
          <w:szCs w:val="24"/>
          <w:lang w:val="sr-Cyrl-CS" w:eastAsia="sr-Cyrl-CS"/>
        </w:rPr>
        <w:t>Одбор је, већином гласова (осам гласова за и једним уздржаним), усвојио предлог</w:t>
      </w:r>
      <w:r w:rsidRPr="0036395A">
        <w:rPr>
          <w:rFonts w:ascii="Times New Roman" w:hAnsi="Times New Roman" w:cs="Times New Roman"/>
          <w:sz w:val="24"/>
          <w:szCs w:val="24"/>
        </w:rPr>
        <w:t xml:space="preserve"> </w:t>
      </w:r>
      <w:r w:rsidRPr="0036395A">
        <w:rPr>
          <w:rFonts w:ascii="Times New Roman" w:eastAsia="Calibri" w:hAnsi="Times New Roman" w:cs="Times New Roman"/>
          <w:noProof/>
          <w:sz w:val="24"/>
          <w:szCs w:val="24"/>
          <w:lang w:val="sr-Cyrl-CS" w:eastAsia="sr-Cyrl-CS"/>
        </w:rPr>
        <w:t>да се за известиоца Одбора на седници Народне скупштине одреди Мирко Крлић, председник Одбора.</w:t>
      </w:r>
    </w:p>
    <w:p w:rsidR="005C68A5" w:rsidRPr="0036395A" w:rsidRDefault="005C68A5" w:rsidP="007D5AF4">
      <w:pPr>
        <w:spacing w:after="240"/>
        <w:ind w:firstLine="720"/>
        <w:jc w:val="both"/>
        <w:rPr>
          <w:rFonts w:ascii="Times New Roman" w:eastAsia="Calibri" w:hAnsi="Times New Roman" w:cs="Times New Roman"/>
          <w:noProof/>
          <w:sz w:val="24"/>
          <w:szCs w:val="24"/>
          <w:lang w:val="sr-Cyrl-CS" w:eastAsia="sr-Cyrl-CS"/>
        </w:rPr>
      </w:pPr>
      <w:r w:rsidRPr="0036395A">
        <w:rPr>
          <w:rFonts w:ascii="Times New Roman" w:eastAsia="Calibri" w:hAnsi="Times New Roman" w:cs="Times New Roman"/>
          <w:noProof/>
          <w:sz w:val="24"/>
          <w:szCs w:val="24"/>
          <w:lang w:val="sr-Cyrl-CS" w:eastAsia="sr-Cyrl-CS"/>
        </w:rPr>
        <w:lastRenderedPageBreak/>
        <w:t>Председник Одбора је констатовао да ће Одбор за културу и информисање доставити Збирну листу кандидата за чланове Националног савета за културу Народној скупштини, јер су се стекли услови за спровођење поступка за избор деветнаест чланова Националног савета за културу, на период од пет година.</w:t>
      </w:r>
    </w:p>
    <w:p w:rsidR="009E3F20" w:rsidRPr="0036395A" w:rsidRDefault="009E3F20" w:rsidP="009E3F20">
      <w:pPr>
        <w:spacing w:after="360"/>
        <w:ind w:left="720"/>
        <w:jc w:val="both"/>
        <w:rPr>
          <w:rFonts w:ascii="Times New Roman" w:eastAsia="Calibri" w:hAnsi="Times New Roman" w:cs="Times New Roman"/>
          <w:noProof/>
          <w:sz w:val="24"/>
          <w:szCs w:val="24"/>
          <w:lang w:val="sr-Latn-RS"/>
        </w:rPr>
      </w:pPr>
      <w:r w:rsidRPr="0036395A">
        <w:rPr>
          <w:rFonts w:ascii="Times New Roman" w:eastAsia="Calibri" w:hAnsi="Times New Roman" w:cs="Times New Roman"/>
          <w:noProof/>
          <w:sz w:val="24"/>
          <w:szCs w:val="24"/>
          <w:lang w:val="uz-Cyrl-UZ"/>
        </w:rPr>
        <w:t xml:space="preserve">Седница је завршена </w:t>
      </w:r>
      <w:r w:rsidRPr="0036395A">
        <w:rPr>
          <w:rFonts w:ascii="Times New Roman" w:eastAsia="Calibri" w:hAnsi="Times New Roman" w:cs="Times New Roman"/>
          <w:noProof/>
          <w:sz w:val="24"/>
          <w:szCs w:val="24"/>
          <w:lang w:val="sr-Cyrl-RS"/>
        </w:rPr>
        <w:t xml:space="preserve">у </w:t>
      </w:r>
      <w:r w:rsidR="00CA2BEE" w:rsidRPr="0036395A">
        <w:rPr>
          <w:rFonts w:ascii="Times New Roman" w:eastAsia="Calibri" w:hAnsi="Times New Roman" w:cs="Times New Roman"/>
          <w:noProof/>
          <w:sz w:val="24"/>
          <w:szCs w:val="24"/>
          <w:lang w:val="sr-Cyrl-RS"/>
        </w:rPr>
        <w:t>14</w:t>
      </w:r>
      <w:r w:rsidRPr="0036395A">
        <w:rPr>
          <w:rFonts w:ascii="Times New Roman" w:eastAsia="Calibri" w:hAnsi="Times New Roman" w:cs="Times New Roman"/>
          <w:noProof/>
          <w:sz w:val="24"/>
          <w:szCs w:val="24"/>
          <w:lang w:val="sr-Cyrl-RS"/>
        </w:rPr>
        <w:t>,</w:t>
      </w:r>
      <w:r w:rsidR="00CA2BEE" w:rsidRPr="0036395A">
        <w:rPr>
          <w:rFonts w:ascii="Times New Roman" w:eastAsia="Calibri" w:hAnsi="Times New Roman" w:cs="Times New Roman"/>
          <w:noProof/>
          <w:sz w:val="24"/>
          <w:szCs w:val="24"/>
          <w:lang w:val="sr-Cyrl-RS"/>
        </w:rPr>
        <w:t>02</w:t>
      </w:r>
      <w:r w:rsidRPr="0036395A">
        <w:rPr>
          <w:rFonts w:ascii="Times New Roman" w:eastAsia="Calibri" w:hAnsi="Times New Roman" w:cs="Times New Roman"/>
          <w:noProof/>
          <w:sz w:val="24"/>
          <w:szCs w:val="24"/>
          <w:lang w:val="sr-Cyrl-RS"/>
        </w:rPr>
        <w:t xml:space="preserve"> часова.</w:t>
      </w:r>
    </w:p>
    <w:p w:rsidR="009E3F20" w:rsidRPr="0036395A" w:rsidRDefault="009E3F20" w:rsidP="009E3F20">
      <w:pPr>
        <w:spacing w:after="0" w:line="240" w:lineRule="auto"/>
        <w:ind w:firstLine="720"/>
        <w:rPr>
          <w:rFonts w:ascii="Times New Roman" w:eastAsia="Calibri" w:hAnsi="Times New Roman" w:cs="Times New Roman"/>
          <w:noProof/>
          <w:sz w:val="24"/>
          <w:szCs w:val="24"/>
          <w:lang w:val="sr-Latn-RS"/>
        </w:rPr>
      </w:pPr>
    </w:p>
    <w:p w:rsidR="009E3F20" w:rsidRPr="0036395A" w:rsidRDefault="009E3F20" w:rsidP="009E3F20">
      <w:pPr>
        <w:spacing w:after="0" w:line="240" w:lineRule="auto"/>
        <w:ind w:firstLine="720"/>
        <w:rPr>
          <w:rFonts w:ascii="Times New Roman" w:eastAsia="Calibri" w:hAnsi="Times New Roman" w:cs="Times New Roman"/>
          <w:noProof/>
          <w:sz w:val="24"/>
          <w:szCs w:val="24"/>
          <w:lang w:val="sr-Latn-RS"/>
        </w:rPr>
      </w:pPr>
    </w:p>
    <w:p w:rsidR="009E3F20" w:rsidRPr="0036395A" w:rsidRDefault="009E3F20" w:rsidP="009E3F20">
      <w:pPr>
        <w:spacing w:after="0" w:line="240" w:lineRule="auto"/>
        <w:rPr>
          <w:rFonts w:ascii="Times New Roman" w:eastAsia="Calibri" w:hAnsi="Times New Roman" w:cs="Times New Roman"/>
          <w:noProof/>
          <w:sz w:val="24"/>
          <w:szCs w:val="24"/>
          <w:lang w:val="sr-Latn-RS"/>
        </w:rPr>
      </w:pPr>
    </w:p>
    <w:p w:rsidR="009E3F20" w:rsidRPr="0036395A" w:rsidRDefault="009E3F20" w:rsidP="009E3F20">
      <w:pPr>
        <w:spacing w:after="0" w:line="240" w:lineRule="auto"/>
        <w:ind w:left="720"/>
        <w:rPr>
          <w:rFonts w:ascii="Times New Roman" w:eastAsia="Calibri" w:hAnsi="Times New Roman" w:cs="Times New Roman"/>
          <w:noProof/>
          <w:sz w:val="24"/>
          <w:szCs w:val="24"/>
          <w:lang w:val="uz-Cyrl-UZ"/>
        </w:rPr>
      </w:pPr>
      <w:r w:rsidRPr="0036395A">
        <w:rPr>
          <w:rFonts w:ascii="Times New Roman" w:eastAsia="Calibri" w:hAnsi="Times New Roman" w:cs="Times New Roman"/>
          <w:noProof/>
          <w:sz w:val="24"/>
          <w:szCs w:val="24"/>
          <w:lang w:val="uz-Cyrl-UZ"/>
        </w:rPr>
        <w:t xml:space="preserve">СЕКРЕТАР              </w:t>
      </w:r>
      <w:r w:rsidRPr="0036395A">
        <w:rPr>
          <w:rFonts w:ascii="Times New Roman" w:eastAsia="Calibri" w:hAnsi="Times New Roman" w:cs="Times New Roman"/>
          <w:noProof/>
          <w:sz w:val="24"/>
          <w:szCs w:val="24"/>
          <w:lang w:val="uz-Cyrl-UZ"/>
        </w:rPr>
        <w:tab/>
      </w:r>
      <w:r w:rsidRPr="0036395A">
        <w:rPr>
          <w:rFonts w:ascii="Times New Roman" w:eastAsia="Calibri" w:hAnsi="Times New Roman" w:cs="Times New Roman"/>
          <w:noProof/>
          <w:sz w:val="24"/>
          <w:szCs w:val="24"/>
          <w:lang w:val="uz-Cyrl-UZ"/>
        </w:rPr>
        <w:tab/>
      </w:r>
      <w:r w:rsidRPr="0036395A">
        <w:rPr>
          <w:rFonts w:ascii="Times New Roman" w:eastAsia="Calibri" w:hAnsi="Times New Roman" w:cs="Times New Roman"/>
          <w:noProof/>
          <w:sz w:val="24"/>
          <w:szCs w:val="24"/>
          <w:lang w:val="uz-Cyrl-UZ"/>
        </w:rPr>
        <w:tab/>
      </w:r>
      <w:r w:rsidRPr="0036395A">
        <w:rPr>
          <w:rFonts w:ascii="Times New Roman" w:eastAsia="Calibri" w:hAnsi="Times New Roman" w:cs="Times New Roman"/>
          <w:noProof/>
          <w:sz w:val="24"/>
          <w:szCs w:val="24"/>
          <w:lang w:val="uz-Cyrl-UZ"/>
        </w:rPr>
        <w:tab/>
      </w:r>
      <w:r w:rsidRPr="0036395A">
        <w:rPr>
          <w:rFonts w:ascii="Times New Roman" w:eastAsia="Calibri" w:hAnsi="Times New Roman" w:cs="Times New Roman"/>
          <w:noProof/>
          <w:sz w:val="24"/>
          <w:szCs w:val="24"/>
          <w:lang w:val="uz-Cyrl-UZ"/>
        </w:rPr>
        <w:tab/>
        <w:t xml:space="preserve">    </w:t>
      </w:r>
      <w:r w:rsidR="001C5425" w:rsidRPr="0036395A">
        <w:rPr>
          <w:rFonts w:ascii="Times New Roman" w:eastAsia="Calibri" w:hAnsi="Times New Roman" w:cs="Times New Roman"/>
          <w:noProof/>
          <w:sz w:val="24"/>
          <w:szCs w:val="24"/>
        </w:rPr>
        <w:tab/>
      </w:r>
      <w:r w:rsidRPr="0036395A">
        <w:rPr>
          <w:rFonts w:ascii="Times New Roman" w:eastAsia="Calibri" w:hAnsi="Times New Roman" w:cs="Times New Roman"/>
          <w:noProof/>
          <w:sz w:val="24"/>
          <w:szCs w:val="24"/>
          <w:lang w:val="uz-Cyrl-UZ"/>
        </w:rPr>
        <w:t xml:space="preserve">ПРЕДСЕДНИК                                                   </w:t>
      </w:r>
      <w:r w:rsidRPr="0036395A">
        <w:rPr>
          <w:rFonts w:ascii="Times New Roman" w:eastAsia="Calibri" w:hAnsi="Times New Roman" w:cs="Times New Roman"/>
          <w:noProof/>
          <w:sz w:val="24"/>
          <w:szCs w:val="24"/>
          <w:lang w:val="uz-Cyrl-UZ"/>
        </w:rPr>
        <w:tab/>
      </w:r>
      <w:r w:rsidRPr="0036395A">
        <w:rPr>
          <w:rFonts w:ascii="Times New Roman" w:eastAsia="Calibri" w:hAnsi="Times New Roman" w:cs="Times New Roman"/>
          <w:noProof/>
          <w:sz w:val="24"/>
          <w:szCs w:val="24"/>
          <w:lang w:val="uz-Cyrl-UZ"/>
        </w:rPr>
        <w:tab/>
        <w:t xml:space="preserve">      </w:t>
      </w:r>
    </w:p>
    <w:p w:rsidR="009E3F20" w:rsidRPr="0036395A" w:rsidRDefault="009E3F20" w:rsidP="009E3F20">
      <w:pPr>
        <w:spacing w:after="0" w:line="240" w:lineRule="auto"/>
        <w:rPr>
          <w:rFonts w:ascii="Times New Roman" w:eastAsia="Calibri" w:hAnsi="Times New Roman" w:cs="Times New Roman"/>
          <w:noProof/>
          <w:sz w:val="24"/>
          <w:szCs w:val="24"/>
          <w:lang w:val="uz-Cyrl-UZ"/>
        </w:rPr>
      </w:pPr>
      <w:r w:rsidRPr="0036395A">
        <w:rPr>
          <w:rFonts w:ascii="Times New Roman" w:eastAsia="Calibri" w:hAnsi="Times New Roman" w:cs="Times New Roman"/>
          <w:noProof/>
          <w:sz w:val="24"/>
          <w:szCs w:val="24"/>
          <w:lang w:val="sr-Cyrl-RS"/>
        </w:rPr>
        <w:t>_______________________                                                      _________________________</w:t>
      </w:r>
    </w:p>
    <w:p w:rsidR="001C5425" w:rsidRPr="0036395A" w:rsidRDefault="009E3F20" w:rsidP="006E48BC">
      <w:pPr>
        <w:spacing w:after="0" w:line="240" w:lineRule="auto"/>
        <w:rPr>
          <w:rFonts w:ascii="Times New Roman" w:hAnsi="Times New Roman" w:cs="Times New Roman"/>
          <w:sz w:val="24"/>
          <w:szCs w:val="24"/>
          <w:lang w:val="sr-Cyrl-RS"/>
        </w:rPr>
      </w:pPr>
      <w:r w:rsidRPr="0036395A">
        <w:rPr>
          <w:rFonts w:ascii="Times New Roman" w:eastAsia="Calibri" w:hAnsi="Times New Roman" w:cs="Times New Roman"/>
          <w:noProof/>
          <w:sz w:val="24"/>
          <w:szCs w:val="24"/>
          <w:lang w:val="uz-Cyrl-UZ"/>
        </w:rPr>
        <w:t xml:space="preserve">               Дана Гак                                                                           </w:t>
      </w:r>
      <w:r w:rsidR="001C5425" w:rsidRPr="0036395A">
        <w:rPr>
          <w:rFonts w:ascii="Times New Roman" w:eastAsia="Calibri" w:hAnsi="Times New Roman" w:cs="Times New Roman"/>
          <w:noProof/>
          <w:sz w:val="24"/>
          <w:szCs w:val="24"/>
          <w:lang w:val="uz-Cyrl-UZ"/>
        </w:rPr>
        <w:t xml:space="preserve"> </w:t>
      </w:r>
      <w:r w:rsidRPr="0036395A">
        <w:rPr>
          <w:rFonts w:ascii="Times New Roman" w:eastAsia="Calibri" w:hAnsi="Times New Roman" w:cs="Times New Roman"/>
          <w:noProof/>
          <w:sz w:val="24"/>
          <w:szCs w:val="24"/>
          <w:lang w:val="uz-Cyrl-UZ"/>
        </w:rPr>
        <w:t xml:space="preserve">   </w:t>
      </w:r>
      <w:r w:rsidR="001C5425" w:rsidRPr="0036395A">
        <w:rPr>
          <w:rFonts w:ascii="Times New Roman" w:eastAsia="Calibri" w:hAnsi="Times New Roman" w:cs="Times New Roman"/>
          <w:noProof/>
          <w:sz w:val="24"/>
          <w:szCs w:val="24"/>
          <w:lang w:val="sr-Cyrl-RS"/>
        </w:rPr>
        <w:t>Мирко Крлић</w:t>
      </w:r>
    </w:p>
    <w:p w:rsidR="004F037E" w:rsidRPr="0036395A" w:rsidRDefault="001C5425" w:rsidP="001C5425">
      <w:pPr>
        <w:tabs>
          <w:tab w:val="left" w:pos="7771"/>
        </w:tabs>
        <w:rPr>
          <w:rFonts w:ascii="Times New Roman" w:hAnsi="Times New Roman" w:cs="Times New Roman"/>
          <w:sz w:val="24"/>
          <w:szCs w:val="24"/>
          <w:lang w:val="sr-Cyrl-RS"/>
        </w:rPr>
      </w:pPr>
      <w:r w:rsidRPr="0036395A">
        <w:rPr>
          <w:rFonts w:ascii="Times New Roman" w:hAnsi="Times New Roman" w:cs="Times New Roman"/>
          <w:sz w:val="24"/>
          <w:szCs w:val="24"/>
        </w:rPr>
        <w:tab/>
      </w:r>
    </w:p>
    <w:sectPr w:rsidR="004F037E" w:rsidRPr="0036395A" w:rsidSect="00E8098A">
      <w:foot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6E5" w:rsidRDefault="004846E5">
      <w:pPr>
        <w:spacing w:after="0" w:line="240" w:lineRule="auto"/>
      </w:pPr>
      <w:r>
        <w:separator/>
      </w:r>
    </w:p>
  </w:endnote>
  <w:endnote w:type="continuationSeparator" w:id="0">
    <w:p w:rsidR="004846E5" w:rsidRDefault="0048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545638927"/>
      <w:docPartObj>
        <w:docPartGallery w:val="Page Numbers (Bottom of Page)"/>
        <w:docPartUnique/>
      </w:docPartObj>
    </w:sdtPr>
    <w:sdtEndPr>
      <w:rPr>
        <w:noProof/>
      </w:rPr>
    </w:sdtEndPr>
    <w:sdtContent>
      <w:p w:rsidR="00E8098A" w:rsidRDefault="00E8098A">
        <w:pPr>
          <w:pStyle w:val="Footer"/>
          <w:jc w:val="center"/>
        </w:pPr>
        <w:r w:rsidRPr="008D3759">
          <w:rPr>
            <w:rFonts w:ascii="Times New Roman" w:hAnsi="Times New Roman"/>
            <w:noProof w:val="0"/>
            <w:sz w:val="24"/>
            <w:szCs w:val="24"/>
          </w:rPr>
          <w:fldChar w:fldCharType="begin"/>
        </w:r>
        <w:r w:rsidRPr="008D3759">
          <w:rPr>
            <w:rFonts w:ascii="Times New Roman" w:hAnsi="Times New Roman"/>
            <w:sz w:val="24"/>
            <w:szCs w:val="24"/>
          </w:rPr>
          <w:instrText xml:space="preserve"> PAGE   \* MERGEFORMAT </w:instrText>
        </w:r>
        <w:r w:rsidRPr="008D3759">
          <w:rPr>
            <w:rFonts w:ascii="Times New Roman" w:hAnsi="Times New Roman"/>
            <w:noProof w:val="0"/>
            <w:sz w:val="24"/>
            <w:szCs w:val="24"/>
          </w:rPr>
          <w:fldChar w:fldCharType="separate"/>
        </w:r>
        <w:r w:rsidR="00C067C4">
          <w:rPr>
            <w:rFonts w:ascii="Times New Roman" w:hAnsi="Times New Roman"/>
            <w:sz w:val="24"/>
            <w:szCs w:val="24"/>
          </w:rPr>
          <w:t>7</w:t>
        </w:r>
        <w:r w:rsidRPr="008D3759">
          <w:rPr>
            <w:rFonts w:ascii="Times New Roman" w:hAnsi="Times New Roman"/>
            <w:sz w:val="24"/>
            <w:szCs w:val="24"/>
          </w:rPr>
          <w:fldChar w:fldCharType="end"/>
        </w:r>
      </w:p>
    </w:sdtContent>
  </w:sdt>
  <w:p w:rsidR="00E8098A" w:rsidRDefault="00E80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6E5" w:rsidRDefault="004846E5">
      <w:pPr>
        <w:spacing w:after="0" w:line="240" w:lineRule="auto"/>
      </w:pPr>
      <w:r>
        <w:separator/>
      </w:r>
    </w:p>
  </w:footnote>
  <w:footnote w:type="continuationSeparator" w:id="0">
    <w:p w:rsidR="004846E5" w:rsidRDefault="00484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878"/>
    <w:multiLevelType w:val="hybridMultilevel"/>
    <w:tmpl w:val="61881918"/>
    <w:lvl w:ilvl="0" w:tplc="6CBE578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A77D3"/>
    <w:multiLevelType w:val="singleLevel"/>
    <w:tmpl w:val="72A814AC"/>
    <w:lvl w:ilvl="0">
      <w:start w:val="1"/>
      <w:numFmt w:val="decimal"/>
      <w:lvlText w:val="%1."/>
      <w:legacy w:legacy="1" w:legacySpace="0" w:legacyIndent="355"/>
      <w:lvlJc w:val="left"/>
      <w:rPr>
        <w:rFonts w:ascii="Times New Roman" w:hAnsi="Times New Roman" w:cs="Times New Roman" w:hint="default"/>
      </w:rPr>
    </w:lvl>
  </w:abstractNum>
  <w:abstractNum w:abstractNumId="2">
    <w:nsid w:val="17E15A13"/>
    <w:multiLevelType w:val="hybridMultilevel"/>
    <w:tmpl w:val="385A2E3E"/>
    <w:lvl w:ilvl="0" w:tplc="04090011">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E771B"/>
    <w:multiLevelType w:val="singleLevel"/>
    <w:tmpl w:val="4F90A1BA"/>
    <w:lvl w:ilvl="0">
      <w:start w:val="7"/>
      <w:numFmt w:val="decimal"/>
      <w:lvlText w:val="%1."/>
      <w:legacy w:legacy="1" w:legacySpace="0" w:legacyIndent="355"/>
      <w:lvlJc w:val="left"/>
      <w:rPr>
        <w:rFonts w:ascii="Times New Roman" w:hAnsi="Times New Roman" w:cs="Times New Roman" w:hint="default"/>
      </w:rPr>
    </w:lvl>
  </w:abstractNum>
  <w:abstractNum w:abstractNumId="4">
    <w:nsid w:val="35A371CD"/>
    <w:multiLevelType w:val="multilevel"/>
    <w:tmpl w:val="66543B8E"/>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5">
    <w:nsid w:val="3DC26BE9"/>
    <w:multiLevelType w:val="singleLevel"/>
    <w:tmpl w:val="09426FFC"/>
    <w:lvl w:ilvl="0">
      <w:start w:val="6"/>
      <w:numFmt w:val="decimal"/>
      <w:lvlText w:val="%1."/>
      <w:legacy w:legacy="1" w:legacySpace="0" w:legacyIndent="355"/>
      <w:lvlJc w:val="left"/>
      <w:rPr>
        <w:rFonts w:ascii="Times New Roman" w:hAnsi="Times New Roman" w:cs="Times New Roman" w:hint="default"/>
      </w:rPr>
    </w:lvl>
  </w:abstractNum>
  <w:abstractNum w:abstractNumId="6">
    <w:nsid w:val="560243FA"/>
    <w:multiLevelType w:val="multilevel"/>
    <w:tmpl w:val="BBB0C87E"/>
    <w:lvl w:ilvl="0">
      <w:start w:val="2"/>
      <w:numFmt w:val="decimal"/>
      <w:lvlText w:val="%1."/>
      <w:legacy w:legacy="1" w:legacySpace="0" w:legacyIndent="235"/>
      <w:lvlJc w:val="left"/>
      <w:rPr>
        <w:rFonts w:ascii="Times New Roman" w:hAnsi="Times New Roman"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7">
    <w:nsid w:val="648E5594"/>
    <w:multiLevelType w:val="hybridMultilevel"/>
    <w:tmpl w:val="4C06FA82"/>
    <w:lvl w:ilvl="0" w:tplc="17A455B6">
      <w:start w:val="1"/>
      <w:numFmt w:val="decimal"/>
      <w:lvlText w:val="%1."/>
      <w:lvlJc w:val="left"/>
      <w:pPr>
        <w:ind w:left="1494" w:hanging="360"/>
      </w:pPr>
      <w:rPr>
        <w:rFonts w:ascii="Times New Roman" w:hAnsi="Times New Roman" w:cs="Times New Roman" w:hint="default"/>
        <w:sz w:val="24"/>
        <w:szCs w:val="24"/>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71F47632"/>
    <w:multiLevelType w:val="singleLevel"/>
    <w:tmpl w:val="6B1C81BC"/>
    <w:lvl w:ilvl="0">
      <w:start w:val="1"/>
      <w:numFmt w:val="decimal"/>
      <w:lvlText w:val="%1."/>
      <w:legacy w:legacy="1" w:legacySpace="0" w:legacyIndent="235"/>
      <w:lvlJc w:val="left"/>
      <w:rPr>
        <w:rFonts w:ascii="Times New Roman" w:hAnsi="Times New Roman" w:cs="Times New Roman" w:hint="default"/>
      </w:rPr>
    </w:lvl>
  </w:abstractNum>
  <w:abstractNum w:abstractNumId="9">
    <w:nsid w:val="7D4C2E93"/>
    <w:multiLevelType w:val="singleLevel"/>
    <w:tmpl w:val="51267D90"/>
    <w:lvl w:ilvl="0">
      <w:start w:val="8"/>
      <w:numFmt w:val="decimal"/>
      <w:lvlText w:val="%1."/>
      <w:legacy w:legacy="1" w:legacySpace="0" w:legacyIndent="355"/>
      <w:lvlJc w:val="left"/>
      <w:rPr>
        <w:rFonts w:ascii="Times New Roman" w:hAnsi="Times New Roman" w:cs="Times New Roman" w:hint="default"/>
        <w:b w:val="0"/>
      </w:rPr>
    </w:lvl>
  </w:abstractNum>
  <w:num w:numId="1">
    <w:abstractNumId w:val="7"/>
  </w:num>
  <w:num w:numId="2">
    <w:abstractNumId w:val="0"/>
  </w:num>
  <w:num w:numId="3">
    <w:abstractNumId w:val="8"/>
  </w:num>
  <w:num w:numId="4">
    <w:abstractNumId w:val="6"/>
  </w:num>
  <w:num w:numId="5">
    <w:abstractNumId w:val="4"/>
  </w:num>
  <w:num w:numId="6">
    <w:abstractNumId w:val="5"/>
  </w:num>
  <w:num w:numId="7">
    <w:abstractNumId w:val="3"/>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F20"/>
    <w:rsid w:val="00014DED"/>
    <w:rsid w:val="00056123"/>
    <w:rsid w:val="000A1F52"/>
    <w:rsid w:val="000A3B44"/>
    <w:rsid w:val="000D157C"/>
    <w:rsid w:val="000D43E8"/>
    <w:rsid w:val="001916C7"/>
    <w:rsid w:val="001C5425"/>
    <w:rsid w:val="001E799F"/>
    <w:rsid w:val="002406EB"/>
    <w:rsid w:val="002670F9"/>
    <w:rsid w:val="0027510B"/>
    <w:rsid w:val="00286A4A"/>
    <w:rsid w:val="00292593"/>
    <w:rsid w:val="002A6581"/>
    <w:rsid w:val="0033659B"/>
    <w:rsid w:val="00353B10"/>
    <w:rsid w:val="0036395A"/>
    <w:rsid w:val="00363DB6"/>
    <w:rsid w:val="003B5E35"/>
    <w:rsid w:val="003F323D"/>
    <w:rsid w:val="00404AF4"/>
    <w:rsid w:val="0042644A"/>
    <w:rsid w:val="004265C0"/>
    <w:rsid w:val="00463760"/>
    <w:rsid w:val="004846E5"/>
    <w:rsid w:val="004F037E"/>
    <w:rsid w:val="00543B3C"/>
    <w:rsid w:val="00556318"/>
    <w:rsid w:val="005601B5"/>
    <w:rsid w:val="005A5F31"/>
    <w:rsid w:val="005C68A5"/>
    <w:rsid w:val="005C7E5F"/>
    <w:rsid w:val="005E42AE"/>
    <w:rsid w:val="006257C5"/>
    <w:rsid w:val="006D4AF0"/>
    <w:rsid w:val="006D7869"/>
    <w:rsid w:val="006E48BC"/>
    <w:rsid w:val="0070467B"/>
    <w:rsid w:val="007C2549"/>
    <w:rsid w:val="007D428A"/>
    <w:rsid w:val="007D5AF4"/>
    <w:rsid w:val="007E0B34"/>
    <w:rsid w:val="008D3759"/>
    <w:rsid w:val="008F2F11"/>
    <w:rsid w:val="008F3F33"/>
    <w:rsid w:val="00917D7F"/>
    <w:rsid w:val="00982922"/>
    <w:rsid w:val="009C413F"/>
    <w:rsid w:val="009E27DA"/>
    <w:rsid w:val="009E3F20"/>
    <w:rsid w:val="00A13EFD"/>
    <w:rsid w:val="00A23FAA"/>
    <w:rsid w:val="00A91244"/>
    <w:rsid w:val="00AE47D5"/>
    <w:rsid w:val="00AF3B4C"/>
    <w:rsid w:val="00B41108"/>
    <w:rsid w:val="00B84C49"/>
    <w:rsid w:val="00C067C4"/>
    <w:rsid w:val="00C5351F"/>
    <w:rsid w:val="00C63564"/>
    <w:rsid w:val="00C76800"/>
    <w:rsid w:val="00C875F1"/>
    <w:rsid w:val="00CA2BEE"/>
    <w:rsid w:val="00CB774C"/>
    <w:rsid w:val="00CD72F2"/>
    <w:rsid w:val="00D845E7"/>
    <w:rsid w:val="00E3706A"/>
    <w:rsid w:val="00E37296"/>
    <w:rsid w:val="00E775A7"/>
    <w:rsid w:val="00E8098A"/>
    <w:rsid w:val="00E91A42"/>
    <w:rsid w:val="00EF46EC"/>
    <w:rsid w:val="00F3369B"/>
    <w:rsid w:val="00FA00AF"/>
    <w:rsid w:val="00FD2452"/>
    <w:rsid w:val="00FF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3F20"/>
    <w:pPr>
      <w:tabs>
        <w:tab w:val="center" w:pos="4680"/>
        <w:tab w:val="right" w:pos="9360"/>
      </w:tabs>
      <w:spacing w:after="0" w:line="240" w:lineRule="auto"/>
    </w:pPr>
    <w:rPr>
      <w:rFonts w:ascii="Calibri" w:eastAsia="Calibri" w:hAnsi="Calibri" w:cs="Times New Roman"/>
      <w:noProof/>
      <w:lang w:val="sr-Latn-RS"/>
    </w:rPr>
  </w:style>
  <w:style w:type="character" w:customStyle="1" w:styleId="FooterChar">
    <w:name w:val="Footer Char"/>
    <w:basedOn w:val="DefaultParagraphFont"/>
    <w:link w:val="Footer"/>
    <w:uiPriority w:val="99"/>
    <w:rsid w:val="009E3F20"/>
    <w:rPr>
      <w:rFonts w:ascii="Calibri" w:eastAsia="Calibri" w:hAnsi="Calibri" w:cs="Times New Roman"/>
      <w:noProof/>
      <w:lang w:val="sr-Latn-RS"/>
    </w:rPr>
  </w:style>
  <w:style w:type="paragraph" w:styleId="ListParagraph">
    <w:name w:val="List Paragraph"/>
    <w:basedOn w:val="Normal"/>
    <w:uiPriority w:val="34"/>
    <w:qFormat/>
    <w:rsid w:val="00B41108"/>
    <w:pPr>
      <w:ind w:left="720"/>
      <w:contextualSpacing/>
    </w:pPr>
  </w:style>
  <w:style w:type="paragraph" w:styleId="Header">
    <w:name w:val="header"/>
    <w:basedOn w:val="Normal"/>
    <w:link w:val="HeaderChar"/>
    <w:uiPriority w:val="99"/>
    <w:unhideWhenUsed/>
    <w:rsid w:val="008D3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3F20"/>
    <w:pPr>
      <w:tabs>
        <w:tab w:val="center" w:pos="4680"/>
        <w:tab w:val="right" w:pos="9360"/>
      </w:tabs>
      <w:spacing w:after="0" w:line="240" w:lineRule="auto"/>
    </w:pPr>
    <w:rPr>
      <w:rFonts w:ascii="Calibri" w:eastAsia="Calibri" w:hAnsi="Calibri" w:cs="Times New Roman"/>
      <w:noProof/>
      <w:lang w:val="sr-Latn-RS"/>
    </w:rPr>
  </w:style>
  <w:style w:type="character" w:customStyle="1" w:styleId="FooterChar">
    <w:name w:val="Footer Char"/>
    <w:basedOn w:val="DefaultParagraphFont"/>
    <w:link w:val="Footer"/>
    <w:uiPriority w:val="99"/>
    <w:rsid w:val="009E3F20"/>
    <w:rPr>
      <w:rFonts w:ascii="Calibri" w:eastAsia="Calibri" w:hAnsi="Calibri" w:cs="Times New Roman"/>
      <w:noProof/>
      <w:lang w:val="sr-Latn-RS"/>
    </w:rPr>
  </w:style>
  <w:style w:type="paragraph" w:styleId="ListParagraph">
    <w:name w:val="List Paragraph"/>
    <w:basedOn w:val="Normal"/>
    <w:uiPriority w:val="34"/>
    <w:qFormat/>
    <w:rsid w:val="00B41108"/>
    <w:pPr>
      <w:ind w:left="720"/>
      <w:contextualSpacing/>
    </w:pPr>
  </w:style>
  <w:style w:type="paragraph" w:styleId="Header">
    <w:name w:val="header"/>
    <w:basedOn w:val="Normal"/>
    <w:link w:val="HeaderChar"/>
    <w:uiPriority w:val="99"/>
    <w:unhideWhenUsed/>
    <w:rsid w:val="008D3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1ECF-8730-4B64-9277-48EA7404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Messer Tehnogas AD</Company>
  <LinksUpToDate>false</LinksUpToDate>
  <CharactersWithSpaces>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Olivera Rogović</cp:lastModifiedBy>
  <cp:revision>2</cp:revision>
  <dcterms:created xsi:type="dcterms:W3CDTF">2018-11-25T09:12:00Z</dcterms:created>
  <dcterms:modified xsi:type="dcterms:W3CDTF">2018-11-25T09:12:00Z</dcterms:modified>
</cp:coreProperties>
</file>